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5F3FF1" w14:textId="5AB1B661" w:rsidR="00036271" w:rsidRDefault="00036271" w:rsidP="00036271">
      <w:pPr>
        <w:rPr>
          <w:rFonts w:ascii="Book Antiqua" w:hAnsi="Book Antiqua"/>
        </w:rPr>
      </w:pPr>
      <w:bookmarkStart w:id="0" w:name="_Hlk167258088"/>
      <w:bookmarkEnd w:id="0"/>
      <w:r>
        <w:rPr>
          <w:rFonts w:ascii="Book Antiqua" w:hAnsi="Book Antiqua"/>
        </w:rPr>
        <w:t>MODULE -2</w:t>
      </w:r>
    </w:p>
    <w:p w14:paraId="38D9BF95" w14:textId="1603075F" w:rsidR="00036271" w:rsidRDefault="00036271" w:rsidP="00036271">
      <w:pPr>
        <w:rPr>
          <w:rFonts w:ascii="Book Antiqua" w:hAnsi="Book Antiqua"/>
        </w:rPr>
      </w:pPr>
      <w:r>
        <w:rPr>
          <w:rFonts w:ascii="Book Antiqua" w:hAnsi="Book Antiqua"/>
          <w:noProof/>
        </w:rPr>
        <w:drawing>
          <wp:inline distT="0" distB="0" distL="0" distR="0" wp14:anchorId="0D3E87E1" wp14:editId="1E0335B8">
            <wp:extent cx="5731510" cy="1123950"/>
            <wp:effectExtent l="0" t="0" r="2540" b="0"/>
            <wp:docPr id="827159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9456" name="Picture 827159456"/>
                    <pic:cNvPicPr/>
                  </pic:nvPicPr>
                  <pic:blipFill>
                    <a:blip r:embed="rId5">
                      <a:extLst>
                        <a:ext uri="{28A0092B-C50C-407E-A947-70E740481C1C}">
                          <a14:useLocalDpi xmlns:a14="http://schemas.microsoft.com/office/drawing/2010/main" val="0"/>
                        </a:ext>
                      </a:extLst>
                    </a:blip>
                    <a:stretch>
                      <a:fillRect/>
                    </a:stretch>
                  </pic:blipFill>
                  <pic:spPr>
                    <a:xfrm>
                      <a:off x="0" y="0"/>
                      <a:ext cx="5731510" cy="1123950"/>
                    </a:xfrm>
                    <a:prstGeom prst="rect">
                      <a:avLst/>
                    </a:prstGeom>
                  </pic:spPr>
                </pic:pic>
              </a:graphicData>
            </a:graphic>
          </wp:inline>
        </w:drawing>
      </w:r>
    </w:p>
    <w:p w14:paraId="434C6AC2" w14:textId="77777777" w:rsidR="00036271" w:rsidRDefault="00036271" w:rsidP="00036271">
      <w:pPr>
        <w:rPr>
          <w:rFonts w:ascii="Book Antiqua" w:hAnsi="Book Antiqua"/>
        </w:rPr>
      </w:pPr>
      <w:r>
        <w:rPr>
          <w:rFonts w:ascii="Book Antiqua" w:hAnsi="Book Antiqua"/>
        </w:rPr>
        <w:t>IMPORTANT QUESTIONS</w:t>
      </w:r>
    </w:p>
    <w:p w14:paraId="6E3CB584" w14:textId="242AA58A" w:rsidR="00036271" w:rsidRDefault="00036271" w:rsidP="00036271">
      <w:pPr>
        <w:rPr>
          <w:rFonts w:ascii="Cambria Math" w:hAnsi="Cambria Math"/>
        </w:rPr>
      </w:pPr>
      <w:r w:rsidRPr="00130ED8">
        <w:rPr>
          <w:rFonts w:ascii="Cambria Math" w:hAnsi="Cambria Math"/>
          <w:highlight w:val="yellow"/>
        </w:rPr>
        <w:t>Q1</w:t>
      </w:r>
      <w:r>
        <w:rPr>
          <w:rFonts w:ascii="Cambria Math" w:hAnsi="Cambria Math"/>
        </w:rPr>
        <w:t xml:space="preserve">. What is the use of different interfaces used in the GSM with diagram </w:t>
      </w:r>
    </w:p>
    <w:p w14:paraId="60663C3D" w14:textId="77777777" w:rsidR="00DE1C02" w:rsidRPr="00DE1C02" w:rsidRDefault="00DE1C02" w:rsidP="00DE1C02">
      <w:pPr>
        <w:rPr>
          <w:rFonts w:ascii="Cambria Math" w:hAnsi="Cambria Math"/>
        </w:rPr>
      </w:pPr>
      <w:r w:rsidRPr="00DE1C02">
        <w:rPr>
          <w:rFonts w:ascii="Cambria Math" w:hAnsi="Cambria Math"/>
        </w:rPr>
        <w:t>In GSM (Global System for Mobile Communications), various interfaces are used to facilitate communication between different network components. These interfaces standardize interactions, ensuring compatibility and efficient operation across the network. Here’s an overview of the key interfaces in GSM, their uses, and a diagram to illustrate their connections.</w:t>
      </w:r>
    </w:p>
    <w:p w14:paraId="4D21D696" w14:textId="77777777" w:rsidR="00DE1C02" w:rsidRPr="00DE1C02" w:rsidRDefault="00DE1C02" w:rsidP="00DE1C02">
      <w:pPr>
        <w:rPr>
          <w:rFonts w:ascii="Cambria Math" w:hAnsi="Cambria Math"/>
        </w:rPr>
      </w:pPr>
    </w:p>
    <w:p w14:paraId="26321DF2" w14:textId="77777777" w:rsidR="00DE1C02" w:rsidRPr="00DE1C02" w:rsidRDefault="00DE1C02" w:rsidP="00DE1C02">
      <w:pPr>
        <w:rPr>
          <w:rFonts w:ascii="Cambria Math" w:hAnsi="Cambria Math"/>
        </w:rPr>
      </w:pPr>
      <w:r w:rsidRPr="00DE1C02">
        <w:rPr>
          <w:rFonts w:ascii="Cambria Math" w:hAnsi="Cambria Math"/>
        </w:rPr>
        <w:t>### Key Interfaces in GSM</w:t>
      </w:r>
    </w:p>
    <w:p w14:paraId="6BB3A481" w14:textId="77777777" w:rsidR="00DE1C02" w:rsidRPr="00DE1C02" w:rsidRDefault="00DE1C02" w:rsidP="00DE1C02">
      <w:pPr>
        <w:rPr>
          <w:rFonts w:ascii="Cambria Math" w:hAnsi="Cambria Math"/>
        </w:rPr>
      </w:pPr>
    </w:p>
    <w:p w14:paraId="65BACFAA" w14:textId="77777777" w:rsidR="00DE1C02" w:rsidRPr="00DE1C02" w:rsidRDefault="00DE1C02" w:rsidP="00DE1C02">
      <w:pPr>
        <w:rPr>
          <w:rFonts w:ascii="Cambria Math" w:hAnsi="Cambria Math"/>
        </w:rPr>
      </w:pPr>
      <w:r w:rsidRPr="00DE1C02">
        <w:rPr>
          <w:rFonts w:ascii="Cambria Math" w:hAnsi="Cambria Math"/>
        </w:rPr>
        <w:t>1. **Um Interface**:</w:t>
      </w:r>
    </w:p>
    <w:p w14:paraId="4ABD8EB0" w14:textId="77777777" w:rsidR="00DE1C02" w:rsidRPr="00DE1C02" w:rsidRDefault="00DE1C02" w:rsidP="00DE1C02">
      <w:pPr>
        <w:rPr>
          <w:rFonts w:ascii="Cambria Math" w:hAnsi="Cambria Math"/>
        </w:rPr>
      </w:pPr>
      <w:r w:rsidRPr="00DE1C02">
        <w:rPr>
          <w:rFonts w:ascii="Cambria Math" w:hAnsi="Cambria Math"/>
        </w:rPr>
        <w:t xml:space="preserve">   - **Description**: The air interface between the Mobile Station (MS) and the Base Transceiver Station (BTS).</w:t>
      </w:r>
    </w:p>
    <w:p w14:paraId="6517DF49" w14:textId="77777777" w:rsidR="00DE1C02" w:rsidRPr="00DE1C02" w:rsidRDefault="00DE1C02" w:rsidP="00DE1C02">
      <w:pPr>
        <w:rPr>
          <w:rFonts w:ascii="Cambria Math" w:hAnsi="Cambria Math"/>
        </w:rPr>
      </w:pPr>
      <w:r w:rsidRPr="00DE1C02">
        <w:rPr>
          <w:rFonts w:ascii="Cambria Math" w:hAnsi="Cambria Math"/>
        </w:rPr>
        <w:t xml:space="preserve">   - **Use**: Facilitates wireless communication between the mobile device and the network, handling radio signals and protocols for voice and data transmission.</w:t>
      </w:r>
    </w:p>
    <w:p w14:paraId="5FDDDC31" w14:textId="77777777" w:rsidR="00DE1C02" w:rsidRPr="00DE1C02" w:rsidRDefault="00DE1C02" w:rsidP="00DE1C02">
      <w:pPr>
        <w:rPr>
          <w:rFonts w:ascii="Cambria Math" w:hAnsi="Cambria Math"/>
        </w:rPr>
      </w:pPr>
    </w:p>
    <w:p w14:paraId="5D553A7C" w14:textId="77777777" w:rsidR="00DE1C02" w:rsidRPr="00DE1C02" w:rsidRDefault="00DE1C02" w:rsidP="00DE1C02">
      <w:pPr>
        <w:rPr>
          <w:rFonts w:ascii="Cambria Math" w:hAnsi="Cambria Math"/>
        </w:rPr>
      </w:pPr>
      <w:r w:rsidRPr="00DE1C02">
        <w:rPr>
          <w:rFonts w:ascii="Cambria Math" w:hAnsi="Cambria Math"/>
        </w:rPr>
        <w:t>2. **Abis Interface**:</w:t>
      </w:r>
    </w:p>
    <w:p w14:paraId="29B19C76" w14:textId="77777777" w:rsidR="00DE1C02" w:rsidRPr="00DE1C02" w:rsidRDefault="00DE1C02" w:rsidP="00DE1C02">
      <w:pPr>
        <w:rPr>
          <w:rFonts w:ascii="Cambria Math" w:hAnsi="Cambria Math"/>
        </w:rPr>
      </w:pPr>
      <w:r w:rsidRPr="00DE1C02">
        <w:rPr>
          <w:rFonts w:ascii="Cambria Math" w:hAnsi="Cambria Math"/>
        </w:rPr>
        <w:t xml:space="preserve">   - **Description**: The interface between the BTS and the Base Station Controller (BSC).</w:t>
      </w:r>
    </w:p>
    <w:p w14:paraId="1DCC268C" w14:textId="77777777" w:rsidR="00DE1C02" w:rsidRPr="00DE1C02" w:rsidRDefault="00DE1C02" w:rsidP="00DE1C02">
      <w:pPr>
        <w:rPr>
          <w:rFonts w:ascii="Cambria Math" w:hAnsi="Cambria Math"/>
        </w:rPr>
      </w:pPr>
      <w:r w:rsidRPr="00DE1C02">
        <w:rPr>
          <w:rFonts w:ascii="Cambria Math" w:hAnsi="Cambria Math"/>
        </w:rPr>
        <w:t xml:space="preserve">   - **Use**: Transmits control and traffic information. It manages the radio resources and handles low-level operations such as channel coding and decoding.</w:t>
      </w:r>
    </w:p>
    <w:p w14:paraId="3BEF8DDE" w14:textId="77777777" w:rsidR="00DE1C02" w:rsidRPr="00DE1C02" w:rsidRDefault="00DE1C02" w:rsidP="00DE1C02">
      <w:pPr>
        <w:rPr>
          <w:rFonts w:ascii="Cambria Math" w:hAnsi="Cambria Math"/>
        </w:rPr>
      </w:pPr>
    </w:p>
    <w:p w14:paraId="702262A6" w14:textId="77777777" w:rsidR="00DE1C02" w:rsidRPr="00DE1C02" w:rsidRDefault="00DE1C02" w:rsidP="00DE1C02">
      <w:pPr>
        <w:rPr>
          <w:rFonts w:ascii="Cambria Math" w:hAnsi="Cambria Math"/>
        </w:rPr>
      </w:pPr>
      <w:r w:rsidRPr="00DE1C02">
        <w:rPr>
          <w:rFonts w:ascii="Cambria Math" w:hAnsi="Cambria Math"/>
        </w:rPr>
        <w:t>3. **A Interface**:</w:t>
      </w:r>
    </w:p>
    <w:p w14:paraId="722F74CF" w14:textId="77777777" w:rsidR="00DE1C02" w:rsidRPr="00DE1C02" w:rsidRDefault="00DE1C02" w:rsidP="00DE1C02">
      <w:pPr>
        <w:rPr>
          <w:rFonts w:ascii="Cambria Math" w:hAnsi="Cambria Math"/>
        </w:rPr>
      </w:pPr>
      <w:r w:rsidRPr="00DE1C02">
        <w:rPr>
          <w:rFonts w:ascii="Cambria Math" w:hAnsi="Cambria Math"/>
        </w:rPr>
        <w:t xml:space="preserve">   - **Description**: The interface between the BSC and the Mobile Switching Center (MSC).</w:t>
      </w:r>
    </w:p>
    <w:p w14:paraId="21A128CE" w14:textId="77777777" w:rsidR="00DE1C02" w:rsidRPr="00DE1C02" w:rsidRDefault="00DE1C02" w:rsidP="00DE1C02">
      <w:pPr>
        <w:rPr>
          <w:rFonts w:ascii="Cambria Math" w:hAnsi="Cambria Math"/>
        </w:rPr>
      </w:pPr>
      <w:r w:rsidRPr="00DE1C02">
        <w:rPr>
          <w:rFonts w:ascii="Cambria Math" w:hAnsi="Cambria Math"/>
        </w:rPr>
        <w:t xml:space="preserve">   - **Use**: Carries voice, data, and signaling information. It handles call setup, routing, and mobility management.</w:t>
      </w:r>
    </w:p>
    <w:p w14:paraId="3EA72733" w14:textId="77777777" w:rsidR="00DE1C02" w:rsidRPr="00DE1C02" w:rsidRDefault="00DE1C02" w:rsidP="00DE1C02">
      <w:pPr>
        <w:rPr>
          <w:rFonts w:ascii="Cambria Math" w:hAnsi="Cambria Math"/>
        </w:rPr>
      </w:pPr>
    </w:p>
    <w:p w14:paraId="2D97AA7E" w14:textId="77777777" w:rsidR="00DE1C02" w:rsidRPr="00DE1C02" w:rsidRDefault="00DE1C02" w:rsidP="00DE1C02">
      <w:pPr>
        <w:rPr>
          <w:rFonts w:ascii="Cambria Math" w:hAnsi="Cambria Math"/>
        </w:rPr>
      </w:pPr>
      <w:r w:rsidRPr="00DE1C02">
        <w:rPr>
          <w:rFonts w:ascii="Cambria Math" w:hAnsi="Cambria Math"/>
        </w:rPr>
        <w:t>4. **B Interface**:</w:t>
      </w:r>
    </w:p>
    <w:p w14:paraId="2E746AE2" w14:textId="77777777" w:rsidR="00DE1C02" w:rsidRPr="00DE1C02" w:rsidRDefault="00DE1C02" w:rsidP="00DE1C02">
      <w:pPr>
        <w:rPr>
          <w:rFonts w:ascii="Cambria Math" w:hAnsi="Cambria Math"/>
        </w:rPr>
      </w:pPr>
      <w:r w:rsidRPr="00DE1C02">
        <w:rPr>
          <w:rFonts w:ascii="Cambria Math" w:hAnsi="Cambria Math"/>
        </w:rPr>
        <w:t xml:space="preserve">   - **Description**: The interface between the MSC and the Visitor Location Register (VLR).</w:t>
      </w:r>
    </w:p>
    <w:p w14:paraId="4335220A" w14:textId="77777777" w:rsidR="00DE1C02" w:rsidRPr="00DE1C02" w:rsidRDefault="00DE1C02" w:rsidP="00DE1C02">
      <w:pPr>
        <w:rPr>
          <w:rFonts w:ascii="Cambria Math" w:hAnsi="Cambria Math"/>
        </w:rPr>
      </w:pPr>
      <w:r w:rsidRPr="00DE1C02">
        <w:rPr>
          <w:rFonts w:ascii="Cambria Math" w:hAnsi="Cambria Math"/>
        </w:rPr>
        <w:t xml:space="preserve">   - **Use**: Facilitates the exchange of subscriber information and manages location updates, authentication, and call routing for roaming users.</w:t>
      </w:r>
    </w:p>
    <w:p w14:paraId="6867AD7A" w14:textId="77777777" w:rsidR="00DE1C02" w:rsidRPr="00DE1C02" w:rsidRDefault="00DE1C02" w:rsidP="00DE1C02">
      <w:pPr>
        <w:rPr>
          <w:rFonts w:ascii="Cambria Math" w:hAnsi="Cambria Math"/>
        </w:rPr>
      </w:pPr>
    </w:p>
    <w:p w14:paraId="6C7704F9" w14:textId="77777777" w:rsidR="00DE1C02" w:rsidRPr="00DE1C02" w:rsidRDefault="00DE1C02" w:rsidP="00DE1C02">
      <w:pPr>
        <w:rPr>
          <w:rFonts w:ascii="Cambria Math" w:hAnsi="Cambria Math"/>
        </w:rPr>
      </w:pPr>
      <w:r w:rsidRPr="00DE1C02">
        <w:rPr>
          <w:rFonts w:ascii="Cambria Math" w:hAnsi="Cambria Math"/>
        </w:rPr>
        <w:t>5. **C Interface**:</w:t>
      </w:r>
    </w:p>
    <w:p w14:paraId="2D06B4A0" w14:textId="77777777" w:rsidR="00DE1C02" w:rsidRPr="00DE1C02" w:rsidRDefault="00DE1C02" w:rsidP="00DE1C02">
      <w:pPr>
        <w:rPr>
          <w:rFonts w:ascii="Cambria Math" w:hAnsi="Cambria Math"/>
        </w:rPr>
      </w:pPr>
      <w:r w:rsidRPr="00DE1C02">
        <w:rPr>
          <w:rFonts w:ascii="Cambria Math" w:hAnsi="Cambria Math"/>
        </w:rPr>
        <w:t xml:space="preserve">   - **Description**: The interface between the MSC and the Home Location Register (HLR).</w:t>
      </w:r>
    </w:p>
    <w:p w14:paraId="754C34D0" w14:textId="77777777" w:rsidR="00DE1C02" w:rsidRPr="00DE1C02" w:rsidRDefault="00DE1C02" w:rsidP="00DE1C02">
      <w:pPr>
        <w:rPr>
          <w:rFonts w:ascii="Cambria Math" w:hAnsi="Cambria Math"/>
        </w:rPr>
      </w:pPr>
      <w:r w:rsidRPr="00DE1C02">
        <w:rPr>
          <w:rFonts w:ascii="Cambria Math" w:hAnsi="Cambria Math"/>
        </w:rPr>
        <w:t xml:space="preserve">   - **Use**: Manages the retrieval and update of subscriber information stored in the HLR, including user profiles, authentication parameters, and service subscriptions.</w:t>
      </w:r>
    </w:p>
    <w:p w14:paraId="079315D6" w14:textId="77777777" w:rsidR="00DE1C02" w:rsidRPr="00DE1C02" w:rsidRDefault="00DE1C02" w:rsidP="00DE1C02">
      <w:pPr>
        <w:rPr>
          <w:rFonts w:ascii="Cambria Math" w:hAnsi="Cambria Math"/>
        </w:rPr>
      </w:pPr>
    </w:p>
    <w:p w14:paraId="30B97967" w14:textId="77777777" w:rsidR="00DE1C02" w:rsidRPr="00DE1C02" w:rsidRDefault="00DE1C02" w:rsidP="00DE1C02">
      <w:pPr>
        <w:rPr>
          <w:rFonts w:ascii="Cambria Math" w:hAnsi="Cambria Math"/>
        </w:rPr>
      </w:pPr>
      <w:r w:rsidRPr="00DE1C02">
        <w:rPr>
          <w:rFonts w:ascii="Cambria Math" w:hAnsi="Cambria Math"/>
        </w:rPr>
        <w:t>6. **D Interface**:</w:t>
      </w:r>
    </w:p>
    <w:p w14:paraId="567322E8" w14:textId="77777777" w:rsidR="00DE1C02" w:rsidRPr="00DE1C02" w:rsidRDefault="00DE1C02" w:rsidP="00DE1C02">
      <w:pPr>
        <w:rPr>
          <w:rFonts w:ascii="Cambria Math" w:hAnsi="Cambria Math"/>
        </w:rPr>
      </w:pPr>
      <w:r w:rsidRPr="00DE1C02">
        <w:rPr>
          <w:rFonts w:ascii="Cambria Math" w:hAnsi="Cambria Math"/>
        </w:rPr>
        <w:t xml:space="preserve">   - **Description**: The interface between the HLR and the VLR.</w:t>
      </w:r>
    </w:p>
    <w:p w14:paraId="1A0F0ADB" w14:textId="77777777" w:rsidR="00DE1C02" w:rsidRPr="00DE1C02" w:rsidRDefault="00DE1C02" w:rsidP="00DE1C02">
      <w:pPr>
        <w:rPr>
          <w:rFonts w:ascii="Cambria Math" w:hAnsi="Cambria Math"/>
        </w:rPr>
      </w:pPr>
      <w:r w:rsidRPr="00DE1C02">
        <w:rPr>
          <w:rFonts w:ascii="Cambria Math" w:hAnsi="Cambria Math"/>
        </w:rPr>
        <w:t xml:space="preserve">   - **Use**: Handles the transfer of subscriber data and mobility management information between the HLR and VLR during roaming.</w:t>
      </w:r>
    </w:p>
    <w:p w14:paraId="4E202E9A" w14:textId="77777777" w:rsidR="00DE1C02" w:rsidRPr="00DE1C02" w:rsidRDefault="00DE1C02" w:rsidP="00DE1C02">
      <w:pPr>
        <w:rPr>
          <w:rFonts w:ascii="Cambria Math" w:hAnsi="Cambria Math"/>
        </w:rPr>
      </w:pPr>
    </w:p>
    <w:p w14:paraId="43A8A8E1" w14:textId="77777777" w:rsidR="00DE1C02" w:rsidRPr="00DE1C02" w:rsidRDefault="00DE1C02" w:rsidP="00DE1C02">
      <w:pPr>
        <w:rPr>
          <w:rFonts w:ascii="Cambria Math" w:hAnsi="Cambria Math"/>
        </w:rPr>
      </w:pPr>
      <w:r w:rsidRPr="00DE1C02">
        <w:rPr>
          <w:rFonts w:ascii="Cambria Math" w:hAnsi="Cambria Math"/>
        </w:rPr>
        <w:t>7. **E Interface**:</w:t>
      </w:r>
    </w:p>
    <w:p w14:paraId="38639EE6" w14:textId="77777777" w:rsidR="00DE1C02" w:rsidRPr="00DE1C02" w:rsidRDefault="00DE1C02" w:rsidP="00DE1C02">
      <w:pPr>
        <w:rPr>
          <w:rFonts w:ascii="Cambria Math" w:hAnsi="Cambria Math"/>
        </w:rPr>
      </w:pPr>
      <w:r w:rsidRPr="00DE1C02">
        <w:rPr>
          <w:rFonts w:ascii="Cambria Math" w:hAnsi="Cambria Math"/>
        </w:rPr>
        <w:t xml:space="preserve">   - **Description**: The interface between the MSC and the Gateway MSC (GMSC).</w:t>
      </w:r>
    </w:p>
    <w:p w14:paraId="60D3AB41" w14:textId="77777777" w:rsidR="00DE1C02" w:rsidRPr="00DE1C02" w:rsidRDefault="00DE1C02" w:rsidP="00DE1C02">
      <w:pPr>
        <w:rPr>
          <w:rFonts w:ascii="Cambria Math" w:hAnsi="Cambria Math"/>
        </w:rPr>
      </w:pPr>
      <w:r w:rsidRPr="00DE1C02">
        <w:rPr>
          <w:rFonts w:ascii="Cambria Math" w:hAnsi="Cambria Math"/>
        </w:rPr>
        <w:t xml:space="preserve">   - **Use**: Manages the routing of calls and messages from external networks into the GSM network and vice versa.</w:t>
      </w:r>
    </w:p>
    <w:p w14:paraId="335DC451" w14:textId="77777777" w:rsidR="00DE1C02" w:rsidRPr="00DE1C02" w:rsidRDefault="00DE1C02" w:rsidP="00DE1C02">
      <w:pPr>
        <w:rPr>
          <w:rFonts w:ascii="Cambria Math" w:hAnsi="Cambria Math"/>
        </w:rPr>
      </w:pPr>
    </w:p>
    <w:p w14:paraId="2F4119E3" w14:textId="77777777" w:rsidR="00DE1C02" w:rsidRPr="00DE1C02" w:rsidRDefault="00DE1C02" w:rsidP="00DE1C02">
      <w:pPr>
        <w:rPr>
          <w:rFonts w:ascii="Cambria Math" w:hAnsi="Cambria Math"/>
        </w:rPr>
      </w:pPr>
      <w:r w:rsidRPr="00DE1C02">
        <w:rPr>
          <w:rFonts w:ascii="Cambria Math" w:hAnsi="Cambria Math"/>
        </w:rPr>
        <w:t>8. **F Interface**:</w:t>
      </w:r>
    </w:p>
    <w:p w14:paraId="6F8AF7B9" w14:textId="77777777" w:rsidR="00DE1C02" w:rsidRPr="00DE1C02" w:rsidRDefault="00DE1C02" w:rsidP="00DE1C02">
      <w:pPr>
        <w:rPr>
          <w:rFonts w:ascii="Cambria Math" w:hAnsi="Cambria Math"/>
        </w:rPr>
      </w:pPr>
      <w:r w:rsidRPr="00DE1C02">
        <w:rPr>
          <w:rFonts w:ascii="Cambria Math" w:hAnsi="Cambria Math"/>
        </w:rPr>
        <w:t xml:space="preserve">    - **Description**: The interface between the MSC and the Short Message Service Center (SMSC).</w:t>
      </w:r>
    </w:p>
    <w:p w14:paraId="414E6161" w14:textId="77777777" w:rsidR="00DE1C02" w:rsidRPr="00DE1C02" w:rsidRDefault="00DE1C02" w:rsidP="00DE1C02">
      <w:pPr>
        <w:rPr>
          <w:rFonts w:ascii="Cambria Math" w:hAnsi="Cambria Math"/>
        </w:rPr>
      </w:pPr>
      <w:r w:rsidRPr="00DE1C02">
        <w:rPr>
          <w:rFonts w:ascii="Cambria Math" w:hAnsi="Cambria Math"/>
        </w:rPr>
        <w:t xml:space="preserve">    - **Use**: Facilitates the delivery of short messages (SMS) to and from the mobile station.</w:t>
      </w:r>
    </w:p>
    <w:p w14:paraId="76FA92BD" w14:textId="77777777" w:rsidR="00DE1C02" w:rsidRPr="00DE1C02" w:rsidRDefault="00DE1C02" w:rsidP="00DE1C02">
      <w:pPr>
        <w:rPr>
          <w:rFonts w:ascii="Cambria Math" w:hAnsi="Cambria Math"/>
        </w:rPr>
      </w:pPr>
    </w:p>
    <w:p w14:paraId="05DC47F6" w14:textId="77777777" w:rsidR="00DE1C02" w:rsidRPr="00DE1C02" w:rsidRDefault="00DE1C02" w:rsidP="00DE1C02">
      <w:pPr>
        <w:rPr>
          <w:rFonts w:ascii="Cambria Math" w:hAnsi="Cambria Math"/>
        </w:rPr>
      </w:pPr>
      <w:r w:rsidRPr="00DE1C02">
        <w:rPr>
          <w:rFonts w:ascii="Cambria Math" w:hAnsi="Cambria Math"/>
        </w:rPr>
        <w:t>9. **G Interface**:</w:t>
      </w:r>
    </w:p>
    <w:p w14:paraId="6EC16009" w14:textId="77777777" w:rsidR="00DE1C02" w:rsidRPr="00DE1C02" w:rsidRDefault="00DE1C02" w:rsidP="00DE1C02">
      <w:pPr>
        <w:rPr>
          <w:rFonts w:ascii="Cambria Math" w:hAnsi="Cambria Math"/>
        </w:rPr>
      </w:pPr>
      <w:r w:rsidRPr="00DE1C02">
        <w:rPr>
          <w:rFonts w:ascii="Cambria Math" w:hAnsi="Cambria Math"/>
        </w:rPr>
        <w:t xml:space="preserve">    - **Description**: The interface between two MSCs.</w:t>
      </w:r>
    </w:p>
    <w:p w14:paraId="0B8E37E7" w14:textId="77777777" w:rsidR="00DE1C02" w:rsidRPr="00DE1C02" w:rsidRDefault="00DE1C02" w:rsidP="00DE1C02">
      <w:pPr>
        <w:rPr>
          <w:rFonts w:ascii="Cambria Math" w:hAnsi="Cambria Math"/>
        </w:rPr>
      </w:pPr>
      <w:r w:rsidRPr="00DE1C02">
        <w:rPr>
          <w:rFonts w:ascii="Cambria Math" w:hAnsi="Cambria Math"/>
        </w:rPr>
        <w:t xml:space="preserve">    - **Use**: Supports inter-MSC handovers and roaming by transferring call control and subscriber information.</w:t>
      </w:r>
    </w:p>
    <w:p w14:paraId="6A034B7E" w14:textId="77777777" w:rsidR="00DE1C02" w:rsidRPr="00DE1C02" w:rsidRDefault="00DE1C02" w:rsidP="00DE1C02">
      <w:pPr>
        <w:rPr>
          <w:rFonts w:ascii="Cambria Math" w:hAnsi="Cambria Math"/>
        </w:rPr>
      </w:pPr>
    </w:p>
    <w:p w14:paraId="1B7411EB" w14:textId="77777777" w:rsidR="00DE1C02" w:rsidRPr="00DE1C02" w:rsidRDefault="00DE1C02" w:rsidP="00DE1C02">
      <w:pPr>
        <w:rPr>
          <w:rFonts w:ascii="Cambria Math" w:hAnsi="Cambria Math"/>
        </w:rPr>
      </w:pPr>
      <w:r w:rsidRPr="00DE1C02">
        <w:rPr>
          <w:rFonts w:ascii="Cambria Math" w:hAnsi="Cambria Math"/>
        </w:rPr>
        <w:t>10. **H Interface**:</w:t>
      </w:r>
    </w:p>
    <w:p w14:paraId="4EE0227C" w14:textId="77777777" w:rsidR="00DE1C02" w:rsidRPr="00DE1C02" w:rsidRDefault="00DE1C02" w:rsidP="00DE1C02">
      <w:pPr>
        <w:rPr>
          <w:rFonts w:ascii="Cambria Math" w:hAnsi="Cambria Math"/>
        </w:rPr>
      </w:pPr>
      <w:r w:rsidRPr="00DE1C02">
        <w:rPr>
          <w:rFonts w:ascii="Cambria Math" w:hAnsi="Cambria Math"/>
        </w:rPr>
        <w:t xml:space="preserve">    - **Description**: The interface between the MSC and the Authentication Center (AUC).</w:t>
      </w:r>
    </w:p>
    <w:p w14:paraId="0797DF25" w14:textId="77777777" w:rsidR="00DE1C02" w:rsidRPr="00DE1C02" w:rsidRDefault="00DE1C02" w:rsidP="00DE1C02">
      <w:pPr>
        <w:rPr>
          <w:rFonts w:ascii="Cambria Math" w:hAnsi="Cambria Math"/>
        </w:rPr>
      </w:pPr>
      <w:r w:rsidRPr="00DE1C02">
        <w:rPr>
          <w:rFonts w:ascii="Cambria Math" w:hAnsi="Cambria Math"/>
        </w:rPr>
        <w:t xml:space="preserve">    - **Use**: Manages the authentication of subscribers and the generation of encryption keys for secure communication.</w:t>
      </w:r>
    </w:p>
    <w:p w14:paraId="685837BA" w14:textId="77777777" w:rsidR="00DE1C02" w:rsidRPr="00DE1C02" w:rsidRDefault="00DE1C02" w:rsidP="00DE1C02">
      <w:pPr>
        <w:rPr>
          <w:rFonts w:ascii="Cambria Math" w:hAnsi="Cambria Math"/>
        </w:rPr>
      </w:pPr>
    </w:p>
    <w:p w14:paraId="1B5EB7A2" w14:textId="77777777" w:rsidR="00DE1C02" w:rsidRPr="00DE1C02" w:rsidRDefault="00DE1C02" w:rsidP="00DE1C02">
      <w:pPr>
        <w:rPr>
          <w:rFonts w:ascii="Cambria Math" w:hAnsi="Cambria Math"/>
        </w:rPr>
      </w:pPr>
      <w:r w:rsidRPr="00DE1C02">
        <w:rPr>
          <w:rFonts w:ascii="Cambria Math" w:hAnsi="Cambria Math"/>
        </w:rPr>
        <w:t>11. **I Interface**:</w:t>
      </w:r>
    </w:p>
    <w:p w14:paraId="1BB78C42" w14:textId="77777777" w:rsidR="00DE1C02" w:rsidRPr="00DE1C02" w:rsidRDefault="00DE1C02" w:rsidP="00DE1C02">
      <w:pPr>
        <w:rPr>
          <w:rFonts w:ascii="Cambria Math" w:hAnsi="Cambria Math"/>
        </w:rPr>
      </w:pPr>
      <w:r w:rsidRPr="00DE1C02">
        <w:rPr>
          <w:rFonts w:ascii="Cambria Math" w:hAnsi="Cambria Math"/>
        </w:rPr>
        <w:t xml:space="preserve">    - **Description**: The interface between the MSC and the Equipment Identity Register (EIR).</w:t>
      </w:r>
    </w:p>
    <w:p w14:paraId="6B8C819D" w14:textId="77777777" w:rsidR="00DE1C02" w:rsidRPr="00DE1C02" w:rsidRDefault="00DE1C02" w:rsidP="00DE1C02">
      <w:pPr>
        <w:rPr>
          <w:rFonts w:ascii="Cambria Math" w:hAnsi="Cambria Math"/>
        </w:rPr>
      </w:pPr>
      <w:r w:rsidRPr="00DE1C02">
        <w:rPr>
          <w:rFonts w:ascii="Cambria Math" w:hAnsi="Cambria Math"/>
        </w:rPr>
        <w:lastRenderedPageBreak/>
        <w:t xml:space="preserve">    - **Use**: Checks the validity of the mobile equipment by verifying its International Mobile Equipment Identity (IMEI) to prevent the use of stolen or unauthorized devices.</w:t>
      </w:r>
    </w:p>
    <w:p w14:paraId="08554260" w14:textId="77777777" w:rsidR="00DE1C02" w:rsidRPr="00DE1C02" w:rsidRDefault="00DE1C02" w:rsidP="00DE1C02">
      <w:pPr>
        <w:rPr>
          <w:rFonts w:ascii="Cambria Math" w:hAnsi="Cambria Math"/>
        </w:rPr>
      </w:pPr>
    </w:p>
    <w:p w14:paraId="49E0045D" w14:textId="77777777" w:rsidR="00DE1C02" w:rsidRPr="00DE1C02" w:rsidRDefault="00DE1C02" w:rsidP="00DE1C02">
      <w:pPr>
        <w:rPr>
          <w:rFonts w:ascii="Cambria Math" w:hAnsi="Cambria Math"/>
        </w:rPr>
      </w:pPr>
      <w:r w:rsidRPr="00DE1C02">
        <w:rPr>
          <w:rFonts w:ascii="Cambria Math" w:hAnsi="Cambria Math"/>
        </w:rPr>
        <w:t>### Diagram of GSM Network Interfaces</w:t>
      </w:r>
    </w:p>
    <w:p w14:paraId="3214330F" w14:textId="77777777" w:rsidR="00DE1C02" w:rsidRPr="00DE1C02" w:rsidRDefault="00DE1C02" w:rsidP="00DE1C02">
      <w:pPr>
        <w:rPr>
          <w:rFonts w:ascii="Cambria Math" w:hAnsi="Cambria Math"/>
        </w:rPr>
      </w:pPr>
    </w:p>
    <w:p w14:paraId="4BF7A708" w14:textId="77777777" w:rsidR="00DE1C02" w:rsidRPr="00DE1C02" w:rsidRDefault="00DE1C02" w:rsidP="00DE1C02">
      <w:pPr>
        <w:rPr>
          <w:rFonts w:ascii="Cambria Math" w:hAnsi="Cambria Math"/>
        </w:rPr>
      </w:pPr>
      <w:r w:rsidRPr="00DE1C02">
        <w:rPr>
          <w:rFonts w:ascii="Cambria Math" w:hAnsi="Cambria Math"/>
        </w:rPr>
        <w:t>Here's a simplified diagram showing the various interfaces and their connections in a GSM network:</w:t>
      </w:r>
    </w:p>
    <w:p w14:paraId="76CFBCEA" w14:textId="77777777" w:rsidR="00DE1C02" w:rsidRPr="00DE1C02" w:rsidRDefault="00DE1C02" w:rsidP="00DE1C02">
      <w:pPr>
        <w:rPr>
          <w:rFonts w:ascii="Cambria Math" w:hAnsi="Cambria Math"/>
        </w:rPr>
      </w:pPr>
    </w:p>
    <w:p w14:paraId="1A8F4323" w14:textId="77777777" w:rsidR="00DE1C02" w:rsidRPr="00DE1C02" w:rsidRDefault="00DE1C02" w:rsidP="00DE1C02">
      <w:pPr>
        <w:rPr>
          <w:rFonts w:ascii="Cambria Math" w:hAnsi="Cambria Math"/>
        </w:rPr>
      </w:pPr>
      <w:r w:rsidRPr="00DE1C02">
        <w:rPr>
          <w:rFonts w:ascii="Cambria Math" w:hAnsi="Cambria Math"/>
        </w:rPr>
        <w:t>```plaintext</w:t>
      </w:r>
    </w:p>
    <w:p w14:paraId="050F5F60" w14:textId="77777777" w:rsidR="00DE1C02" w:rsidRPr="00DE1C02" w:rsidRDefault="00DE1C02" w:rsidP="00DE1C02">
      <w:pPr>
        <w:rPr>
          <w:rFonts w:ascii="Cambria Math" w:hAnsi="Cambria Math"/>
        </w:rPr>
      </w:pPr>
      <w:r w:rsidRPr="00DE1C02">
        <w:rPr>
          <w:rFonts w:ascii="Cambria Math" w:hAnsi="Cambria Math"/>
        </w:rPr>
        <w:t xml:space="preserve">                          +------------------------+</w:t>
      </w:r>
    </w:p>
    <w:p w14:paraId="39CA8831" w14:textId="77777777" w:rsidR="00DE1C02" w:rsidRPr="00DE1C02" w:rsidRDefault="00DE1C02" w:rsidP="00DE1C02">
      <w:pPr>
        <w:rPr>
          <w:rFonts w:ascii="Cambria Math" w:hAnsi="Cambria Math"/>
        </w:rPr>
      </w:pPr>
      <w:r w:rsidRPr="00DE1C02">
        <w:rPr>
          <w:rFonts w:ascii="Cambria Math" w:hAnsi="Cambria Math"/>
        </w:rPr>
        <w:t xml:space="preserve">                          |        PSTN/PLMN       |</w:t>
      </w:r>
    </w:p>
    <w:p w14:paraId="29D7A0FC" w14:textId="77777777" w:rsidR="00DE1C02" w:rsidRPr="00DE1C02" w:rsidRDefault="00DE1C02" w:rsidP="00DE1C02">
      <w:pPr>
        <w:rPr>
          <w:rFonts w:ascii="Cambria Math" w:hAnsi="Cambria Math"/>
        </w:rPr>
      </w:pPr>
      <w:r w:rsidRPr="00DE1C02">
        <w:rPr>
          <w:rFonts w:ascii="Cambria Math" w:hAnsi="Cambria Math"/>
        </w:rPr>
        <w:t xml:space="preserve">                          +-----------+------------+</w:t>
      </w:r>
    </w:p>
    <w:p w14:paraId="5047AD93" w14:textId="77777777" w:rsidR="00DE1C02" w:rsidRPr="00DE1C02" w:rsidRDefault="00DE1C02" w:rsidP="00DE1C02">
      <w:pPr>
        <w:rPr>
          <w:rFonts w:ascii="Cambria Math" w:hAnsi="Cambria Math"/>
        </w:rPr>
      </w:pPr>
      <w:r w:rsidRPr="00DE1C02">
        <w:rPr>
          <w:rFonts w:ascii="Cambria Math" w:hAnsi="Cambria Math"/>
        </w:rPr>
        <w:t xml:space="preserve">                                      |</w:t>
      </w:r>
    </w:p>
    <w:p w14:paraId="68DACBEC" w14:textId="77777777" w:rsidR="00DE1C02" w:rsidRPr="00DE1C02" w:rsidRDefault="00DE1C02" w:rsidP="00DE1C02">
      <w:pPr>
        <w:rPr>
          <w:rFonts w:ascii="Cambria Math" w:hAnsi="Cambria Math"/>
        </w:rPr>
      </w:pPr>
      <w:r w:rsidRPr="00DE1C02">
        <w:rPr>
          <w:rFonts w:ascii="Cambria Math" w:hAnsi="Cambria Math"/>
        </w:rPr>
        <w:t xml:space="preserve">                                     (E)</w:t>
      </w:r>
    </w:p>
    <w:p w14:paraId="2CCE0FAD" w14:textId="77777777" w:rsidR="00DE1C02" w:rsidRPr="00DE1C02" w:rsidRDefault="00DE1C02" w:rsidP="00DE1C02">
      <w:pPr>
        <w:rPr>
          <w:rFonts w:ascii="Cambria Math" w:hAnsi="Cambria Math"/>
        </w:rPr>
      </w:pPr>
      <w:r w:rsidRPr="00DE1C02">
        <w:rPr>
          <w:rFonts w:ascii="Cambria Math" w:hAnsi="Cambria Math"/>
        </w:rPr>
        <w:t xml:space="preserve">                                      |</w:t>
      </w:r>
    </w:p>
    <w:p w14:paraId="783C2BBF" w14:textId="77777777" w:rsidR="00DE1C02" w:rsidRPr="00DE1C02" w:rsidRDefault="00DE1C02" w:rsidP="00DE1C02">
      <w:pPr>
        <w:rPr>
          <w:rFonts w:ascii="Cambria Math" w:hAnsi="Cambria Math"/>
        </w:rPr>
      </w:pPr>
      <w:r w:rsidRPr="00DE1C02">
        <w:rPr>
          <w:rFonts w:ascii="Cambria Math" w:hAnsi="Cambria Math"/>
        </w:rPr>
        <w:t xml:space="preserve">                                      v</w:t>
      </w:r>
    </w:p>
    <w:p w14:paraId="37673EAA" w14:textId="77777777" w:rsidR="00DE1C02" w:rsidRPr="00DE1C02" w:rsidRDefault="00DE1C02" w:rsidP="00DE1C02">
      <w:pPr>
        <w:rPr>
          <w:rFonts w:ascii="Cambria Math" w:hAnsi="Cambria Math"/>
        </w:rPr>
      </w:pPr>
      <w:r w:rsidRPr="00DE1C02">
        <w:rPr>
          <w:rFonts w:ascii="Cambria Math" w:hAnsi="Cambria Math"/>
        </w:rPr>
        <w:t xml:space="preserve">                          +------------------------+</w:t>
      </w:r>
    </w:p>
    <w:p w14:paraId="0EDBD867" w14:textId="77777777" w:rsidR="00DE1C02" w:rsidRPr="00DE1C02" w:rsidRDefault="00DE1C02" w:rsidP="00DE1C02">
      <w:pPr>
        <w:rPr>
          <w:rFonts w:ascii="Cambria Math" w:hAnsi="Cambria Math"/>
        </w:rPr>
      </w:pPr>
      <w:r w:rsidRPr="00DE1C02">
        <w:rPr>
          <w:rFonts w:ascii="Cambria Math" w:hAnsi="Cambria Math"/>
        </w:rPr>
        <w:t xml:space="preserve">                          |        GMSC            |</w:t>
      </w:r>
    </w:p>
    <w:p w14:paraId="23099653" w14:textId="77777777" w:rsidR="00DE1C02" w:rsidRPr="00DE1C02" w:rsidRDefault="00DE1C02" w:rsidP="00DE1C02">
      <w:pPr>
        <w:rPr>
          <w:rFonts w:ascii="Cambria Math" w:hAnsi="Cambria Math"/>
        </w:rPr>
      </w:pPr>
      <w:r w:rsidRPr="00DE1C02">
        <w:rPr>
          <w:rFonts w:ascii="Cambria Math" w:hAnsi="Cambria Math"/>
        </w:rPr>
        <w:t xml:space="preserve">                          +-----------+------------+</w:t>
      </w:r>
    </w:p>
    <w:p w14:paraId="41D8BCC1" w14:textId="77777777" w:rsidR="00DE1C02" w:rsidRPr="00DE1C02" w:rsidRDefault="00DE1C02" w:rsidP="00DE1C02">
      <w:pPr>
        <w:rPr>
          <w:rFonts w:ascii="Cambria Math" w:hAnsi="Cambria Math"/>
        </w:rPr>
      </w:pPr>
      <w:r w:rsidRPr="00DE1C02">
        <w:rPr>
          <w:rFonts w:ascii="Cambria Math" w:hAnsi="Cambria Math"/>
        </w:rPr>
        <w:t xml:space="preserve">                                      |</w:t>
      </w:r>
    </w:p>
    <w:p w14:paraId="32CE0058" w14:textId="77777777" w:rsidR="00DE1C02" w:rsidRPr="00DE1C02" w:rsidRDefault="00DE1C02" w:rsidP="00DE1C02">
      <w:pPr>
        <w:rPr>
          <w:rFonts w:ascii="Cambria Math" w:hAnsi="Cambria Math"/>
        </w:rPr>
      </w:pPr>
      <w:r w:rsidRPr="00DE1C02">
        <w:rPr>
          <w:rFonts w:ascii="Cambria Math" w:hAnsi="Cambria Math"/>
        </w:rPr>
        <w:t xml:space="preserve">                                     (E)</w:t>
      </w:r>
    </w:p>
    <w:p w14:paraId="23F00DB5" w14:textId="77777777" w:rsidR="00DE1C02" w:rsidRPr="00DE1C02" w:rsidRDefault="00DE1C02" w:rsidP="00DE1C02">
      <w:pPr>
        <w:rPr>
          <w:rFonts w:ascii="Cambria Math" w:hAnsi="Cambria Math"/>
        </w:rPr>
      </w:pPr>
      <w:r w:rsidRPr="00DE1C02">
        <w:rPr>
          <w:rFonts w:ascii="Cambria Math" w:hAnsi="Cambria Math"/>
        </w:rPr>
        <w:t xml:space="preserve">                                      |</w:t>
      </w:r>
    </w:p>
    <w:p w14:paraId="4B4A9525" w14:textId="77777777" w:rsidR="00DE1C02" w:rsidRPr="00DE1C02" w:rsidRDefault="00DE1C02" w:rsidP="00DE1C02">
      <w:pPr>
        <w:rPr>
          <w:rFonts w:ascii="Cambria Math" w:hAnsi="Cambria Math"/>
        </w:rPr>
      </w:pPr>
      <w:r w:rsidRPr="00DE1C02">
        <w:rPr>
          <w:rFonts w:ascii="Cambria Math" w:hAnsi="Cambria Math"/>
        </w:rPr>
        <w:t xml:space="preserve">                                      v</w:t>
      </w:r>
    </w:p>
    <w:p w14:paraId="074895B8" w14:textId="77777777" w:rsidR="00DE1C02" w:rsidRPr="00DE1C02" w:rsidRDefault="00DE1C02" w:rsidP="00DE1C02">
      <w:pPr>
        <w:rPr>
          <w:rFonts w:ascii="Cambria Math" w:hAnsi="Cambria Math"/>
        </w:rPr>
      </w:pPr>
      <w:r w:rsidRPr="00DE1C02">
        <w:rPr>
          <w:rFonts w:ascii="Cambria Math" w:hAnsi="Cambria Math"/>
        </w:rPr>
        <w:t xml:space="preserve">                          +------------------------+</w:t>
      </w:r>
    </w:p>
    <w:p w14:paraId="06A46F31" w14:textId="77777777" w:rsidR="00DE1C02" w:rsidRPr="00DE1C02" w:rsidRDefault="00DE1C02" w:rsidP="00DE1C02">
      <w:pPr>
        <w:rPr>
          <w:rFonts w:ascii="Cambria Math" w:hAnsi="Cambria Math"/>
        </w:rPr>
      </w:pPr>
      <w:r w:rsidRPr="00DE1C02">
        <w:rPr>
          <w:rFonts w:ascii="Cambria Math" w:hAnsi="Cambria Math"/>
        </w:rPr>
        <w:t xml:space="preserve">                          |         MSC            |</w:t>
      </w:r>
    </w:p>
    <w:p w14:paraId="6D4A58E1" w14:textId="77777777" w:rsidR="00DE1C02" w:rsidRPr="00DE1C02" w:rsidRDefault="00DE1C02" w:rsidP="00DE1C02">
      <w:pPr>
        <w:rPr>
          <w:rFonts w:ascii="Cambria Math" w:hAnsi="Cambria Math"/>
        </w:rPr>
      </w:pPr>
      <w:r w:rsidRPr="00DE1C02">
        <w:rPr>
          <w:rFonts w:ascii="Cambria Math" w:hAnsi="Cambria Math"/>
        </w:rPr>
        <w:t xml:space="preserve">                          +---+---+---+---+---+----+</w:t>
      </w:r>
    </w:p>
    <w:p w14:paraId="5840A4C6" w14:textId="77777777" w:rsidR="00DE1C02" w:rsidRPr="00DE1C02" w:rsidRDefault="00DE1C02" w:rsidP="00DE1C02">
      <w:pPr>
        <w:rPr>
          <w:rFonts w:ascii="Cambria Math" w:hAnsi="Cambria Math"/>
        </w:rPr>
      </w:pPr>
      <w:r w:rsidRPr="00DE1C02">
        <w:rPr>
          <w:rFonts w:ascii="Cambria Math" w:hAnsi="Cambria Math"/>
        </w:rPr>
        <w:t xml:space="preserve">                              |   |   |   |   |   |</w:t>
      </w:r>
    </w:p>
    <w:p w14:paraId="42FE35A4" w14:textId="77777777" w:rsidR="00DE1C02" w:rsidRPr="00DE1C02" w:rsidRDefault="00DE1C02" w:rsidP="00DE1C02">
      <w:pPr>
        <w:rPr>
          <w:rFonts w:ascii="Cambria Math" w:hAnsi="Cambria Math"/>
        </w:rPr>
      </w:pPr>
      <w:r w:rsidRPr="00DE1C02">
        <w:rPr>
          <w:rFonts w:ascii="Cambria Math" w:hAnsi="Cambria Math"/>
        </w:rPr>
        <w:t xml:space="preserve">                             (A) (B) (C) (F) (H) (I)</w:t>
      </w:r>
    </w:p>
    <w:p w14:paraId="2D5CBC21" w14:textId="77777777" w:rsidR="00DE1C02" w:rsidRPr="00DE1C02" w:rsidRDefault="00DE1C02" w:rsidP="00DE1C02">
      <w:pPr>
        <w:rPr>
          <w:rFonts w:ascii="Cambria Math" w:hAnsi="Cambria Math"/>
        </w:rPr>
      </w:pPr>
      <w:r w:rsidRPr="00DE1C02">
        <w:rPr>
          <w:rFonts w:ascii="Cambria Math" w:hAnsi="Cambria Math"/>
        </w:rPr>
        <w:t xml:space="preserve">                              |   |   |   |   |   |</w:t>
      </w:r>
    </w:p>
    <w:p w14:paraId="59AA18E0" w14:textId="77777777" w:rsidR="00DE1C02" w:rsidRPr="00DE1C02" w:rsidRDefault="00DE1C02" w:rsidP="00DE1C02">
      <w:pPr>
        <w:rPr>
          <w:rFonts w:ascii="Cambria Math" w:hAnsi="Cambria Math"/>
        </w:rPr>
      </w:pPr>
      <w:r w:rsidRPr="00DE1C02">
        <w:rPr>
          <w:rFonts w:ascii="Cambria Math" w:hAnsi="Cambria Math"/>
        </w:rPr>
        <w:t xml:space="preserve">                              v   v   v   v   v   v</w:t>
      </w:r>
    </w:p>
    <w:p w14:paraId="6D892FE0" w14:textId="77777777" w:rsidR="00DE1C02" w:rsidRPr="00DE1C02" w:rsidRDefault="00DE1C02" w:rsidP="00DE1C02">
      <w:pPr>
        <w:rPr>
          <w:rFonts w:ascii="Cambria Math" w:hAnsi="Cambria Math"/>
        </w:rPr>
      </w:pPr>
      <w:r w:rsidRPr="00DE1C02">
        <w:rPr>
          <w:rFonts w:ascii="Cambria Math" w:hAnsi="Cambria Math"/>
        </w:rPr>
        <w:t xml:space="preserve">                           +----+ +---+ +---+ +---+ +---+</w:t>
      </w:r>
    </w:p>
    <w:p w14:paraId="42FE90CC" w14:textId="77777777" w:rsidR="00DE1C02" w:rsidRPr="00DE1C02" w:rsidRDefault="00DE1C02" w:rsidP="00DE1C02">
      <w:pPr>
        <w:rPr>
          <w:rFonts w:ascii="Cambria Math" w:hAnsi="Cambria Math"/>
        </w:rPr>
      </w:pPr>
      <w:r w:rsidRPr="00DE1C02">
        <w:rPr>
          <w:rFonts w:ascii="Cambria Math" w:hAnsi="Cambria Math"/>
        </w:rPr>
        <w:t xml:space="preserve">                           |BSC | |VLR| |HLR| |SMSC| |AUC| |EIR|</w:t>
      </w:r>
    </w:p>
    <w:p w14:paraId="3B05B5A8" w14:textId="77777777" w:rsidR="00DE1C02" w:rsidRPr="00DE1C02" w:rsidRDefault="00DE1C02" w:rsidP="00DE1C02">
      <w:pPr>
        <w:rPr>
          <w:rFonts w:ascii="Cambria Math" w:hAnsi="Cambria Math"/>
        </w:rPr>
      </w:pPr>
      <w:r w:rsidRPr="00DE1C02">
        <w:rPr>
          <w:rFonts w:ascii="Cambria Math" w:hAnsi="Cambria Math"/>
        </w:rPr>
        <w:lastRenderedPageBreak/>
        <w:t xml:space="preserve">                           +----+ +---+ +---+ +---+ +---+ +---+</w:t>
      </w:r>
    </w:p>
    <w:p w14:paraId="6516B5D0" w14:textId="77777777" w:rsidR="00DE1C02" w:rsidRPr="00DE1C02" w:rsidRDefault="00DE1C02" w:rsidP="00DE1C02">
      <w:pPr>
        <w:rPr>
          <w:rFonts w:ascii="Cambria Math" w:hAnsi="Cambria Math"/>
        </w:rPr>
      </w:pPr>
      <w:r w:rsidRPr="00DE1C02">
        <w:rPr>
          <w:rFonts w:ascii="Cambria Math" w:hAnsi="Cambria Math"/>
        </w:rPr>
        <w:t xml:space="preserve">                             |</w:t>
      </w:r>
    </w:p>
    <w:p w14:paraId="3349C6DA" w14:textId="77777777" w:rsidR="00DE1C02" w:rsidRPr="00DE1C02" w:rsidRDefault="00DE1C02" w:rsidP="00DE1C02">
      <w:pPr>
        <w:rPr>
          <w:rFonts w:ascii="Cambria Math" w:hAnsi="Cambria Math"/>
        </w:rPr>
      </w:pPr>
      <w:r w:rsidRPr="00DE1C02">
        <w:rPr>
          <w:rFonts w:ascii="Cambria Math" w:hAnsi="Cambria Math"/>
        </w:rPr>
        <w:t xml:space="preserve">                            (Abis)</w:t>
      </w:r>
    </w:p>
    <w:p w14:paraId="305E6E51" w14:textId="77777777" w:rsidR="00DE1C02" w:rsidRPr="00DE1C02" w:rsidRDefault="00DE1C02" w:rsidP="00DE1C02">
      <w:pPr>
        <w:rPr>
          <w:rFonts w:ascii="Cambria Math" w:hAnsi="Cambria Math"/>
        </w:rPr>
      </w:pPr>
      <w:r w:rsidRPr="00DE1C02">
        <w:rPr>
          <w:rFonts w:ascii="Cambria Math" w:hAnsi="Cambria Math"/>
        </w:rPr>
        <w:t xml:space="preserve">                             |</w:t>
      </w:r>
    </w:p>
    <w:p w14:paraId="31BADA17" w14:textId="77777777" w:rsidR="00DE1C02" w:rsidRPr="00DE1C02" w:rsidRDefault="00DE1C02" w:rsidP="00DE1C02">
      <w:pPr>
        <w:rPr>
          <w:rFonts w:ascii="Cambria Math" w:hAnsi="Cambria Math"/>
        </w:rPr>
      </w:pPr>
      <w:r w:rsidRPr="00DE1C02">
        <w:rPr>
          <w:rFonts w:ascii="Cambria Math" w:hAnsi="Cambria Math"/>
        </w:rPr>
        <w:t xml:space="preserve">                             v</w:t>
      </w:r>
    </w:p>
    <w:p w14:paraId="684D74D4" w14:textId="77777777" w:rsidR="00DE1C02" w:rsidRPr="00DE1C02" w:rsidRDefault="00DE1C02" w:rsidP="00DE1C02">
      <w:pPr>
        <w:rPr>
          <w:rFonts w:ascii="Cambria Math" w:hAnsi="Cambria Math"/>
        </w:rPr>
      </w:pPr>
      <w:r w:rsidRPr="00DE1C02">
        <w:rPr>
          <w:rFonts w:ascii="Cambria Math" w:hAnsi="Cambria Math"/>
        </w:rPr>
        <w:t xml:space="preserve">                           +----+</w:t>
      </w:r>
    </w:p>
    <w:p w14:paraId="7E87C600" w14:textId="77777777" w:rsidR="00DE1C02" w:rsidRPr="00DE1C02" w:rsidRDefault="00DE1C02" w:rsidP="00DE1C02">
      <w:pPr>
        <w:rPr>
          <w:rFonts w:ascii="Cambria Math" w:hAnsi="Cambria Math"/>
        </w:rPr>
      </w:pPr>
      <w:r w:rsidRPr="00DE1C02">
        <w:rPr>
          <w:rFonts w:ascii="Cambria Math" w:hAnsi="Cambria Math"/>
        </w:rPr>
        <w:t xml:space="preserve">                           | BTS|</w:t>
      </w:r>
    </w:p>
    <w:p w14:paraId="39C3D7CD" w14:textId="77777777" w:rsidR="00DE1C02" w:rsidRPr="00DE1C02" w:rsidRDefault="00DE1C02" w:rsidP="00DE1C02">
      <w:pPr>
        <w:rPr>
          <w:rFonts w:ascii="Cambria Math" w:hAnsi="Cambria Math"/>
        </w:rPr>
      </w:pPr>
      <w:r w:rsidRPr="00DE1C02">
        <w:rPr>
          <w:rFonts w:ascii="Cambria Math" w:hAnsi="Cambria Math"/>
        </w:rPr>
        <w:t xml:space="preserve">                           +----+</w:t>
      </w:r>
    </w:p>
    <w:p w14:paraId="293A993C" w14:textId="77777777" w:rsidR="00DE1C02" w:rsidRPr="00DE1C02" w:rsidRDefault="00DE1C02" w:rsidP="00DE1C02">
      <w:pPr>
        <w:rPr>
          <w:rFonts w:ascii="Cambria Math" w:hAnsi="Cambria Math"/>
        </w:rPr>
      </w:pPr>
      <w:r w:rsidRPr="00DE1C02">
        <w:rPr>
          <w:rFonts w:ascii="Cambria Math" w:hAnsi="Cambria Math"/>
        </w:rPr>
        <w:t xml:space="preserve">                             |</w:t>
      </w:r>
    </w:p>
    <w:p w14:paraId="48154A65" w14:textId="77777777" w:rsidR="00DE1C02" w:rsidRPr="00DE1C02" w:rsidRDefault="00DE1C02" w:rsidP="00DE1C02">
      <w:pPr>
        <w:rPr>
          <w:rFonts w:ascii="Cambria Math" w:hAnsi="Cambria Math"/>
        </w:rPr>
      </w:pPr>
      <w:r w:rsidRPr="00DE1C02">
        <w:rPr>
          <w:rFonts w:ascii="Cambria Math" w:hAnsi="Cambria Math"/>
        </w:rPr>
        <w:t xml:space="preserve">                            (Um)</w:t>
      </w:r>
    </w:p>
    <w:p w14:paraId="73D3D5FC" w14:textId="77777777" w:rsidR="00DE1C02" w:rsidRPr="00DE1C02" w:rsidRDefault="00DE1C02" w:rsidP="00DE1C02">
      <w:pPr>
        <w:rPr>
          <w:rFonts w:ascii="Cambria Math" w:hAnsi="Cambria Math"/>
        </w:rPr>
      </w:pPr>
      <w:r w:rsidRPr="00DE1C02">
        <w:rPr>
          <w:rFonts w:ascii="Cambria Math" w:hAnsi="Cambria Math"/>
        </w:rPr>
        <w:t xml:space="preserve">                             |</w:t>
      </w:r>
    </w:p>
    <w:p w14:paraId="20C527D3" w14:textId="77777777" w:rsidR="00DE1C02" w:rsidRPr="00DE1C02" w:rsidRDefault="00DE1C02" w:rsidP="00DE1C02">
      <w:pPr>
        <w:rPr>
          <w:rFonts w:ascii="Cambria Math" w:hAnsi="Cambria Math"/>
        </w:rPr>
      </w:pPr>
      <w:r w:rsidRPr="00DE1C02">
        <w:rPr>
          <w:rFonts w:ascii="Cambria Math" w:hAnsi="Cambria Math"/>
        </w:rPr>
        <w:t xml:space="preserve">                             v</w:t>
      </w:r>
    </w:p>
    <w:p w14:paraId="4695861F" w14:textId="77777777" w:rsidR="00DE1C02" w:rsidRPr="00DE1C02" w:rsidRDefault="00DE1C02" w:rsidP="00DE1C02">
      <w:pPr>
        <w:rPr>
          <w:rFonts w:ascii="Cambria Math" w:hAnsi="Cambria Math"/>
        </w:rPr>
      </w:pPr>
      <w:r w:rsidRPr="00DE1C02">
        <w:rPr>
          <w:rFonts w:ascii="Cambria Math" w:hAnsi="Cambria Math"/>
        </w:rPr>
        <w:t xml:space="preserve">                           +----+</w:t>
      </w:r>
    </w:p>
    <w:p w14:paraId="71471D23" w14:textId="77777777" w:rsidR="00DE1C02" w:rsidRPr="00DE1C02" w:rsidRDefault="00DE1C02" w:rsidP="00DE1C02">
      <w:pPr>
        <w:rPr>
          <w:rFonts w:ascii="Cambria Math" w:hAnsi="Cambria Math"/>
        </w:rPr>
      </w:pPr>
      <w:r w:rsidRPr="00DE1C02">
        <w:rPr>
          <w:rFonts w:ascii="Cambria Math" w:hAnsi="Cambria Math"/>
        </w:rPr>
        <w:t xml:space="preserve">                           | MS |</w:t>
      </w:r>
    </w:p>
    <w:p w14:paraId="5035CBAA" w14:textId="77777777" w:rsidR="00DE1C02" w:rsidRPr="00DE1C02" w:rsidRDefault="00DE1C02" w:rsidP="00DE1C02">
      <w:pPr>
        <w:rPr>
          <w:rFonts w:ascii="Cambria Math" w:hAnsi="Cambria Math"/>
        </w:rPr>
      </w:pPr>
      <w:r w:rsidRPr="00DE1C02">
        <w:rPr>
          <w:rFonts w:ascii="Cambria Math" w:hAnsi="Cambria Math"/>
        </w:rPr>
        <w:t xml:space="preserve">                           +----+</w:t>
      </w:r>
    </w:p>
    <w:p w14:paraId="3AD30DA7" w14:textId="77777777" w:rsidR="00DE1C02" w:rsidRPr="00DE1C02" w:rsidRDefault="00DE1C02" w:rsidP="00DE1C02">
      <w:pPr>
        <w:rPr>
          <w:rFonts w:ascii="Cambria Math" w:hAnsi="Cambria Math"/>
        </w:rPr>
      </w:pPr>
      <w:r w:rsidRPr="00DE1C02">
        <w:rPr>
          <w:rFonts w:ascii="Cambria Math" w:hAnsi="Cambria Math"/>
        </w:rPr>
        <w:t>```</w:t>
      </w:r>
    </w:p>
    <w:p w14:paraId="4DBF91CA" w14:textId="77777777" w:rsidR="00DE1C02" w:rsidRPr="00DE1C02" w:rsidRDefault="00DE1C02" w:rsidP="00DE1C02">
      <w:pPr>
        <w:rPr>
          <w:rFonts w:ascii="Cambria Math" w:hAnsi="Cambria Math"/>
        </w:rPr>
      </w:pPr>
    </w:p>
    <w:p w14:paraId="4948CF38" w14:textId="77777777" w:rsidR="00DE1C02" w:rsidRPr="00DE1C02" w:rsidRDefault="00DE1C02" w:rsidP="00DE1C02">
      <w:pPr>
        <w:rPr>
          <w:rFonts w:ascii="Cambria Math" w:hAnsi="Cambria Math"/>
        </w:rPr>
      </w:pPr>
      <w:r w:rsidRPr="00DE1C02">
        <w:rPr>
          <w:rFonts w:ascii="Cambria Math" w:hAnsi="Cambria Math"/>
        </w:rPr>
        <w:t>### Explanation of Interfaces:</w:t>
      </w:r>
    </w:p>
    <w:p w14:paraId="09427336" w14:textId="77777777" w:rsidR="00DE1C02" w:rsidRPr="00DE1C02" w:rsidRDefault="00DE1C02" w:rsidP="00DE1C02">
      <w:pPr>
        <w:rPr>
          <w:rFonts w:ascii="Cambria Math" w:hAnsi="Cambria Math"/>
        </w:rPr>
      </w:pPr>
    </w:p>
    <w:p w14:paraId="554A8641" w14:textId="77777777" w:rsidR="00DE1C02" w:rsidRPr="00DE1C02" w:rsidRDefault="00DE1C02" w:rsidP="00DE1C02">
      <w:pPr>
        <w:rPr>
          <w:rFonts w:ascii="Cambria Math" w:hAnsi="Cambria Math"/>
        </w:rPr>
      </w:pPr>
      <w:r w:rsidRPr="00DE1C02">
        <w:rPr>
          <w:rFonts w:ascii="Cambria Math" w:hAnsi="Cambria Math"/>
        </w:rPr>
        <w:t>1. **Um Interface**:</w:t>
      </w:r>
    </w:p>
    <w:p w14:paraId="270D48D3" w14:textId="77777777" w:rsidR="00DE1C02" w:rsidRPr="00DE1C02" w:rsidRDefault="00DE1C02" w:rsidP="00DE1C02">
      <w:pPr>
        <w:rPr>
          <w:rFonts w:ascii="Cambria Math" w:hAnsi="Cambria Math"/>
        </w:rPr>
      </w:pPr>
      <w:r w:rsidRPr="00DE1C02">
        <w:rPr>
          <w:rFonts w:ascii="Cambria Math" w:hAnsi="Cambria Math"/>
        </w:rPr>
        <w:t xml:space="preserve">   - **Between**: MS (Mobile Station) and BTS (Base Transceiver Station).</w:t>
      </w:r>
    </w:p>
    <w:p w14:paraId="43AF9EFE" w14:textId="77777777" w:rsidR="00DE1C02" w:rsidRPr="00DE1C02" w:rsidRDefault="00DE1C02" w:rsidP="00DE1C02">
      <w:pPr>
        <w:rPr>
          <w:rFonts w:ascii="Cambria Math" w:hAnsi="Cambria Math"/>
        </w:rPr>
      </w:pPr>
      <w:r w:rsidRPr="00DE1C02">
        <w:rPr>
          <w:rFonts w:ascii="Cambria Math" w:hAnsi="Cambria Math"/>
        </w:rPr>
        <w:t xml:space="preserve">   - **Use**: Handles wireless communication between the mobile device and the network.</w:t>
      </w:r>
    </w:p>
    <w:p w14:paraId="43735608" w14:textId="77777777" w:rsidR="00DE1C02" w:rsidRPr="00DE1C02" w:rsidRDefault="00DE1C02" w:rsidP="00DE1C02">
      <w:pPr>
        <w:rPr>
          <w:rFonts w:ascii="Cambria Math" w:hAnsi="Cambria Math"/>
        </w:rPr>
      </w:pPr>
    </w:p>
    <w:p w14:paraId="3AB84FFE" w14:textId="77777777" w:rsidR="00DE1C02" w:rsidRPr="00DE1C02" w:rsidRDefault="00DE1C02" w:rsidP="00DE1C02">
      <w:pPr>
        <w:rPr>
          <w:rFonts w:ascii="Cambria Math" w:hAnsi="Cambria Math"/>
        </w:rPr>
      </w:pPr>
      <w:r w:rsidRPr="00DE1C02">
        <w:rPr>
          <w:rFonts w:ascii="Cambria Math" w:hAnsi="Cambria Math"/>
        </w:rPr>
        <w:t>2. **Abis Interface**:</w:t>
      </w:r>
    </w:p>
    <w:p w14:paraId="4BE18A01" w14:textId="77777777" w:rsidR="00DE1C02" w:rsidRPr="00DE1C02" w:rsidRDefault="00DE1C02" w:rsidP="00DE1C02">
      <w:pPr>
        <w:rPr>
          <w:rFonts w:ascii="Cambria Math" w:hAnsi="Cambria Math"/>
        </w:rPr>
      </w:pPr>
      <w:r w:rsidRPr="00DE1C02">
        <w:rPr>
          <w:rFonts w:ascii="Cambria Math" w:hAnsi="Cambria Math"/>
        </w:rPr>
        <w:t xml:space="preserve">   - **Between**: BTS and BSC (Base Station Controller).</w:t>
      </w:r>
    </w:p>
    <w:p w14:paraId="26783430" w14:textId="77777777" w:rsidR="00DE1C02" w:rsidRPr="00DE1C02" w:rsidRDefault="00DE1C02" w:rsidP="00DE1C02">
      <w:pPr>
        <w:rPr>
          <w:rFonts w:ascii="Cambria Math" w:hAnsi="Cambria Math"/>
        </w:rPr>
      </w:pPr>
      <w:r w:rsidRPr="00DE1C02">
        <w:rPr>
          <w:rFonts w:ascii="Cambria Math" w:hAnsi="Cambria Math"/>
        </w:rPr>
        <w:t xml:space="preserve">   - **Use**: Transmits control and traffic information between the BTS and BSC.</w:t>
      </w:r>
    </w:p>
    <w:p w14:paraId="6C76D786" w14:textId="77777777" w:rsidR="00DE1C02" w:rsidRPr="00DE1C02" w:rsidRDefault="00DE1C02" w:rsidP="00DE1C02">
      <w:pPr>
        <w:rPr>
          <w:rFonts w:ascii="Cambria Math" w:hAnsi="Cambria Math"/>
        </w:rPr>
      </w:pPr>
    </w:p>
    <w:p w14:paraId="26371177" w14:textId="77777777" w:rsidR="00DE1C02" w:rsidRPr="00DE1C02" w:rsidRDefault="00DE1C02" w:rsidP="00DE1C02">
      <w:pPr>
        <w:rPr>
          <w:rFonts w:ascii="Cambria Math" w:hAnsi="Cambria Math"/>
        </w:rPr>
      </w:pPr>
      <w:r w:rsidRPr="00DE1C02">
        <w:rPr>
          <w:rFonts w:ascii="Cambria Math" w:hAnsi="Cambria Math"/>
        </w:rPr>
        <w:t>3. **A Interface**:</w:t>
      </w:r>
    </w:p>
    <w:p w14:paraId="29A5B75B" w14:textId="77777777" w:rsidR="00DE1C02" w:rsidRPr="00DE1C02" w:rsidRDefault="00DE1C02" w:rsidP="00DE1C02">
      <w:pPr>
        <w:rPr>
          <w:rFonts w:ascii="Cambria Math" w:hAnsi="Cambria Math"/>
        </w:rPr>
      </w:pPr>
      <w:r w:rsidRPr="00DE1C02">
        <w:rPr>
          <w:rFonts w:ascii="Cambria Math" w:hAnsi="Cambria Math"/>
        </w:rPr>
        <w:t xml:space="preserve">   - **Between**: BSC and MSC (Mobile Switching Center).</w:t>
      </w:r>
    </w:p>
    <w:p w14:paraId="5577EF94" w14:textId="77777777" w:rsidR="00DE1C02" w:rsidRPr="00DE1C02" w:rsidRDefault="00DE1C02" w:rsidP="00DE1C02">
      <w:pPr>
        <w:rPr>
          <w:rFonts w:ascii="Cambria Math" w:hAnsi="Cambria Math"/>
        </w:rPr>
      </w:pPr>
      <w:r w:rsidRPr="00DE1C02">
        <w:rPr>
          <w:rFonts w:ascii="Cambria Math" w:hAnsi="Cambria Math"/>
        </w:rPr>
        <w:t xml:space="preserve">   - **Use**: Carries voice, data, and signaling information.</w:t>
      </w:r>
    </w:p>
    <w:p w14:paraId="752EF294" w14:textId="77777777" w:rsidR="00DE1C02" w:rsidRPr="00DE1C02" w:rsidRDefault="00DE1C02" w:rsidP="00DE1C02">
      <w:pPr>
        <w:rPr>
          <w:rFonts w:ascii="Cambria Math" w:hAnsi="Cambria Math"/>
        </w:rPr>
      </w:pPr>
    </w:p>
    <w:p w14:paraId="251D1499" w14:textId="77777777" w:rsidR="00DE1C02" w:rsidRPr="00DE1C02" w:rsidRDefault="00DE1C02" w:rsidP="00DE1C02">
      <w:pPr>
        <w:rPr>
          <w:rFonts w:ascii="Cambria Math" w:hAnsi="Cambria Math"/>
        </w:rPr>
      </w:pPr>
      <w:r w:rsidRPr="00DE1C02">
        <w:rPr>
          <w:rFonts w:ascii="Cambria Math" w:hAnsi="Cambria Math"/>
        </w:rPr>
        <w:t>4. **B Interface**:</w:t>
      </w:r>
    </w:p>
    <w:p w14:paraId="67ABFCBC" w14:textId="77777777" w:rsidR="00DE1C02" w:rsidRPr="00DE1C02" w:rsidRDefault="00DE1C02" w:rsidP="00DE1C02">
      <w:pPr>
        <w:rPr>
          <w:rFonts w:ascii="Cambria Math" w:hAnsi="Cambria Math"/>
        </w:rPr>
      </w:pPr>
      <w:r w:rsidRPr="00DE1C02">
        <w:rPr>
          <w:rFonts w:ascii="Cambria Math" w:hAnsi="Cambria Math"/>
        </w:rPr>
        <w:lastRenderedPageBreak/>
        <w:t xml:space="preserve">   - **Between**: MSC and VLR (Visitor Location Register).</w:t>
      </w:r>
    </w:p>
    <w:p w14:paraId="4C0B9941" w14:textId="77777777" w:rsidR="00DE1C02" w:rsidRPr="00DE1C02" w:rsidRDefault="00DE1C02" w:rsidP="00DE1C02">
      <w:pPr>
        <w:rPr>
          <w:rFonts w:ascii="Cambria Math" w:hAnsi="Cambria Math"/>
        </w:rPr>
      </w:pPr>
      <w:r w:rsidRPr="00DE1C02">
        <w:rPr>
          <w:rFonts w:ascii="Cambria Math" w:hAnsi="Cambria Math"/>
        </w:rPr>
        <w:t xml:space="preserve">   - **Use**: Manages location updates, authentication, and call routing for roaming users.</w:t>
      </w:r>
    </w:p>
    <w:p w14:paraId="74032E19" w14:textId="77777777" w:rsidR="00DE1C02" w:rsidRPr="00DE1C02" w:rsidRDefault="00DE1C02" w:rsidP="00DE1C02">
      <w:pPr>
        <w:rPr>
          <w:rFonts w:ascii="Cambria Math" w:hAnsi="Cambria Math"/>
        </w:rPr>
      </w:pPr>
    </w:p>
    <w:p w14:paraId="390C6CF8" w14:textId="77777777" w:rsidR="00DE1C02" w:rsidRPr="00DE1C02" w:rsidRDefault="00DE1C02" w:rsidP="00DE1C02">
      <w:pPr>
        <w:rPr>
          <w:rFonts w:ascii="Cambria Math" w:hAnsi="Cambria Math"/>
        </w:rPr>
      </w:pPr>
      <w:r w:rsidRPr="00DE1C02">
        <w:rPr>
          <w:rFonts w:ascii="Cambria Math" w:hAnsi="Cambria Math"/>
        </w:rPr>
        <w:t>5. **C Interface**:</w:t>
      </w:r>
    </w:p>
    <w:p w14:paraId="2CBD318C" w14:textId="77777777" w:rsidR="00DE1C02" w:rsidRPr="00DE1C02" w:rsidRDefault="00DE1C02" w:rsidP="00DE1C02">
      <w:pPr>
        <w:rPr>
          <w:rFonts w:ascii="Cambria Math" w:hAnsi="Cambria Math"/>
        </w:rPr>
      </w:pPr>
      <w:r w:rsidRPr="00DE1C02">
        <w:rPr>
          <w:rFonts w:ascii="Cambria Math" w:hAnsi="Cambria Math"/>
        </w:rPr>
        <w:t xml:space="preserve">   - **Between**: MSC and HLR (Home Location Register).</w:t>
      </w:r>
    </w:p>
    <w:p w14:paraId="71229E53" w14:textId="77777777" w:rsidR="00DE1C02" w:rsidRPr="00DE1C02" w:rsidRDefault="00DE1C02" w:rsidP="00DE1C02">
      <w:pPr>
        <w:rPr>
          <w:rFonts w:ascii="Cambria Math" w:hAnsi="Cambria Math"/>
        </w:rPr>
      </w:pPr>
      <w:r w:rsidRPr="00DE1C02">
        <w:rPr>
          <w:rFonts w:ascii="Cambria Math" w:hAnsi="Cambria Math"/>
        </w:rPr>
        <w:t xml:space="preserve">   - **Use**: Manages the retrieval and update of subscriber information.</w:t>
      </w:r>
    </w:p>
    <w:p w14:paraId="5820C785" w14:textId="77777777" w:rsidR="00DE1C02" w:rsidRPr="00DE1C02" w:rsidRDefault="00DE1C02" w:rsidP="00DE1C02">
      <w:pPr>
        <w:rPr>
          <w:rFonts w:ascii="Cambria Math" w:hAnsi="Cambria Math"/>
        </w:rPr>
      </w:pPr>
    </w:p>
    <w:p w14:paraId="7C930C69" w14:textId="77777777" w:rsidR="00DE1C02" w:rsidRPr="00DE1C02" w:rsidRDefault="00DE1C02" w:rsidP="00DE1C02">
      <w:pPr>
        <w:rPr>
          <w:rFonts w:ascii="Cambria Math" w:hAnsi="Cambria Math"/>
        </w:rPr>
      </w:pPr>
      <w:r w:rsidRPr="00DE1C02">
        <w:rPr>
          <w:rFonts w:ascii="Cambria Math" w:hAnsi="Cambria Math"/>
        </w:rPr>
        <w:t>6. **D Interface**:</w:t>
      </w:r>
    </w:p>
    <w:p w14:paraId="305002D8" w14:textId="77777777" w:rsidR="00DE1C02" w:rsidRPr="00DE1C02" w:rsidRDefault="00DE1C02" w:rsidP="00DE1C02">
      <w:pPr>
        <w:rPr>
          <w:rFonts w:ascii="Cambria Math" w:hAnsi="Cambria Math"/>
        </w:rPr>
      </w:pPr>
      <w:r w:rsidRPr="00DE1C02">
        <w:rPr>
          <w:rFonts w:ascii="Cambria Math" w:hAnsi="Cambria Math"/>
        </w:rPr>
        <w:t xml:space="preserve">   - **Between**: HLR and VLR.</w:t>
      </w:r>
    </w:p>
    <w:p w14:paraId="0889E520" w14:textId="77777777" w:rsidR="00DE1C02" w:rsidRPr="00DE1C02" w:rsidRDefault="00DE1C02" w:rsidP="00DE1C02">
      <w:pPr>
        <w:rPr>
          <w:rFonts w:ascii="Cambria Math" w:hAnsi="Cambria Math"/>
        </w:rPr>
      </w:pPr>
      <w:r w:rsidRPr="00DE1C02">
        <w:rPr>
          <w:rFonts w:ascii="Cambria Math" w:hAnsi="Cambria Math"/>
        </w:rPr>
        <w:t xml:space="preserve">   - **Use**: Transfers subscriber data and mobility management information during roaming.</w:t>
      </w:r>
    </w:p>
    <w:p w14:paraId="2D27A922" w14:textId="77777777" w:rsidR="00DE1C02" w:rsidRPr="00DE1C02" w:rsidRDefault="00DE1C02" w:rsidP="00DE1C02">
      <w:pPr>
        <w:rPr>
          <w:rFonts w:ascii="Cambria Math" w:hAnsi="Cambria Math"/>
        </w:rPr>
      </w:pPr>
    </w:p>
    <w:p w14:paraId="65905324" w14:textId="77777777" w:rsidR="00DE1C02" w:rsidRPr="00DE1C02" w:rsidRDefault="00DE1C02" w:rsidP="00DE1C02">
      <w:pPr>
        <w:rPr>
          <w:rFonts w:ascii="Cambria Math" w:hAnsi="Cambria Math"/>
        </w:rPr>
      </w:pPr>
      <w:r w:rsidRPr="00DE1C02">
        <w:rPr>
          <w:rFonts w:ascii="Cambria Math" w:hAnsi="Cambria Math"/>
        </w:rPr>
        <w:t>7. **E Interface**:</w:t>
      </w:r>
    </w:p>
    <w:p w14:paraId="6CD28B74" w14:textId="77777777" w:rsidR="00DE1C02" w:rsidRPr="00DE1C02" w:rsidRDefault="00DE1C02" w:rsidP="00DE1C02">
      <w:pPr>
        <w:rPr>
          <w:rFonts w:ascii="Cambria Math" w:hAnsi="Cambria Math"/>
        </w:rPr>
      </w:pPr>
      <w:r w:rsidRPr="00DE1C02">
        <w:rPr>
          <w:rFonts w:ascii="Cambria Math" w:hAnsi="Cambria Math"/>
        </w:rPr>
        <w:t xml:space="preserve">   - **Between**: MSC and GMSC (Gateway MSC).</w:t>
      </w:r>
    </w:p>
    <w:p w14:paraId="643CD940" w14:textId="77777777" w:rsidR="00DE1C02" w:rsidRPr="00DE1C02" w:rsidRDefault="00DE1C02" w:rsidP="00DE1C02">
      <w:pPr>
        <w:rPr>
          <w:rFonts w:ascii="Cambria Math" w:hAnsi="Cambria Math"/>
        </w:rPr>
      </w:pPr>
      <w:r w:rsidRPr="00DE1C02">
        <w:rPr>
          <w:rFonts w:ascii="Cambria Math" w:hAnsi="Cambria Math"/>
        </w:rPr>
        <w:t xml:space="preserve">   - **Use**: Routes calls and messages between external networks and the GSM network.</w:t>
      </w:r>
    </w:p>
    <w:p w14:paraId="0D674CB0" w14:textId="77777777" w:rsidR="00DE1C02" w:rsidRPr="00DE1C02" w:rsidRDefault="00DE1C02" w:rsidP="00DE1C02">
      <w:pPr>
        <w:rPr>
          <w:rFonts w:ascii="Cambria Math" w:hAnsi="Cambria Math"/>
        </w:rPr>
      </w:pPr>
    </w:p>
    <w:p w14:paraId="4EF5A6A5" w14:textId="77777777" w:rsidR="00DE1C02" w:rsidRPr="00DE1C02" w:rsidRDefault="00DE1C02" w:rsidP="00DE1C02">
      <w:pPr>
        <w:rPr>
          <w:rFonts w:ascii="Cambria Math" w:hAnsi="Cambria Math"/>
        </w:rPr>
      </w:pPr>
      <w:r w:rsidRPr="00DE1C02">
        <w:rPr>
          <w:rFonts w:ascii="Cambria Math" w:hAnsi="Cambria Math"/>
        </w:rPr>
        <w:t>8. **F Interface**:</w:t>
      </w:r>
    </w:p>
    <w:p w14:paraId="4106F650" w14:textId="77777777" w:rsidR="00DE1C02" w:rsidRPr="00DE1C02" w:rsidRDefault="00DE1C02" w:rsidP="00DE1C02">
      <w:pPr>
        <w:rPr>
          <w:rFonts w:ascii="Cambria Math" w:hAnsi="Cambria Math"/>
        </w:rPr>
      </w:pPr>
      <w:r w:rsidRPr="00DE1C02">
        <w:rPr>
          <w:rFonts w:ascii="Cambria Math" w:hAnsi="Cambria Math"/>
        </w:rPr>
        <w:t xml:space="preserve">   - **Between**: MSC and SMSC (Short Message Service Center).</w:t>
      </w:r>
    </w:p>
    <w:p w14:paraId="432423E5" w14:textId="77777777" w:rsidR="00DE1C02" w:rsidRPr="00DE1C02" w:rsidRDefault="00DE1C02" w:rsidP="00DE1C02">
      <w:pPr>
        <w:rPr>
          <w:rFonts w:ascii="Cambria Math" w:hAnsi="Cambria Math"/>
        </w:rPr>
      </w:pPr>
      <w:r w:rsidRPr="00DE1C02">
        <w:rPr>
          <w:rFonts w:ascii="Cambria Math" w:hAnsi="Cambria Math"/>
        </w:rPr>
        <w:t xml:space="preserve">   - **Use**: Facilitates SMS delivery to and from the mobile station.</w:t>
      </w:r>
    </w:p>
    <w:p w14:paraId="5C81D0F2" w14:textId="77777777" w:rsidR="00DE1C02" w:rsidRPr="00DE1C02" w:rsidRDefault="00DE1C02" w:rsidP="00DE1C02">
      <w:pPr>
        <w:rPr>
          <w:rFonts w:ascii="Cambria Math" w:hAnsi="Cambria Math"/>
        </w:rPr>
      </w:pPr>
    </w:p>
    <w:p w14:paraId="7B39BC10" w14:textId="77777777" w:rsidR="00DE1C02" w:rsidRPr="00DE1C02" w:rsidRDefault="00DE1C02" w:rsidP="00DE1C02">
      <w:pPr>
        <w:rPr>
          <w:rFonts w:ascii="Cambria Math" w:hAnsi="Cambria Math"/>
        </w:rPr>
      </w:pPr>
      <w:r w:rsidRPr="00DE1C02">
        <w:rPr>
          <w:rFonts w:ascii="Cambria Math" w:hAnsi="Cambria Math"/>
        </w:rPr>
        <w:t>9. **G Interface**:</w:t>
      </w:r>
    </w:p>
    <w:p w14:paraId="70F09E15" w14:textId="77777777" w:rsidR="00DE1C02" w:rsidRPr="00DE1C02" w:rsidRDefault="00DE1C02" w:rsidP="00DE1C02">
      <w:pPr>
        <w:rPr>
          <w:rFonts w:ascii="Cambria Math" w:hAnsi="Cambria Math"/>
        </w:rPr>
      </w:pPr>
      <w:r w:rsidRPr="00DE1C02">
        <w:rPr>
          <w:rFonts w:ascii="Cambria Math" w:hAnsi="Cambria Math"/>
        </w:rPr>
        <w:t xml:space="preserve">   - **Between**: Two MSCs.</w:t>
      </w:r>
    </w:p>
    <w:p w14:paraId="59ED7799" w14:textId="77777777" w:rsidR="00DE1C02" w:rsidRPr="00DE1C02" w:rsidRDefault="00DE1C02" w:rsidP="00DE1C02">
      <w:pPr>
        <w:rPr>
          <w:rFonts w:ascii="Cambria Math" w:hAnsi="Cambria Math"/>
        </w:rPr>
      </w:pPr>
      <w:r w:rsidRPr="00DE1C02">
        <w:rPr>
          <w:rFonts w:ascii="Cambria Math" w:hAnsi="Cambria Math"/>
        </w:rPr>
        <w:t xml:space="preserve">   - **Use**: Supports inter-MSC handovers and roaming.</w:t>
      </w:r>
    </w:p>
    <w:p w14:paraId="06121F0C" w14:textId="77777777" w:rsidR="00DE1C02" w:rsidRPr="00DE1C02" w:rsidRDefault="00DE1C02" w:rsidP="00DE1C02">
      <w:pPr>
        <w:rPr>
          <w:rFonts w:ascii="Cambria Math" w:hAnsi="Cambria Math"/>
        </w:rPr>
      </w:pPr>
    </w:p>
    <w:p w14:paraId="003DC982" w14:textId="77777777" w:rsidR="00DE1C02" w:rsidRPr="00DE1C02" w:rsidRDefault="00DE1C02" w:rsidP="00DE1C02">
      <w:pPr>
        <w:rPr>
          <w:rFonts w:ascii="Cambria Math" w:hAnsi="Cambria Math"/>
        </w:rPr>
      </w:pPr>
      <w:r w:rsidRPr="00DE1C02">
        <w:rPr>
          <w:rFonts w:ascii="Cambria Math" w:hAnsi="Cambria Math"/>
        </w:rPr>
        <w:t>10. **H Interface**:</w:t>
      </w:r>
    </w:p>
    <w:p w14:paraId="5D6831E7" w14:textId="77777777" w:rsidR="00DE1C02" w:rsidRPr="00DE1C02" w:rsidRDefault="00DE1C02" w:rsidP="00DE1C02">
      <w:pPr>
        <w:rPr>
          <w:rFonts w:ascii="Cambria Math" w:hAnsi="Cambria Math"/>
        </w:rPr>
      </w:pPr>
      <w:r w:rsidRPr="00DE1C02">
        <w:rPr>
          <w:rFonts w:ascii="Cambria Math" w:hAnsi="Cambria Math"/>
        </w:rPr>
        <w:t xml:space="preserve">    - **Between**: MSC and AUC (Authentication Center).</w:t>
      </w:r>
    </w:p>
    <w:p w14:paraId="014F552C" w14:textId="77777777" w:rsidR="00DE1C02" w:rsidRPr="00DE1C02" w:rsidRDefault="00DE1C02" w:rsidP="00DE1C02">
      <w:pPr>
        <w:rPr>
          <w:rFonts w:ascii="Cambria Math" w:hAnsi="Cambria Math"/>
        </w:rPr>
      </w:pPr>
      <w:r w:rsidRPr="00DE1C02">
        <w:rPr>
          <w:rFonts w:ascii="Cambria Math" w:hAnsi="Cambria Math"/>
        </w:rPr>
        <w:t xml:space="preserve">    - **Use**: Manages subscriber authentication and encryption.</w:t>
      </w:r>
    </w:p>
    <w:p w14:paraId="5B832A36" w14:textId="77777777" w:rsidR="00DE1C02" w:rsidRPr="00DE1C02" w:rsidRDefault="00DE1C02" w:rsidP="00DE1C02">
      <w:pPr>
        <w:rPr>
          <w:rFonts w:ascii="Cambria Math" w:hAnsi="Cambria Math"/>
        </w:rPr>
      </w:pPr>
    </w:p>
    <w:p w14:paraId="51F7406B" w14:textId="77777777" w:rsidR="00DE1C02" w:rsidRPr="00DE1C02" w:rsidRDefault="00DE1C02" w:rsidP="00DE1C02">
      <w:pPr>
        <w:rPr>
          <w:rFonts w:ascii="Cambria Math" w:hAnsi="Cambria Math"/>
        </w:rPr>
      </w:pPr>
      <w:r w:rsidRPr="00DE1C02">
        <w:rPr>
          <w:rFonts w:ascii="Cambria Math" w:hAnsi="Cambria Math"/>
        </w:rPr>
        <w:t>11. **I Interface**:</w:t>
      </w:r>
    </w:p>
    <w:p w14:paraId="156F3645" w14:textId="77777777" w:rsidR="00DE1C02" w:rsidRPr="00DE1C02" w:rsidRDefault="00DE1C02" w:rsidP="00DE1C02">
      <w:pPr>
        <w:rPr>
          <w:rFonts w:ascii="Cambria Math" w:hAnsi="Cambria Math"/>
        </w:rPr>
      </w:pPr>
      <w:r w:rsidRPr="00DE1C02">
        <w:rPr>
          <w:rFonts w:ascii="Cambria Math" w:hAnsi="Cambria Math"/>
        </w:rPr>
        <w:t xml:space="preserve">    - **Between**: MSC and EIR (Equipment Identity Register).</w:t>
      </w:r>
    </w:p>
    <w:p w14:paraId="6681B008" w14:textId="77777777" w:rsidR="00DE1C02" w:rsidRPr="00DE1C02" w:rsidRDefault="00DE1C02" w:rsidP="00DE1C02">
      <w:pPr>
        <w:rPr>
          <w:rFonts w:ascii="Cambria Math" w:hAnsi="Cambria Math"/>
        </w:rPr>
      </w:pPr>
      <w:r w:rsidRPr="00DE1C02">
        <w:rPr>
          <w:rFonts w:ascii="Cambria Math" w:hAnsi="Cambria Math"/>
        </w:rPr>
        <w:t xml:space="preserve">    - **Use**: Verifies the validity of mobile equipment by checking the IMEI.</w:t>
      </w:r>
    </w:p>
    <w:p w14:paraId="184B213D" w14:textId="77777777" w:rsidR="00DE1C02" w:rsidRPr="00DE1C02" w:rsidRDefault="00DE1C02" w:rsidP="00DE1C02">
      <w:pPr>
        <w:rPr>
          <w:rFonts w:ascii="Cambria Math" w:hAnsi="Cambria Math"/>
        </w:rPr>
      </w:pPr>
    </w:p>
    <w:p w14:paraId="7AC330EA" w14:textId="1546DE14" w:rsidR="00DE1C02" w:rsidRDefault="00DE1C02" w:rsidP="00DE1C02">
      <w:pPr>
        <w:rPr>
          <w:rFonts w:ascii="Cambria Math" w:hAnsi="Cambria Math"/>
        </w:rPr>
      </w:pPr>
      <w:r w:rsidRPr="00DE1C02">
        <w:rPr>
          <w:rFonts w:ascii="Cambria Math" w:hAnsi="Cambria Math"/>
        </w:rPr>
        <w:lastRenderedPageBreak/>
        <w:t>These interfaces ensure seamless operation and communication across different components of the GSM network, enabling efficient call setup, mobility management, authentication, and service delivery.</w:t>
      </w:r>
    </w:p>
    <w:p w14:paraId="677E1643" w14:textId="7D625F6F" w:rsidR="00036271" w:rsidRDefault="00036271" w:rsidP="00036271">
      <w:pPr>
        <w:rPr>
          <w:rFonts w:ascii="Cambria Math" w:hAnsi="Cambria Math"/>
        </w:rPr>
      </w:pPr>
      <w:r w:rsidRPr="002307B1">
        <w:rPr>
          <w:rFonts w:ascii="Cambria Math" w:hAnsi="Cambria Math"/>
          <w:highlight w:val="yellow"/>
        </w:rPr>
        <w:t>Q2</w:t>
      </w:r>
      <w:r>
        <w:rPr>
          <w:rFonts w:ascii="Cambria Math" w:hAnsi="Cambria Math"/>
        </w:rPr>
        <w:t>. What are different security algorithms used in GSM</w:t>
      </w:r>
    </w:p>
    <w:p w14:paraId="4CAFB09E" w14:textId="16CA5323" w:rsidR="00036271" w:rsidRDefault="00036271" w:rsidP="00036271">
      <w:pPr>
        <w:rPr>
          <w:rFonts w:ascii="Cambria Math" w:hAnsi="Cambria Math"/>
        </w:rPr>
      </w:pPr>
      <w:r>
        <w:rPr>
          <w:rFonts w:ascii="Cambria Math" w:hAnsi="Cambria Math"/>
        </w:rPr>
        <w:t>Q3. Which components are new in GPRS as compared to GSM? What is their purpose.</w:t>
      </w:r>
    </w:p>
    <w:p w14:paraId="21FCEC05" w14:textId="77777777" w:rsidR="00DE1C02" w:rsidRPr="00DE1C02" w:rsidRDefault="00DE1C02" w:rsidP="00DE1C02">
      <w:pPr>
        <w:rPr>
          <w:rFonts w:ascii="Cambria Math" w:hAnsi="Cambria Math"/>
        </w:rPr>
      </w:pPr>
      <w:r w:rsidRPr="00DE1C02">
        <w:rPr>
          <w:rFonts w:ascii="Cambria Math" w:hAnsi="Cambria Math"/>
        </w:rPr>
        <w:t>General Packet Radio Service (GPRS) extends the capabilities of GSM (Global System for Mobile Communications) to support packet-switched data, enabling efficient mobile internet access and other data services. Several new components are introduced in the GPRS architecture to achieve this functionality. Here are the main components that are added to the existing GSM infrastructure and their purposes:</w:t>
      </w:r>
    </w:p>
    <w:p w14:paraId="6E6D846E" w14:textId="77777777" w:rsidR="00DE1C02" w:rsidRPr="00DE1C02" w:rsidRDefault="00DE1C02" w:rsidP="00DE1C02">
      <w:pPr>
        <w:rPr>
          <w:rFonts w:ascii="Cambria Math" w:hAnsi="Cambria Math"/>
        </w:rPr>
      </w:pPr>
      <w:r w:rsidRPr="00DE1C02">
        <w:rPr>
          <w:rFonts w:ascii="Cambria Math" w:hAnsi="Cambria Math"/>
        </w:rPr>
        <w:t>### 1. Serving GPRS Support Node (SGSN)</w:t>
      </w:r>
    </w:p>
    <w:p w14:paraId="5CC1EE1C" w14:textId="77777777" w:rsidR="00DE1C02" w:rsidRPr="00DE1C02" w:rsidRDefault="00DE1C02" w:rsidP="00DE1C02">
      <w:pPr>
        <w:rPr>
          <w:rFonts w:ascii="Cambria Math" w:hAnsi="Cambria Math"/>
        </w:rPr>
      </w:pPr>
      <w:r w:rsidRPr="00DE1C02">
        <w:rPr>
          <w:rFonts w:ascii="Cambria Math" w:hAnsi="Cambria Math"/>
        </w:rPr>
        <w:t>**Purpose**:</w:t>
      </w:r>
    </w:p>
    <w:p w14:paraId="16D89BCA" w14:textId="77777777" w:rsidR="00DE1C02" w:rsidRPr="00DE1C02" w:rsidRDefault="00DE1C02" w:rsidP="00DE1C02">
      <w:pPr>
        <w:rPr>
          <w:rFonts w:ascii="Cambria Math" w:hAnsi="Cambria Math"/>
        </w:rPr>
      </w:pPr>
      <w:r w:rsidRPr="00DE1C02">
        <w:rPr>
          <w:rFonts w:ascii="Cambria Math" w:hAnsi="Cambria Math"/>
        </w:rPr>
        <w:t>- The SGSN is responsible for delivering data packets to and from the mobile stations within its service area.</w:t>
      </w:r>
    </w:p>
    <w:p w14:paraId="0EDD5247" w14:textId="77777777" w:rsidR="00DE1C02" w:rsidRPr="00DE1C02" w:rsidRDefault="00DE1C02" w:rsidP="00DE1C02">
      <w:pPr>
        <w:rPr>
          <w:rFonts w:ascii="Cambria Math" w:hAnsi="Cambria Math"/>
        </w:rPr>
      </w:pPr>
      <w:r w:rsidRPr="00DE1C02">
        <w:rPr>
          <w:rFonts w:ascii="Cambria Math" w:hAnsi="Cambria Math"/>
        </w:rPr>
        <w:t>- It performs mobility management functions such as user authentication, session management, and maintaining location information.</w:t>
      </w:r>
    </w:p>
    <w:p w14:paraId="5BAA229E" w14:textId="77777777" w:rsidR="00DE1C02" w:rsidRPr="00DE1C02" w:rsidRDefault="00DE1C02" w:rsidP="00DE1C02">
      <w:pPr>
        <w:rPr>
          <w:rFonts w:ascii="Cambria Math" w:hAnsi="Cambria Math"/>
        </w:rPr>
      </w:pPr>
      <w:r w:rsidRPr="00DE1C02">
        <w:rPr>
          <w:rFonts w:ascii="Cambria Math" w:hAnsi="Cambria Math"/>
        </w:rPr>
        <w:t>- It keeps track of individual mobile devices' locations, similar to the MSC in GSM, but specifically for packet-switched data.</w:t>
      </w:r>
    </w:p>
    <w:p w14:paraId="28FEE36A" w14:textId="77777777" w:rsidR="00DE1C02" w:rsidRPr="00DE1C02" w:rsidRDefault="00DE1C02" w:rsidP="00DE1C02">
      <w:pPr>
        <w:rPr>
          <w:rFonts w:ascii="Cambria Math" w:hAnsi="Cambria Math"/>
        </w:rPr>
      </w:pPr>
    </w:p>
    <w:p w14:paraId="55670F15" w14:textId="77777777" w:rsidR="00DE1C02" w:rsidRPr="00DE1C02" w:rsidRDefault="00DE1C02" w:rsidP="00DE1C02">
      <w:pPr>
        <w:rPr>
          <w:rFonts w:ascii="Cambria Math" w:hAnsi="Cambria Math"/>
        </w:rPr>
      </w:pPr>
      <w:r w:rsidRPr="00DE1C02">
        <w:rPr>
          <w:rFonts w:ascii="Cambria Math" w:hAnsi="Cambria Math"/>
        </w:rPr>
        <w:t>### 2. Gateway GPRS Support Node (GGSN)</w:t>
      </w:r>
    </w:p>
    <w:p w14:paraId="240B5FAC" w14:textId="77777777" w:rsidR="00DE1C02" w:rsidRPr="00DE1C02" w:rsidRDefault="00DE1C02" w:rsidP="00DE1C02">
      <w:pPr>
        <w:rPr>
          <w:rFonts w:ascii="Cambria Math" w:hAnsi="Cambria Math"/>
        </w:rPr>
      </w:pPr>
      <w:r w:rsidRPr="00DE1C02">
        <w:rPr>
          <w:rFonts w:ascii="Cambria Math" w:hAnsi="Cambria Math"/>
        </w:rPr>
        <w:t>**Purpose**:</w:t>
      </w:r>
    </w:p>
    <w:p w14:paraId="63622246" w14:textId="77777777" w:rsidR="00DE1C02" w:rsidRPr="00DE1C02" w:rsidRDefault="00DE1C02" w:rsidP="00DE1C02">
      <w:pPr>
        <w:rPr>
          <w:rFonts w:ascii="Cambria Math" w:hAnsi="Cambria Math"/>
        </w:rPr>
      </w:pPr>
      <w:r w:rsidRPr="00DE1C02">
        <w:rPr>
          <w:rFonts w:ascii="Cambria Math" w:hAnsi="Cambria Math"/>
        </w:rPr>
        <w:t>- The GGSN acts as an interface between the GPRS network and external packet-switched networks such as the internet or other IP-based networks.</w:t>
      </w:r>
    </w:p>
    <w:p w14:paraId="46C9BAA2" w14:textId="77777777" w:rsidR="00DE1C02" w:rsidRPr="00DE1C02" w:rsidRDefault="00DE1C02" w:rsidP="00DE1C02">
      <w:pPr>
        <w:rPr>
          <w:rFonts w:ascii="Cambria Math" w:hAnsi="Cambria Math"/>
        </w:rPr>
      </w:pPr>
      <w:r w:rsidRPr="00DE1C02">
        <w:rPr>
          <w:rFonts w:ascii="Cambria Math" w:hAnsi="Cambria Math"/>
        </w:rPr>
        <w:t>- It routes data packets between the GPRS network and external networks, translating GPRS packets into the appropriate format for the destination network.</w:t>
      </w:r>
    </w:p>
    <w:p w14:paraId="4409C593" w14:textId="77777777" w:rsidR="00DE1C02" w:rsidRPr="00DE1C02" w:rsidRDefault="00DE1C02" w:rsidP="00DE1C02">
      <w:pPr>
        <w:rPr>
          <w:rFonts w:ascii="Cambria Math" w:hAnsi="Cambria Math"/>
        </w:rPr>
      </w:pPr>
      <w:r w:rsidRPr="00DE1C02">
        <w:rPr>
          <w:rFonts w:ascii="Cambria Math" w:hAnsi="Cambria Math"/>
        </w:rPr>
        <w:t>- The GGSN also handles tasks like IP address allocation for mobile devices and acts as a gateway that aggregates multiple SGSNs.</w:t>
      </w:r>
    </w:p>
    <w:p w14:paraId="45ED6162" w14:textId="77777777" w:rsidR="00DE1C02" w:rsidRPr="00DE1C02" w:rsidRDefault="00DE1C02" w:rsidP="00DE1C02">
      <w:pPr>
        <w:rPr>
          <w:rFonts w:ascii="Cambria Math" w:hAnsi="Cambria Math"/>
        </w:rPr>
      </w:pPr>
    </w:p>
    <w:p w14:paraId="296A20C2" w14:textId="77777777" w:rsidR="00DE1C02" w:rsidRDefault="00DE1C02" w:rsidP="00DE1C02">
      <w:pPr>
        <w:rPr>
          <w:rFonts w:ascii="Cambria Math" w:hAnsi="Cambria Math"/>
        </w:rPr>
      </w:pPr>
    </w:p>
    <w:p w14:paraId="6D945085" w14:textId="77777777" w:rsidR="00DE1C02" w:rsidRDefault="00DE1C02" w:rsidP="00DE1C02">
      <w:pPr>
        <w:rPr>
          <w:rFonts w:ascii="Cambria Math" w:hAnsi="Cambria Math"/>
        </w:rPr>
      </w:pPr>
    </w:p>
    <w:p w14:paraId="12752010" w14:textId="77777777" w:rsidR="00DE1C02" w:rsidRDefault="00DE1C02" w:rsidP="00DE1C02">
      <w:pPr>
        <w:rPr>
          <w:rFonts w:ascii="Cambria Math" w:hAnsi="Cambria Math"/>
        </w:rPr>
      </w:pPr>
    </w:p>
    <w:p w14:paraId="3EBDC34B" w14:textId="6DE2020A" w:rsidR="00DE1C02" w:rsidRPr="00DE1C02" w:rsidRDefault="00DE1C02" w:rsidP="00DE1C02">
      <w:pPr>
        <w:rPr>
          <w:rFonts w:ascii="Cambria Math" w:hAnsi="Cambria Math"/>
        </w:rPr>
      </w:pPr>
      <w:r w:rsidRPr="00DE1C02">
        <w:rPr>
          <w:rFonts w:ascii="Cambria Math" w:hAnsi="Cambria Math"/>
        </w:rPr>
        <w:t>### 3. Packet Control Unit (PCU)</w:t>
      </w:r>
    </w:p>
    <w:p w14:paraId="10F9F428" w14:textId="77777777" w:rsidR="00DE1C02" w:rsidRPr="00DE1C02" w:rsidRDefault="00DE1C02" w:rsidP="00DE1C02">
      <w:pPr>
        <w:rPr>
          <w:rFonts w:ascii="Cambria Math" w:hAnsi="Cambria Math"/>
        </w:rPr>
      </w:pPr>
    </w:p>
    <w:p w14:paraId="60186930" w14:textId="77777777" w:rsidR="00DE1C02" w:rsidRPr="00DE1C02" w:rsidRDefault="00DE1C02" w:rsidP="00DE1C02">
      <w:pPr>
        <w:rPr>
          <w:rFonts w:ascii="Cambria Math" w:hAnsi="Cambria Math"/>
        </w:rPr>
      </w:pPr>
      <w:r w:rsidRPr="00DE1C02">
        <w:rPr>
          <w:rFonts w:ascii="Cambria Math" w:hAnsi="Cambria Math"/>
        </w:rPr>
        <w:t>**Purpose**:</w:t>
      </w:r>
    </w:p>
    <w:p w14:paraId="23883B4B" w14:textId="77777777" w:rsidR="00DE1C02" w:rsidRPr="00DE1C02" w:rsidRDefault="00DE1C02" w:rsidP="00DE1C02">
      <w:pPr>
        <w:rPr>
          <w:rFonts w:ascii="Cambria Math" w:hAnsi="Cambria Math"/>
        </w:rPr>
      </w:pPr>
      <w:r w:rsidRPr="00DE1C02">
        <w:rPr>
          <w:rFonts w:ascii="Cambria Math" w:hAnsi="Cambria Math"/>
        </w:rPr>
        <w:t>- The PCU is typically integrated with the Base Station Controller (BSC) and is responsible for the radio resource management for packet-switched data.</w:t>
      </w:r>
    </w:p>
    <w:p w14:paraId="3C577274" w14:textId="77777777" w:rsidR="00DE1C02" w:rsidRPr="00DE1C02" w:rsidRDefault="00DE1C02" w:rsidP="00DE1C02">
      <w:pPr>
        <w:rPr>
          <w:rFonts w:ascii="Cambria Math" w:hAnsi="Cambria Math"/>
        </w:rPr>
      </w:pPr>
      <w:r w:rsidRPr="00DE1C02">
        <w:rPr>
          <w:rFonts w:ascii="Cambria Math" w:hAnsi="Cambria Math"/>
        </w:rPr>
        <w:lastRenderedPageBreak/>
        <w:t>- It manages the allocation of radio channels and the scheduling of data transmissions for GPRS services.</w:t>
      </w:r>
    </w:p>
    <w:p w14:paraId="01CEAD8D" w14:textId="77777777" w:rsidR="00DE1C02" w:rsidRPr="00DE1C02" w:rsidRDefault="00DE1C02" w:rsidP="00DE1C02">
      <w:pPr>
        <w:rPr>
          <w:rFonts w:ascii="Cambria Math" w:hAnsi="Cambria Math"/>
        </w:rPr>
      </w:pPr>
      <w:r w:rsidRPr="00DE1C02">
        <w:rPr>
          <w:rFonts w:ascii="Cambria Math" w:hAnsi="Cambria Math"/>
        </w:rPr>
        <w:t>- The PCU ensures efficient use of the radio spectrum for both voice and data services.</w:t>
      </w:r>
    </w:p>
    <w:p w14:paraId="70E4B2CA" w14:textId="77777777" w:rsidR="00DE1C02" w:rsidRPr="00DE1C02" w:rsidRDefault="00DE1C02" w:rsidP="00DE1C02">
      <w:pPr>
        <w:rPr>
          <w:rFonts w:ascii="Cambria Math" w:hAnsi="Cambria Math"/>
        </w:rPr>
      </w:pPr>
    </w:p>
    <w:p w14:paraId="10ABF4E9" w14:textId="77777777" w:rsidR="00DE1C02" w:rsidRPr="00DE1C02" w:rsidRDefault="00DE1C02" w:rsidP="00DE1C02">
      <w:pPr>
        <w:rPr>
          <w:rFonts w:ascii="Cambria Math" w:hAnsi="Cambria Math"/>
        </w:rPr>
      </w:pPr>
      <w:r w:rsidRPr="00DE1C02">
        <w:rPr>
          <w:rFonts w:ascii="Cambria Math" w:hAnsi="Cambria Math"/>
        </w:rPr>
        <w:t>### 4. GPRS Tunneling Protocol (GTP)</w:t>
      </w:r>
    </w:p>
    <w:p w14:paraId="2FDF4D10" w14:textId="77777777" w:rsidR="00DE1C02" w:rsidRPr="00DE1C02" w:rsidRDefault="00DE1C02" w:rsidP="00DE1C02">
      <w:pPr>
        <w:rPr>
          <w:rFonts w:ascii="Cambria Math" w:hAnsi="Cambria Math"/>
        </w:rPr>
      </w:pPr>
    </w:p>
    <w:p w14:paraId="249C1E0E" w14:textId="77777777" w:rsidR="00DE1C02" w:rsidRPr="00DE1C02" w:rsidRDefault="00DE1C02" w:rsidP="00DE1C02">
      <w:pPr>
        <w:rPr>
          <w:rFonts w:ascii="Cambria Math" w:hAnsi="Cambria Math"/>
        </w:rPr>
      </w:pPr>
      <w:r w:rsidRPr="00DE1C02">
        <w:rPr>
          <w:rFonts w:ascii="Cambria Math" w:hAnsi="Cambria Math"/>
        </w:rPr>
        <w:t>**Purpose**:</w:t>
      </w:r>
    </w:p>
    <w:p w14:paraId="1439BE41" w14:textId="77777777" w:rsidR="00DE1C02" w:rsidRPr="00DE1C02" w:rsidRDefault="00DE1C02" w:rsidP="00DE1C02">
      <w:pPr>
        <w:rPr>
          <w:rFonts w:ascii="Cambria Math" w:hAnsi="Cambria Math"/>
        </w:rPr>
      </w:pPr>
      <w:r w:rsidRPr="00DE1C02">
        <w:rPr>
          <w:rFonts w:ascii="Cambria Math" w:hAnsi="Cambria Math"/>
        </w:rPr>
        <w:t>- GTP is a protocol used for carrying user data and control messages between the SGSN and the GGSN.</w:t>
      </w:r>
    </w:p>
    <w:p w14:paraId="06447BD0" w14:textId="77777777" w:rsidR="00DE1C02" w:rsidRPr="00DE1C02" w:rsidRDefault="00DE1C02" w:rsidP="00DE1C02">
      <w:pPr>
        <w:rPr>
          <w:rFonts w:ascii="Cambria Math" w:hAnsi="Cambria Math"/>
        </w:rPr>
      </w:pPr>
      <w:r w:rsidRPr="00DE1C02">
        <w:rPr>
          <w:rFonts w:ascii="Cambria Math" w:hAnsi="Cambria Math"/>
        </w:rPr>
        <w:t>- It encapsulates data packets and tunnels them through the GPRS core network, ensuring they reach the correct destination.</w:t>
      </w:r>
    </w:p>
    <w:p w14:paraId="0C4E96E2" w14:textId="77777777" w:rsidR="00DE1C02" w:rsidRPr="00DE1C02" w:rsidRDefault="00DE1C02" w:rsidP="00DE1C02">
      <w:pPr>
        <w:rPr>
          <w:rFonts w:ascii="Cambria Math" w:hAnsi="Cambria Math"/>
        </w:rPr>
      </w:pPr>
      <w:r w:rsidRPr="00DE1C02">
        <w:rPr>
          <w:rFonts w:ascii="Cambria Math" w:hAnsi="Cambria Math"/>
        </w:rPr>
        <w:t>- GTP provides mobility support, allowing data sessions to continue uninterrupted as users move across different network areas.</w:t>
      </w:r>
    </w:p>
    <w:p w14:paraId="3DFF180B" w14:textId="77777777" w:rsidR="00DE1C02" w:rsidRPr="00DE1C02" w:rsidRDefault="00DE1C02" w:rsidP="00DE1C02">
      <w:pPr>
        <w:rPr>
          <w:rFonts w:ascii="Cambria Math" w:hAnsi="Cambria Math"/>
        </w:rPr>
      </w:pPr>
    </w:p>
    <w:p w14:paraId="7E4A43D2" w14:textId="77777777" w:rsidR="00DE1C02" w:rsidRPr="00DE1C02" w:rsidRDefault="00DE1C02" w:rsidP="00DE1C02">
      <w:pPr>
        <w:rPr>
          <w:rFonts w:ascii="Cambria Math" w:hAnsi="Cambria Math"/>
        </w:rPr>
      </w:pPr>
      <w:r w:rsidRPr="00DE1C02">
        <w:rPr>
          <w:rFonts w:ascii="Cambria Math" w:hAnsi="Cambria Math"/>
        </w:rPr>
        <w:t>### 5. HLR Enhancements</w:t>
      </w:r>
    </w:p>
    <w:p w14:paraId="0218C9BA" w14:textId="77777777" w:rsidR="00DE1C02" w:rsidRPr="00DE1C02" w:rsidRDefault="00DE1C02" w:rsidP="00DE1C02">
      <w:pPr>
        <w:rPr>
          <w:rFonts w:ascii="Cambria Math" w:hAnsi="Cambria Math"/>
        </w:rPr>
      </w:pPr>
    </w:p>
    <w:p w14:paraId="0BFF908F" w14:textId="77777777" w:rsidR="00DE1C02" w:rsidRPr="00DE1C02" w:rsidRDefault="00DE1C02" w:rsidP="00DE1C02">
      <w:pPr>
        <w:rPr>
          <w:rFonts w:ascii="Cambria Math" w:hAnsi="Cambria Math"/>
        </w:rPr>
      </w:pPr>
      <w:r w:rsidRPr="00DE1C02">
        <w:rPr>
          <w:rFonts w:ascii="Cambria Math" w:hAnsi="Cambria Math"/>
        </w:rPr>
        <w:t>**Purpose**:</w:t>
      </w:r>
    </w:p>
    <w:p w14:paraId="665962F7" w14:textId="77777777" w:rsidR="00DE1C02" w:rsidRPr="00DE1C02" w:rsidRDefault="00DE1C02" w:rsidP="00DE1C02">
      <w:pPr>
        <w:rPr>
          <w:rFonts w:ascii="Cambria Math" w:hAnsi="Cambria Math"/>
        </w:rPr>
      </w:pPr>
      <w:r w:rsidRPr="00DE1C02">
        <w:rPr>
          <w:rFonts w:ascii="Cambria Math" w:hAnsi="Cambria Math"/>
        </w:rPr>
        <w:t>- The Home Location Register (HLR) in GSM is enhanced to store GPRS-specific information, such as the GPRS subscription details and user profiles.</w:t>
      </w:r>
    </w:p>
    <w:p w14:paraId="0E36843A" w14:textId="77777777" w:rsidR="00DE1C02" w:rsidRPr="00DE1C02" w:rsidRDefault="00DE1C02" w:rsidP="00DE1C02">
      <w:pPr>
        <w:rPr>
          <w:rFonts w:ascii="Cambria Math" w:hAnsi="Cambria Math"/>
        </w:rPr>
      </w:pPr>
      <w:r w:rsidRPr="00DE1C02">
        <w:rPr>
          <w:rFonts w:ascii="Cambria Math" w:hAnsi="Cambria Math"/>
        </w:rPr>
        <w:t>- It includes information about the services a user is subscribed to and their access rights for GPRS services.</w:t>
      </w:r>
    </w:p>
    <w:p w14:paraId="5C7B5BD7" w14:textId="77777777" w:rsidR="00DE1C02" w:rsidRPr="00DE1C02" w:rsidRDefault="00DE1C02" w:rsidP="00DE1C02">
      <w:pPr>
        <w:rPr>
          <w:rFonts w:ascii="Cambria Math" w:hAnsi="Cambria Math"/>
        </w:rPr>
      </w:pPr>
    </w:p>
    <w:p w14:paraId="037F3ED8" w14:textId="77777777" w:rsidR="00DE1C02" w:rsidRPr="00DE1C02" w:rsidRDefault="00DE1C02" w:rsidP="00DE1C02">
      <w:pPr>
        <w:rPr>
          <w:rFonts w:ascii="Cambria Math" w:hAnsi="Cambria Math"/>
        </w:rPr>
      </w:pPr>
      <w:r w:rsidRPr="00DE1C02">
        <w:rPr>
          <w:rFonts w:ascii="Cambria Math" w:hAnsi="Cambria Math"/>
        </w:rPr>
        <w:t>### GPRS Architecture Diagram</w:t>
      </w:r>
    </w:p>
    <w:p w14:paraId="439AA1FC" w14:textId="77777777" w:rsidR="00DE1C02" w:rsidRPr="00DE1C02" w:rsidRDefault="00DE1C02" w:rsidP="00DE1C02">
      <w:pPr>
        <w:rPr>
          <w:rFonts w:ascii="Cambria Math" w:hAnsi="Cambria Math"/>
        </w:rPr>
      </w:pPr>
    </w:p>
    <w:p w14:paraId="1E451F42" w14:textId="77777777" w:rsidR="00DE1C02" w:rsidRPr="00DE1C02" w:rsidRDefault="00DE1C02" w:rsidP="00DE1C02">
      <w:pPr>
        <w:rPr>
          <w:rFonts w:ascii="Cambria Math" w:hAnsi="Cambria Math"/>
        </w:rPr>
      </w:pPr>
      <w:r w:rsidRPr="00DE1C02">
        <w:rPr>
          <w:rFonts w:ascii="Cambria Math" w:hAnsi="Cambria Math"/>
        </w:rPr>
        <w:t>Here's a simplified diagram of the GPRS architecture, highlighting the new components and their integration with existing GSM elements:</w:t>
      </w:r>
    </w:p>
    <w:p w14:paraId="5CCCF13B" w14:textId="77777777" w:rsidR="00DE1C02" w:rsidRPr="00DE1C02" w:rsidRDefault="00DE1C02" w:rsidP="00DE1C02">
      <w:pPr>
        <w:rPr>
          <w:rFonts w:ascii="Cambria Math" w:hAnsi="Cambria Math"/>
        </w:rPr>
      </w:pPr>
    </w:p>
    <w:p w14:paraId="3D4F3E7F" w14:textId="77777777" w:rsidR="00DE1C02" w:rsidRPr="00DE1C02" w:rsidRDefault="00DE1C02" w:rsidP="00DE1C02">
      <w:pPr>
        <w:rPr>
          <w:rFonts w:ascii="Cambria Math" w:hAnsi="Cambria Math"/>
        </w:rPr>
      </w:pPr>
      <w:r w:rsidRPr="00DE1C02">
        <w:rPr>
          <w:rFonts w:ascii="Cambria Math" w:hAnsi="Cambria Math"/>
        </w:rPr>
        <w:t>```plaintext</w:t>
      </w:r>
    </w:p>
    <w:p w14:paraId="241D74B7" w14:textId="77777777" w:rsidR="00DE1C02" w:rsidRPr="00DE1C02" w:rsidRDefault="00DE1C02" w:rsidP="00DE1C02">
      <w:pPr>
        <w:rPr>
          <w:rFonts w:ascii="Cambria Math" w:hAnsi="Cambria Math"/>
        </w:rPr>
      </w:pPr>
      <w:r w:rsidRPr="00DE1C02">
        <w:rPr>
          <w:rFonts w:ascii="Cambria Math" w:hAnsi="Cambria Math"/>
        </w:rPr>
        <w:t xml:space="preserve">                          +-----------------------+</w:t>
      </w:r>
    </w:p>
    <w:p w14:paraId="19135D82" w14:textId="77777777" w:rsidR="00DE1C02" w:rsidRPr="00DE1C02" w:rsidRDefault="00DE1C02" w:rsidP="00DE1C02">
      <w:pPr>
        <w:rPr>
          <w:rFonts w:ascii="Cambria Math" w:hAnsi="Cambria Math"/>
        </w:rPr>
      </w:pPr>
      <w:r w:rsidRPr="00DE1C02">
        <w:rPr>
          <w:rFonts w:ascii="Cambria Math" w:hAnsi="Cambria Math"/>
        </w:rPr>
        <w:t xml:space="preserve">                          |         Internet      |</w:t>
      </w:r>
    </w:p>
    <w:p w14:paraId="16F71394" w14:textId="77777777" w:rsidR="00DE1C02" w:rsidRPr="00DE1C02" w:rsidRDefault="00DE1C02" w:rsidP="00DE1C02">
      <w:pPr>
        <w:rPr>
          <w:rFonts w:ascii="Cambria Math" w:hAnsi="Cambria Math"/>
        </w:rPr>
      </w:pPr>
      <w:r w:rsidRPr="00DE1C02">
        <w:rPr>
          <w:rFonts w:ascii="Cambria Math" w:hAnsi="Cambria Math"/>
        </w:rPr>
        <w:t xml:space="preserve">                          +-----------+-----------+</w:t>
      </w:r>
    </w:p>
    <w:p w14:paraId="1FB6D5F5" w14:textId="77777777" w:rsidR="00DE1C02" w:rsidRPr="00DE1C02" w:rsidRDefault="00DE1C02" w:rsidP="00DE1C02">
      <w:pPr>
        <w:rPr>
          <w:rFonts w:ascii="Cambria Math" w:hAnsi="Cambria Math"/>
        </w:rPr>
      </w:pPr>
      <w:r w:rsidRPr="00DE1C02">
        <w:rPr>
          <w:rFonts w:ascii="Cambria Math" w:hAnsi="Cambria Math"/>
        </w:rPr>
        <w:t xml:space="preserve">                                      |</w:t>
      </w:r>
    </w:p>
    <w:p w14:paraId="443ACC87" w14:textId="77777777" w:rsidR="00DE1C02" w:rsidRPr="00DE1C02" w:rsidRDefault="00DE1C02" w:rsidP="00DE1C02">
      <w:pPr>
        <w:rPr>
          <w:rFonts w:ascii="Cambria Math" w:hAnsi="Cambria Math"/>
        </w:rPr>
      </w:pPr>
      <w:r w:rsidRPr="00DE1C02">
        <w:rPr>
          <w:rFonts w:ascii="Cambria Math" w:hAnsi="Cambria Math"/>
        </w:rPr>
        <w:t xml:space="preserve">                                     (Gi)</w:t>
      </w:r>
    </w:p>
    <w:p w14:paraId="1EC53D8C" w14:textId="77777777" w:rsidR="00DE1C02" w:rsidRPr="00DE1C02" w:rsidRDefault="00DE1C02" w:rsidP="00DE1C02">
      <w:pPr>
        <w:rPr>
          <w:rFonts w:ascii="Cambria Math" w:hAnsi="Cambria Math"/>
        </w:rPr>
      </w:pPr>
      <w:r w:rsidRPr="00DE1C02">
        <w:rPr>
          <w:rFonts w:ascii="Cambria Math" w:hAnsi="Cambria Math"/>
        </w:rPr>
        <w:t xml:space="preserve">                                      |</w:t>
      </w:r>
    </w:p>
    <w:p w14:paraId="0FD6E9EC" w14:textId="77777777" w:rsidR="00DE1C02" w:rsidRPr="00DE1C02" w:rsidRDefault="00DE1C02" w:rsidP="00DE1C02">
      <w:pPr>
        <w:rPr>
          <w:rFonts w:ascii="Cambria Math" w:hAnsi="Cambria Math"/>
        </w:rPr>
      </w:pPr>
      <w:r w:rsidRPr="00DE1C02">
        <w:rPr>
          <w:rFonts w:ascii="Cambria Math" w:hAnsi="Cambria Math"/>
        </w:rPr>
        <w:lastRenderedPageBreak/>
        <w:t xml:space="preserve">                                      v</w:t>
      </w:r>
    </w:p>
    <w:p w14:paraId="42D8AFD7" w14:textId="77777777" w:rsidR="00DE1C02" w:rsidRPr="00DE1C02" w:rsidRDefault="00DE1C02" w:rsidP="00DE1C02">
      <w:pPr>
        <w:rPr>
          <w:rFonts w:ascii="Cambria Math" w:hAnsi="Cambria Math"/>
        </w:rPr>
      </w:pPr>
      <w:r w:rsidRPr="00DE1C02">
        <w:rPr>
          <w:rFonts w:ascii="Cambria Math" w:hAnsi="Cambria Math"/>
        </w:rPr>
        <w:t xml:space="preserve">                          +-----------------------+</w:t>
      </w:r>
    </w:p>
    <w:p w14:paraId="0DDEB249" w14:textId="77777777" w:rsidR="00DE1C02" w:rsidRPr="00DE1C02" w:rsidRDefault="00DE1C02" w:rsidP="00DE1C02">
      <w:pPr>
        <w:rPr>
          <w:rFonts w:ascii="Cambria Math" w:hAnsi="Cambria Math"/>
        </w:rPr>
      </w:pPr>
      <w:r w:rsidRPr="00DE1C02">
        <w:rPr>
          <w:rFonts w:ascii="Cambria Math" w:hAnsi="Cambria Math"/>
        </w:rPr>
        <w:t xml:space="preserve">                          |        GGSN           |</w:t>
      </w:r>
    </w:p>
    <w:p w14:paraId="336A5291" w14:textId="77777777" w:rsidR="00DE1C02" w:rsidRPr="00DE1C02" w:rsidRDefault="00DE1C02" w:rsidP="00DE1C02">
      <w:pPr>
        <w:rPr>
          <w:rFonts w:ascii="Cambria Math" w:hAnsi="Cambria Math"/>
        </w:rPr>
      </w:pPr>
      <w:r w:rsidRPr="00DE1C02">
        <w:rPr>
          <w:rFonts w:ascii="Cambria Math" w:hAnsi="Cambria Math"/>
        </w:rPr>
        <w:t xml:space="preserve">                          +-----------+-----------+</w:t>
      </w:r>
    </w:p>
    <w:p w14:paraId="10EE596C" w14:textId="77777777" w:rsidR="00DE1C02" w:rsidRPr="00DE1C02" w:rsidRDefault="00DE1C02" w:rsidP="00DE1C02">
      <w:pPr>
        <w:rPr>
          <w:rFonts w:ascii="Cambria Math" w:hAnsi="Cambria Math"/>
        </w:rPr>
      </w:pPr>
      <w:r w:rsidRPr="00DE1C02">
        <w:rPr>
          <w:rFonts w:ascii="Cambria Math" w:hAnsi="Cambria Math"/>
        </w:rPr>
        <w:t xml:space="preserve">                                      |</w:t>
      </w:r>
    </w:p>
    <w:p w14:paraId="22E9486C" w14:textId="77777777" w:rsidR="00DE1C02" w:rsidRPr="00DE1C02" w:rsidRDefault="00DE1C02" w:rsidP="00DE1C02">
      <w:pPr>
        <w:rPr>
          <w:rFonts w:ascii="Cambria Math" w:hAnsi="Cambria Math"/>
        </w:rPr>
      </w:pPr>
      <w:r w:rsidRPr="00DE1C02">
        <w:rPr>
          <w:rFonts w:ascii="Cambria Math" w:hAnsi="Cambria Math"/>
        </w:rPr>
        <w:t xml:space="preserve">                                     (Gn)</w:t>
      </w:r>
    </w:p>
    <w:p w14:paraId="6A8C15F2" w14:textId="77777777" w:rsidR="00DE1C02" w:rsidRPr="00DE1C02" w:rsidRDefault="00DE1C02" w:rsidP="00DE1C02">
      <w:pPr>
        <w:rPr>
          <w:rFonts w:ascii="Cambria Math" w:hAnsi="Cambria Math"/>
        </w:rPr>
      </w:pPr>
      <w:r w:rsidRPr="00DE1C02">
        <w:rPr>
          <w:rFonts w:ascii="Cambria Math" w:hAnsi="Cambria Math"/>
        </w:rPr>
        <w:t xml:space="preserve">                                      |</w:t>
      </w:r>
    </w:p>
    <w:p w14:paraId="1B32E665" w14:textId="77777777" w:rsidR="00DE1C02" w:rsidRPr="00DE1C02" w:rsidRDefault="00DE1C02" w:rsidP="00DE1C02">
      <w:pPr>
        <w:rPr>
          <w:rFonts w:ascii="Cambria Math" w:hAnsi="Cambria Math"/>
        </w:rPr>
      </w:pPr>
      <w:r w:rsidRPr="00DE1C02">
        <w:rPr>
          <w:rFonts w:ascii="Cambria Math" w:hAnsi="Cambria Math"/>
        </w:rPr>
        <w:t xml:space="preserve">                                      v</w:t>
      </w:r>
    </w:p>
    <w:p w14:paraId="0ABD5F60" w14:textId="77777777" w:rsidR="00DE1C02" w:rsidRPr="00DE1C02" w:rsidRDefault="00DE1C02" w:rsidP="00DE1C02">
      <w:pPr>
        <w:rPr>
          <w:rFonts w:ascii="Cambria Math" w:hAnsi="Cambria Math"/>
        </w:rPr>
      </w:pPr>
      <w:r w:rsidRPr="00DE1C02">
        <w:rPr>
          <w:rFonts w:ascii="Cambria Math" w:hAnsi="Cambria Math"/>
        </w:rPr>
        <w:t xml:space="preserve">                          +-----------------------+</w:t>
      </w:r>
    </w:p>
    <w:p w14:paraId="1E009F92" w14:textId="77777777" w:rsidR="00DE1C02" w:rsidRPr="00DE1C02" w:rsidRDefault="00DE1C02" w:rsidP="00DE1C02">
      <w:pPr>
        <w:rPr>
          <w:rFonts w:ascii="Cambria Math" w:hAnsi="Cambria Math"/>
        </w:rPr>
      </w:pPr>
      <w:r w:rsidRPr="00DE1C02">
        <w:rPr>
          <w:rFonts w:ascii="Cambria Math" w:hAnsi="Cambria Math"/>
        </w:rPr>
        <w:t xml:space="preserve">                          |        SGSN           |</w:t>
      </w:r>
    </w:p>
    <w:p w14:paraId="18F678A3" w14:textId="77777777" w:rsidR="00DE1C02" w:rsidRPr="00DE1C02" w:rsidRDefault="00DE1C02" w:rsidP="00DE1C02">
      <w:pPr>
        <w:rPr>
          <w:rFonts w:ascii="Cambria Math" w:hAnsi="Cambria Math"/>
        </w:rPr>
      </w:pPr>
      <w:r w:rsidRPr="00DE1C02">
        <w:rPr>
          <w:rFonts w:ascii="Cambria Math" w:hAnsi="Cambria Math"/>
        </w:rPr>
        <w:t xml:space="preserve">                          +-----------+-----------+</w:t>
      </w:r>
    </w:p>
    <w:p w14:paraId="427EBB77" w14:textId="77777777" w:rsidR="00DE1C02" w:rsidRPr="00DE1C02" w:rsidRDefault="00DE1C02" w:rsidP="00DE1C02">
      <w:pPr>
        <w:rPr>
          <w:rFonts w:ascii="Cambria Math" w:hAnsi="Cambria Math"/>
        </w:rPr>
      </w:pPr>
      <w:r w:rsidRPr="00DE1C02">
        <w:rPr>
          <w:rFonts w:ascii="Cambria Math" w:hAnsi="Cambria Math"/>
        </w:rPr>
        <w:t xml:space="preserve">                                      |</w:t>
      </w:r>
    </w:p>
    <w:p w14:paraId="12EA8B31" w14:textId="77777777" w:rsidR="00DE1C02" w:rsidRPr="00DE1C02" w:rsidRDefault="00DE1C02" w:rsidP="00DE1C02">
      <w:pPr>
        <w:rPr>
          <w:rFonts w:ascii="Cambria Math" w:hAnsi="Cambria Math"/>
        </w:rPr>
      </w:pPr>
      <w:r w:rsidRPr="00DE1C02">
        <w:rPr>
          <w:rFonts w:ascii="Cambria Math" w:hAnsi="Cambria Math"/>
        </w:rPr>
        <w:t xml:space="preserve">                                     (Gb)</w:t>
      </w:r>
    </w:p>
    <w:p w14:paraId="4AEA8ACD" w14:textId="77777777" w:rsidR="00DE1C02" w:rsidRPr="00DE1C02" w:rsidRDefault="00DE1C02" w:rsidP="00DE1C02">
      <w:pPr>
        <w:rPr>
          <w:rFonts w:ascii="Cambria Math" w:hAnsi="Cambria Math"/>
        </w:rPr>
      </w:pPr>
      <w:r w:rsidRPr="00DE1C02">
        <w:rPr>
          <w:rFonts w:ascii="Cambria Math" w:hAnsi="Cambria Math"/>
        </w:rPr>
        <w:t xml:space="preserve">                                      |</w:t>
      </w:r>
    </w:p>
    <w:p w14:paraId="22DBB690" w14:textId="77777777" w:rsidR="00DE1C02" w:rsidRPr="00DE1C02" w:rsidRDefault="00DE1C02" w:rsidP="00DE1C02">
      <w:pPr>
        <w:rPr>
          <w:rFonts w:ascii="Cambria Math" w:hAnsi="Cambria Math"/>
        </w:rPr>
      </w:pPr>
      <w:r w:rsidRPr="00DE1C02">
        <w:rPr>
          <w:rFonts w:ascii="Cambria Math" w:hAnsi="Cambria Math"/>
        </w:rPr>
        <w:t xml:space="preserve">                                      v</w:t>
      </w:r>
    </w:p>
    <w:p w14:paraId="61F76EDA" w14:textId="77777777" w:rsidR="00DE1C02" w:rsidRPr="00DE1C02" w:rsidRDefault="00DE1C02" w:rsidP="00DE1C02">
      <w:pPr>
        <w:rPr>
          <w:rFonts w:ascii="Cambria Math" w:hAnsi="Cambria Math"/>
        </w:rPr>
      </w:pPr>
      <w:r w:rsidRPr="00DE1C02">
        <w:rPr>
          <w:rFonts w:ascii="Cambria Math" w:hAnsi="Cambria Math"/>
        </w:rPr>
        <w:t xml:space="preserve">                          +-----------------------+</w:t>
      </w:r>
    </w:p>
    <w:p w14:paraId="6C649867" w14:textId="77777777" w:rsidR="00DE1C02" w:rsidRPr="00DE1C02" w:rsidRDefault="00DE1C02" w:rsidP="00DE1C02">
      <w:pPr>
        <w:rPr>
          <w:rFonts w:ascii="Cambria Math" w:hAnsi="Cambria Math"/>
        </w:rPr>
      </w:pPr>
      <w:r w:rsidRPr="00DE1C02">
        <w:rPr>
          <w:rFonts w:ascii="Cambria Math" w:hAnsi="Cambria Math"/>
        </w:rPr>
        <w:t xml:space="preserve">                          |         BSC           |</w:t>
      </w:r>
    </w:p>
    <w:p w14:paraId="6A37A73E" w14:textId="77777777" w:rsidR="00DE1C02" w:rsidRPr="00DE1C02" w:rsidRDefault="00DE1C02" w:rsidP="00DE1C02">
      <w:pPr>
        <w:rPr>
          <w:rFonts w:ascii="Cambria Math" w:hAnsi="Cambria Math"/>
        </w:rPr>
      </w:pPr>
      <w:r w:rsidRPr="00DE1C02">
        <w:rPr>
          <w:rFonts w:ascii="Cambria Math" w:hAnsi="Cambria Math"/>
        </w:rPr>
        <w:t xml:space="preserve">                          +-----------+-----------+</w:t>
      </w:r>
    </w:p>
    <w:p w14:paraId="7417F13A" w14:textId="77777777" w:rsidR="00DE1C02" w:rsidRPr="00DE1C02" w:rsidRDefault="00DE1C02" w:rsidP="00DE1C02">
      <w:pPr>
        <w:rPr>
          <w:rFonts w:ascii="Cambria Math" w:hAnsi="Cambria Math"/>
        </w:rPr>
      </w:pPr>
      <w:r w:rsidRPr="00DE1C02">
        <w:rPr>
          <w:rFonts w:ascii="Cambria Math" w:hAnsi="Cambria Math"/>
        </w:rPr>
        <w:t xml:space="preserve">                                      |</w:t>
      </w:r>
    </w:p>
    <w:p w14:paraId="558E3A00" w14:textId="77777777" w:rsidR="00DE1C02" w:rsidRPr="00DE1C02" w:rsidRDefault="00DE1C02" w:rsidP="00DE1C02">
      <w:pPr>
        <w:rPr>
          <w:rFonts w:ascii="Cambria Math" w:hAnsi="Cambria Math"/>
        </w:rPr>
      </w:pPr>
      <w:r w:rsidRPr="00DE1C02">
        <w:rPr>
          <w:rFonts w:ascii="Cambria Math" w:hAnsi="Cambria Math"/>
        </w:rPr>
        <w:t xml:space="preserve">                                    (Abis)</w:t>
      </w:r>
    </w:p>
    <w:p w14:paraId="4C53FC9F" w14:textId="77777777" w:rsidR="00DE1C02" w:rsidRPr="00DE1C02" w:rsidRDefault="00DE1C02" w:rsidP="00DE1C02">
      <w:pPr>
        <w:rPr>
          <w:rFonts w:ascii="Cambria Math" w:hAnsi="Cambria Math"/>
        </w:rPr>
      </w:pPr>
      <w:r w:rsidRPr="00DE1C02">
        <w:rPr>
          <w:rFonts w:ascii="Cambria Math" w:hAnsi="Cambria Math"/>
        </w:rPr>
        <w:t xml:space="preserve">                                      |</w:t>
      </w:r>
    </w:p>
    <w:p w14:paraId="4D0F4BCF" w14:textId="77777777" w:rsidR="00DE1C02" w:rsidRPr="00DE1C02" w:rsidRDefault="00DE1C02" w:rsidP="00DE1C02">
      <w:pPr>
        <w:rPr>
          <w:rFonts w:ascii="Cambria Math" w:hAnsi="Cambria Math"/>
        </w:rPr>
      </w:pPr>
      <w:r w:rsidRPr="00DE1C02">
        <w:rPr>
          <w:rFonts w:ascii="Cambria Math" w:hAnsi="Cambria Math"/>
        </w:rPr>
        <w:t xml:space="preserve">                                      v</w:t>
      </w:r>
    </w:p>
    <w:p w14:paraId="5EDC1B30" w14:textId="77777777" w:rsidR="00DE1C02" w:rsidRPr="00DE1C02" w:rsidRDefault="00DE1C02" w:rsidP="00DE1C02">
      <w:pPr>
        <w:rPr>
          <w:rFonts w:ascii="Cambria Math" w:hAnsi="Cambria Math"/>
        </w:rPr>
      </w:pPr>
      <w:r w:rsidRPr="00DE1C02">
        <w:rPr>
          <w:rFonts w:ascii="Cambria Math" w:hAnsi="Cambria Math"/>
        </w:rPr>
        <w:t xml:space="preserve">                          +-----------------------+</w:t>
      </w:r>
    </w:p>
    <w:p w14:paraId="3D0BFC38" w14:textId="77777777" w:rsidR="00DE1C02" w:rsidRPr="00DE1C02" w:rsidRDefault="00DE1C02" w:rsidP="00DE1C02">
      <w:pPr>
        <w:rPr>
          <w:rFonts w:ascii="Cambria Math" w:hAnsi="Cambria Math"/>
        </w:rPr>
      </w:pPr>
      <w:r w:rsidRPr="00DE1C02">
        <w:rPr>
          <w:rFonts w:ascii="Cambria Math" w:hAnsi="Cambria Math"/>
        </w:rPr>
        <w:t xml:space="preserve">                          |         BTS           |</w:t>
      </w:r>
    </w:p>
    <w:p w14:paraId="0FD7CCE2" w14:textId="77777777" w:rsidR="00DE1C02" w:rsidRPr="00DE1C02" w:rsidRDefault="00DE1C02" w:rsidP="00DE1C02">
      <w:pPr>
        <w:rPr>
          <w:rFonts w:ascii="Cambria Math" w:hAnsi="Cambria Math"/>
        </w:rPr>
      </w:pPr>
      <w:r w:rsidRPr="00DE1C02">
        <w:rPr>
          <w:rFonts w:ascii="Cambria Math" w:hAnsi="Cambria Math"/>
        </w:rPr>
        <w:t xml:space="preserve">                          +-----------+-----------+</w:t>
      </w:r>
    </w:p>
    <w:p w14:paraId="64DBBA17" w14:textId="77777777" w:rsidR="00DE1C02" w:rsidRPr="00DE1C02" w:rsidRDefault="00DE1C02" w:rsidP="00DE1C02">
      <w:pPr>
        <w:rPr>
          <w:rFonts w:ascii="Cambria Math" w:hAnsi="Cambria Math"/>
        </w:rPr>
      </w:pPr>
      <w:r w:rsidRPr="00DE1C02">
        <w:rPr>
          <w:rFonts w:ascii="Cambria Math" w:hAnsi="Cambria Math"/>
        </w:rPr>
        <w:t xml:space="preserve">                                      |</w:t>
      </w:r>
    </w:p>
    <w:p w14:paraId="5C7EE2D7" w14:textId="77777777" w:rsidR="00DE1C02" w:rsidRPr="00DE1C02" w:rsidRDefault="00DE1C02" w:rsidP="00DE1C02">
      <w:pPr>
        <w:rPr>
          <w:rFonts w:ascii="Cambria Math" w:hAnsi="Cambria Math"/>
        </w:rPr>
      </w:pPr>
      <w:r w:rsidRPr="00DE1C02">
        <w:rPr>
          <w:rFonts w:ascii="Cambria Math" w:hAnsi="Cambria Math"/>
        </w:rPr>
        <w:t xml:space="preserve">                                     (Um)</w:t>
      </w:r>
    </w:p>
    <w:p w14:paraId="0AD12DD2" w14:textId="77777777" w:rsidR="00DE1C02" w:rsidRPr="00DE1C02" w:rsidRDefault="00DE1C02" w:rsidP="00DE1C02">
      <w:pPr>
        <w:rPr>
          <w:rFonts w:ascii="Cambria Math" w:hAnsi="Cambria Math"/>
        </w:rPr>
      </w:pPr>
      <w:r w:rsidRPr="00DE1C02">
        <w:rPr>
          <w:rFonts w:ascii="Cambria Math" w:hAnsi="Cambria Math"/>
        </w:rPr>
        <w:t xml:space="preserve">                                      |</w:t>
      </w:r>
    </w:p>
    <w:p w14:paraId="15D7915B" w14:textId="77777777" w:rsidR="00DE1C02" w:rsidRPr="00DE1C02" w:rsidRDefault="00DE1C02" w:rsidP="00DE1C02">
      <w:pPr>
        <w:rPr>
          <w:rFonts w:ascii="Cambria Math" w:hAnsi="Cambria Math"/>
        </w:rPr>
      </w:pPr>
      <w:r w:rsidRPr="00DE1C02">
        <w:rPr>
          <w:rFonts w:ascii="Cambria Math" w:hAnsi="Cambria Math"/>
        </w:rPr>
        <w:t xml:space="preserve">                                      v</w:t>
      </w:r>
    </w:p>
    <w:p w14:paraId="09F00F27" w14:textId="77777777" w:rsidR="00DE1C02" w:rsidRPr="00DE1C02" w:rsidRDefault="00DE1C02" w:rsidP="00DE1C02">
      <w:pPr>
        <w:rPr>
          <w:rFonts w:ascii="Cambria Math" w:hAnsi="Cambria Math"/>
        </w:rPr>
      </w:pPr>
      <w:r w:rsidRPr="00DE1C02">
        <w:rPr>
          <w:rFonts w:ascii="Cambria Math" w:hAnsi="Cambria Math"/>
        </w:rPr>
        <w:t xml:space="preserve">                          +-----------------------+</w:t>
      </w:r>
    </w:p>
    <w:p w14:paraId="5981FC65" w14:textId="77777777" w:rsidR="00DE1C02" w:rsidRPr="00DE1C02" w:rsidRDefault="00DE1C02" w:rsidP="00DE1C02">
      <w:pPr>
        <w:rPr>
          <w:rFonts w:ascii="Cambria Math" w:hAnsi="Cambria Math"/>
        </w:rPr>
      </w:pPr>
      <w:r w:rsidRPr="00DE1C02">
        <w:rPr>
          <w:rFonts w:ascii="Cambria Math" w:hAnsi="Cambria Math"/>
        </w:rPr>
        <w:t xml:space="preserve">                          |          MS           |</w:t>
      </w:r>
    </w:p>
    <w:p w14:paraId="6ABC957E" w14:textId="77777777" w:rsidR="00DE1C02" w:rsidRPr="00DE1C02" w:rsidRDefault="00DE1C02" w:rsidP="00DE1C02">
      <w:pPr>
        <w:rPr>
          <w:rFonts w:ascii="Cambria Math" w:hAnsi="Cambria Math"/>
        </w:rPr>
      </w:pPr>
      <w:r w:rsidRPr="00DE1C02">
        <w:rPr>
          <w:rFonts w:ascii="Cambria Math" w:hAnsi="Cambria Math"/>
        </w:rPr>
        <w:t xml:space="preserve">                          +-----------------------+</w:t>
      </w:r>
    </w:p>
    <w:p w14:paraId="5FBFE4B4" w14:textId="77777777" w:rsidR="00DE1C02" w:rsidRPr="00DE1C02" w:rsidRDefault="00DE1C02" w:rsidP="00DE1C02">
      <w:pPr>
        <w:rPr>
          <w:rFonts w:ascii="Cambria Math" w:hAnsi="Cambria Math"/>
        </w:rPr>
      </w:pPr>
    </w:p>
    <w:p w14:paraId="5FB5B6BD" w14:textId="77777777" w:rsidR="00DE1C02" w:rsidRPr="00DE1C02" w:rsidRDefault="00DE1C02" w:rsidP="00DE1C02">
      <w:pPr>
        <w:rPr>
          <w:rFonts w:ascii="Cambria Math" w:hAnsi="Cambria Math"/>
        </w:rPr>
      </w:pPr>
      <w:r w:rsidRPr="00DE1C02">
        <w:rPr>
          <w:rFonts w:ascii="Cambria Math" w:hAnsi="Cambria Math"/>
        </w:rPr>
        <w:t>```</w:t>
      </w:r>
    </w:p>
    <w:p w14:paraId="59305955" w14:textId="77777777" w:rsidR="00DE1C02" w:rsidRPr="00DE1C02" w:rsidRDefault="00DE1C02" w:rsidP="00DE1C02">
      <w:pPr>
        <w:rPr>
          <w:rFonts w:ascii="Cambria Math" w:hAnsi="Cambria Math"/>
        </w:rPr>
      </w:pPr>
    </w:p>
    <w:p w14:paraId="2EE00891" w14:textId="77777777" w:rsidR="00DE1C02" w:rsidRPr="00DE1C02" w:rsidRDefault="00DE1C02" w:rsidP="00DE1C02">
      <w:pPr>
        <w:rPr>
          <w:rFonts w:ascii="Cambria Math" w:hAnsi="Cambria Math"/>
        </w:rPr>
      </w:pPr>
      <w:r w:rsidRPr="00DE1C02">
        <w:rPr>
          <w:rFonts w:ascii="Cambria Math" w:hAnsi="Cambria Math"/>
        </w:rPr>
        <w:t>### Explanation of Interfaces:</w:t>
      </w:r>
    </w:p>
    <w:p w14:paraId="63B571B9" w14:textId="77777777" w:rsidR="00DE1C02" w:rsidRPr="00DE1C02" w:rsidRDefault="00DE1C02" w:rsidP="00DE1C02">
      <w:pPr>
        <w:rPr>
          <w:rFonts w:ascii="Cambria Math" w:hAnsi="Cambria Math"/>
        </w:rPr>
      </w:pPr>
    </w:p>
    <w:p w14:paraId="42D8B83F" w14:textId="77777777" w:rsidR="00DE1C02" w:rsidRPr="00DE1C02" w:rsidRDefault="00DE1C02" w:rsidP="00DE1C02">
      <w:pPr>
        <w:rPr>
          <w:rFonts w:ascii="Cambria Math" w:hAnsi="Cambria Math"/>
        </w:rPr>
      </w:pPr>
      <w:r w:rsidRPr="00DE1C02">
        <w:rPr>
          <w:rFonts w:ascii="Cambria Math" w:hAnsi="Cambria Math"/>
        </w:rPr>
        <w:t>- **Gi**: Interface between the GGSN and external IP networks like the internet.</w:t>
      </w:r>
    </w:p>
    <w:p w14:paraId="0F213443" w14:textId="77777777" w:rsidR="00DE1C02" w:rsidRPr="00DE1C02" w:rsidRDefault="00DE1C02" w:rsidP="00DE1C02">
      <w:pPr>
        <w:rPr>
          <w:rFonts w:ascii="Cambria Math" w:hAnsi="Cambria Math"/>
        </w:rPr>
      </w:pPr>
      <w:r w:rsidRPr="00DE1C02">
        <w:rPr>
          <w:rFonts w:ascii="Cambria Math" w:hAnsi="Cambria Math"/>
        </w:rPr>
        <w:t>- **Gn**: Interface between the SGSN and the GGSN within the GPRS core network.</w:t>
      </w:r>
    </w:p>
    <w:p w14:paraId="07DEACFC" w14:textId="77777777" w:rsidR="00DE1C02" w:rsidRPr="00DE1C02" w:rsidRDefault="00DE1C02" w:rsidP="00DE1C02">
      <w:pPr>
        <w:rPr>
          <w:rFonts w:ascii="Cambria Math" w:hAnsi="Cambria Math"/>
        </w:rPr>
      </w:pPr>
      <w:r w:rsidRPr="00DE1C02">
        <w:rPr>
          <w:rFonts w:ascii="Cambria Math" w:hAnsi="Cambria Math"/>
        </w:rPr>
        <w:t>- **Gb**: Interface between the SGSN and the BSC, used for transmitting GPRS data.</w:t>
      </w:r>
    </w:p>
    <w:p w14:paraId="049EED55" w14:textId="77777777" w:rsidR="00DE1C02" w:rsidRPr="00DE1C02" w:rsidRDefault="00DE1C02" w:rsidP="00DE1C02">
      <w:pPr>
        <w:rPr>
          <w:rFonts w:ascii="Cambria Math" w:hAnsi="Cambria Math"/>
        </w:rPr>
      </w:pPr>
      <w:r w:rsidRPr="00DE1C02">
        <w:rPr>
          <w:rFonts w:ascii="Cambria Math" w:hAnsi="Cambria Math"/>
        </w:rPr>
        <w:t>- **Um**: Air interface between the mobile station (MS) and the BTS, same as in GSM.</w:t>
      </w:r>
    </w:p>
    <w:p w14:paraId="600388AE" w14:textId="77777777" w:rsidR="00DE1C02" w:rsidRPr="00DE1C02" w:rsidRDefault="00DE1C02" w:rsidP="00DE1C02">
      <w:pPr>
        <w:rPr>
          <w:rFonts w:ascii="Cambria Math" w:hAnsi="Cambria Math"/>
        </w:rPr>
      </w:pPr>
      <w:r w:rsidRPr="00DE1C02">
        <w:rPr>
          <w:rFonts w:ascii="Cambria Math" w:hAnsi="Cambria Math"/>
        </w:rPr>
        <w:t>- **Abis**: Interface between the BTS and the BSC, used for both voice and data in GPRS.</w:t>
      </w:r>
    </w:p>
    <w:p w14:paraId="029F5AE6" w14:textId="77777777" w:rsidR="00DE1C02" w:rsidRPr="00DE1C02" w:rsidRDefault="00DE1C02" w:rsidP="00DE1C02">
      <w:pPr>
        <w:rPr>
          <w:rFonts w:ascii="Cambria Math" w:hAnsi="Cambria Math"/>
        </w:rPr>
      </w:pPr>
    </w:p>
    <w:p w14:paraId="366EDB4F" w14:textId="77777777" w:rsidR="00DE1C02" w:rsidRPr="00DE1C02" w:rsidRDefault="00DE1C02" w:rsidP="00DE1C02">
      <w:pPr>
        <w:rPr>
          <w:rFonts w:ascii="Cambria Math" w:hAnsi="Cambria Math"/>
        </w:rPr>
      </w:pPr>
      <w:r w:rsidRPr="00DE1C02">
        <w:rPr>
          <w:rFonts w:ascii="Cambria Math" w:hAnsi="Cambria Math"/>
        </w:rPr>
        <w:t>### Conclusion</w:t>
      </w:r>
    </w:p>
    <w:p w14:paraId="55E0308E" w14:textId="77777777" w:rsidR="00DE1C02" w:rsidRPr="00DE1C02" w:rsidRDefault="00DE1C02" w:rsidP="00DE1C02">
      <w:pPr>
        <w:rPr>
          <w:rFonts w:ascii="Cambria Math" w:hAnsi="Cambria Math"/>
        </w:rPr>
      </w:pPr>
    </w:p>
    <w:p w14:paraId="35A80D50" w14:textId="14B393AD" w:rsidR="00DE1C02" w:rsidRDefault="00DE1C02" w:rsidP="00DE1C02">
      <w:pPr>
        <w:rPr>
          <w:rFonts w:ascii="Cambria Math" w:hAnsi="Cambria Math"/>
        </w:rPr>
      </w:pPr>
      <w:r w:rsidRPr="00DE1C02">
        <w:rPr>
          <w:rFonts w:ascii="Cambria Math" w:hAnsi="Cambria Math"/>
        </w:rPr>
        <w:t>The introduction of the SGSN, GGSN, PCU, and GTP, along with enhancements to existing components like the HLR, transforms the GSM network into a system capable of handling packet-switched data efficiently. This extension allows GSM networks to support mobile internet access and other data services, laying the groundwork for modern mobile data communication.</w:t>
      </w:r>
    </w:p>
    <w:p w14:paraId="0B606731" w14:textId="55A34112" w:rsidR="0064635C" w:rsidRDefault="0064635C" w:rsidP="0064635C">
      <w:pPr>
        <w:pStyle w:val="ListParagraph"/>
        <w:numPr>
          <w:ilvl w:val="0"/>
          <w:numId w:val="1"/>
        </w:numPr>
        <w:rPr>
          <w:rFonts w:ascii="Cambria Math" w:hAnsi="Cambria Math"/>
        </w:rPr>
      </w:pPr>
      <w:r>
        <w:rPr>
          <w:rFonts w:ascii="Cambria Math" w:hAnsi="Cambria Math"/>
        </w:rPr>
        <w:t xml:space="preserve">GSM Architecture and components </w:t>
      </w:r>
    </w:p>
    <w:p w14:paraId="0218DB63" w14:textId="77CA5DFB" w:rsidR="0064635C" w:rsidRPr="00130ED8" w:rsidRDefault="0064635C" w:rsidP="0064635C">
      <w:pPr>
        <w:pStyle w:val="ListParagraph"/>
        <w:numPr>
          <w:ilvl w:val="0"/>
          <w:numId w:val="1"/>
        </w:numPr>
        <w:rPr>
          <w:rFonts w:ascii="Cambria Math" w:hAnsi="Cambria Math"/>
          <w:highlight w:val="yellow"/>
        </w:rPr>
      </w:pPr>
      <w:r w:rsidRPr="00130ED8">
        <w:rPr>
          <w:rFonts w:ascii="Cambria Math" w:hAnsi="Cambria Math"/>
          <w:highlight w:val="yellow"/>
        </w:rPr>
        <w:t xml:space="preserve">Handover/ Handoffs in GSM </w:t>
      </w:r>
    </w:p>
    <w:p w14:paraId="547E968F" w14:textId="31A44887" w:rsidR="0064635C" w:rsidRPr="002307B1" w:rsidRDefault="0064635C" w:rsidP="0064635C">
      <w:pPr>
        <w:pStyle w:val="ListParagraph"/>
        <w:numPr>
          <w:ilvl w:val="0"/>
          <w:numId w:val="1"/>
        </w:numPr>
        <w:rPr>
          <w:rFonts w:ascii="Cambria Math" w:hAnsi="Cambria Math"/>
          <w:highlight w:val="yellow"/>
        </w:rPr>
      </w:pPr>
      <w:r w:rsidRPr="002307B1">
        <w:rPr>
          <w:rFonts w:ascii="Cambria Math" w:hAnsi="Cambria Math"/>
          <w:highlight w:val="yellow"/>
        </w:rPr>
        <w:t xml:space="preserve">Security (A3, A5 , A8) &amp; Privacy </w:t>
      </w:r>
    </w:p>
    <w:p w14:paraId="57B1B9E8" w14:textId="361FC3A3" w:rsidR="0064635C" w:rsidRDefault="0064635C" w:rsidP="0064635C">
      <w:pPr>
        <w:pStyle w:val="ListParagraph"/>
        <w:numPr>
          <w:ilvl w:val="0"/>
          <w:numId w:val="1"/>
        </w:numPr>
        <w:rPr>
          <w:rFonts w:ascii="Cambria Math" w:hAnsi="Cambria Math"/>
        </w:rPr>
      </w:pPr>
      <w:r>
        <w:rPr>
          <w:rFonts w:ascii="Cambria Math" w:hAnsi="Cambria Math"/>
        </w:rPr>
        <w:t>UMTS Core Network (UTRAN)</w:t>
      </w:r>
    </w:p>
    <w:p w14:paraId="6B141E68" w14:textId="7E612F25" w:rsidR="0064635C" w:rsidRPr="0064635C" w:rsidRDefault="0064635C" w:rsidP="0064635C">
      <w:pPr>
        <w:pStyle w:val="ListParagraph"/>
        <w:numPr>
          <w:ilvl w:val="0"/>
          <w:numId w:val="1"/>
        </w:numPr>
        <w:rPr>
          <w:rFonts w:ascii="Cambria Math" w:hAnsi="Cambria Math"/>
        </w:rPr>
      </w:pPr>
      <w:r>
        <w:rPr>
          <w:rFonts w:ascii="Cambria Math" w:hAnsi="Cambria Math"/>
        </w:rPr>
        <w:t>GPRS vs GSM</w:t>
      </w:r>
    </w:p>
    <w:p w14:paraId="0C83A65A" w14:textId="1F93FDA1" w:rsidR="00036271" w:rsidRDefault="00036271" w:rsidP="00036271">
      <w:pPr>
        <w:rPr>
          <w:rFonts w:ascii="Cambria Math" w:hAnsi="Cambria Math"/>
        </w:rPr>
      </w:pPr>
      <w:r>
        <w:rPr>
          <w:rFonts w:ascii="Cambria Math" w:hAnsi="Cambria Math"/>
        </w:rPr>
        <w:t>PYQ</w:t>
      </w:r>
    </w:p>
    <w:p w14:paraId="43E9C756" w14:textId="0A61C484" w:rsidR="00036271" w:rsidRDefault="00B72E93" w:rsidP="00036271">
      <w:r w:rsidRPr="002307B1">
        <w:rPr>
          <w:rFonts w:ascii="Cambria Math" w:hAnsi="Cambria Math"/>
          <w:highlight w:val="yellow"/>
        </w:rPr>
        <w:t>Q1</w:t>
      </w:r>
      <w:r>
        <w:rPr>
          <w:rFonts w:ascii="Cambria Math" w:hAnsi="Cambria Math"/>
        </w:rPr>
        <w:t xml:space="preserve">. </w:t>
      </w:r>
      <w:r>
        <w:t>Explain in short different algorithm used for authentication and privacy in GSM</w:t>
      </w:r>
      <w:r w:rsidR="00C30023">
        <w:t>- 10M</w:t>
      </w:r>
    </w:p>
    <w:p w14:paraId="18DDC07B" w14:textId="430E6DF3" w:rsidR="00B72E93" w:rsidRDefault="00B72E93" w:rsidP="00036271">
      <w:r w:rsidRPr="00130ED8">
        <w:rPr>
          <w:highlight w:val="yellow"/>
        </w:rPr>
        <w:t>Q2</w:t>
      </w:r>
      <w:r>
        <w:t>. What is the use of different interfaces used in global system for mobile communication (GSM) with diagram?</w:t>
      </w:r>
      <w:r w:rsidR="00A40B4B">
        <w:t xml:space="preserve">- 10M </w:t>
      </w:r>
      <w:r>
        <w:t xml:space="preserve"> (x2)</w:t>
      </w:r>
    </w:p>
    <w:p w14:paraId="447D8558" w14:textId="5E813E82" w:rsidR="00B72E93" w:rsidRDefault="00B72E93" w:rsidP="00036271">
      <w:r>
        <w:t>Q3. Which components are new in GPRS as compared to GSM? What is there purpose?</w:t>
      </w:r>
      <w:r w:rsidR="00C30023">
        <w:t xml:space="preserve"> – 10M </w:t>
      </w:r>
    </w:p>
    <w:p w14:paraId="5D68B970" w14:textId="77777777" w:rsidR="00637B1A" w:rsidRDefault="00B72E93" w:rsidP="00637B1A">
      <w:r w:rsidRPr="00130ED8">
        <w:rPr>
          <w:highlight w:val="yellow"/>
        </w:rPr>
        <w:t>Q4</w:t>
      </w:r>
      <w:r>
        <w:t xml:space="preserve">.explain GSM system architecture in detail </w:t>
      </w:r>
      <w:r w:rsidR="00637B1A">
        <w:t xml:space="preserve"> || </w:t>
      </w:r>
      <w:r w:rsidR="00637B1A">
        <w:t>Q9.</w:t>
      </w:r>
      <w:r w:rsidR="00637B1A" w:rsidRPr="00B72E93">
        <w:t xml:space="preserve"> </w:t>
      </w:r>
      <w:r w:rsidR="00637B1A">
        <w:t xml:space="preserve">Explain in detail GSM architecture.(x2) – 10M </w:t>
      </w:r>
    </w:p>
    <w:p w14:paraId="4D2AE378" w14:textId="4D4620C5" w:rsidR="00B72E93" w:rsidRDefault="00B72E93" w:rsidP="00036271">
      <w:r w:rsidRPr="00130ED8">
        <w:rPr>
          <w:highlight w:val="yellow"/>
        </w:rPr>
        <w:t>Q5</w:t>
      </w:r>
      <w:r>
        <w:t>. Why is it necessary to have handover mechanism in GSM? Explain possible handover scenarios in short</w:t>
      </w:r>
    </w:p>
    <w:p w14:paraId="1715F5C4" w14:textId="2B17E1D9" w:rsidR="00B72E93" w:rsidRDefault="00B72E93" w:rsidP="00036271">
      <w:r w:rsidRPr="002307B1">
        <w:rPr>
          <w:highlight w:val="yellow"/>
        </w:rPr>
        <w:t>Q</w:t>
      </w:r>
      <w:r>
        <w:t xml:space="preserve">6. List various security services offered by GSM. Explain A3 A5 A8 algorithm in brief </w:t>
      </w:r>
    </w:p>
    <w:p w14:paraId="0C9D8538" w14:textId="7DC12CC1" w:rsidR="00B72E93" w:rsidRDefault="00B72E93" w:rsidP="00036271">
      <w:pPr>
        <w:rPr>
          <w:rFonts w:ascii="Cambria Math" w:hAnsi="Cambria Math"/>
        </w:rPr>
      </w:pPr>
      <w:r w:rsidRPr="002307B1">
        <w:rPr>
          <w:rFonts w:ascii="Cambria Math" w:hAnsi="Cambria Math"/>
          <w:highlight w:val="yellow"/>
        </w:rPr>
        <w:t>Q7</w:t>
      </w:r>
      <w:r>
        <w:rPr>
          <w:rFonts w:ascii="Cambria Math" w:hAnsi="Cambria Math"/>
        </w:rPr>
        <w:t>. What are different security algorithms used in GSM?</w:t>
      </w:r>
      <w:r w:rsidR="00A40B4B">
        <w:rPr>
          <w:rFonts w:ascii="Cambria Math" w:hAnsi="Cambria Math"/>
        </w:rPr>
        <w:t>-10M</w:t>
      </w:r>
    </w:p>
    <w:p w14:paraId="2FEC0112" w14:textId="77777777" w:rsidR="00DE1C02" w:rsidRDefault="00DE1C02" w:rsidP="00036271">
      <w:pPr>
        <w:rPr>
          <w:rFonts w:ascii="Cambria Math" w:hAnsi="Cambria Math"/>
        </w:rPr>
      </w:pPr>
    </w:p>
    <w:p w14:paraId="594B4EA7" w14:textId="77777777" w:rsidR="00DE1C02" w:rsidRDefault="00DE1C02" w:rsidP="00036271">
      <w:pPr>
        <w:rPr>
          <w:rFonts w:ascii="Cambria Math" w:hAnsi="Cambria Math"/>
        </w:rPr>
      </w:pPr>
    </w:p>
    <w:p w14:paraId="7F31DB60" w14:textId="77777777" w:rsidR="00DE1C02" w:rsidRDefault="00DE1C02" w:rsidP="00036271">
      <w:pPr>
        <w:rPr>
          <w:rFonts w:ascii="Cambria Math" w:hAnsi="Cambria Math"/>
        </w:rPr>
      </w:pPr>
    </w:p>
    <w:p w14:paraId="3F63280B" w14:textId="39153F80" w:rsidR="00B72E93" w:rsidRDefault="00B72E93" w:rsidP="00036271">
      <w:r>
        <w:rPr>
          <w:rFonts w:ascii="Cambria Math" w:hAnsi="Cambria Math"/>
        </w:rPr>
        <w:lastRenderedPageBreak/>
        <w:t>Q8. E</w:t>
      </w:r>
      <w:r>
        <w:t>xplain characteristics of GSM standards</w:t>
      </w:r>
      <w:r w:rsidR="00C30023">
        <w:t xml:space="preserve"> – 5M </w:t>
      </w:r>
    </w:p>
    <w:p w14:paraId="628E5F80" w14:textId="77777777" w:rsidR="00DE1C02" w:rsidRDefault="00DE1C02" w:rsidP="00DE1C02">
      <w:r>
        <w:t>The GSM (Global System for Mobile Communications) standards encompass a set of characteristics that define the technical specifications and operational parameters of the GSM network. These characteristics are instrumental in enabling efficient mobile communication across the GSM network. Here are the key characteristics of GSM standards:</w:t>
      </w:r>
    </w:p>
    <w:p w14:paraId="0AF28A12" w14:textId="77777777" w:rsidR="00DE1C02" w:rsidRDefault="00DE1C02" w:rsidP="00DE1C02"/>
    <w:p w14:paraId="15A77C7B" w14:textId="77777777" w:rsidR="00DE1C02" w:rsidRDefault="00DE1C02" w:rsidP="00DE1C02">
      <w:r>
        <w:t>### 1. Digital Technology:</w:t>
      </w:r>
    </w:p>
    <w:p w14:paraId="555F270A" w14:textId="77777777" w:rsidR="00DE1C02" w:rsidRDefault="00DE1C02" w:rsidP="00DE1C02"/>
    <w:p w14:paraId="3E6998DA" w14:textId="77777777" w:rsidR="00DE1C02" w:rsidRDefault="00DE1C02" w:rsidP="00DE1C02">
      <w:r>
        <w:t>GSM is based on digital technology, which offers several advantages over analog systems, including improved voice quality, enhanced security, and efficient spectrum utilization. Digital transmission also allows for more advanced features and services.</w:t>
      </w:r>
    </w:p>
    <w:p w14:paraId="7419C473" w14:textId="77777777" w:rsidR="00DE1C02" w:rsidRDefault="00DE1C02" w:rsidP="00DE1C02"/>
    <w:p w14:paraId="1B926724" w14:textId="77777777" w:rsidR="00DE1C02" w:rsidRDefault="00DE1C02" w:rsidP="00DE1C02">
      <w:r>
        <w:t>### 2. Time Division Multiple Access (TDMA):</w:t>
      </w:r>
    </w:p>
    <w:p w14:paraId="5A8B9131" w14:textId="77777777" w:rsidR="00DE1C02" w:rsidRDefault="00DE1C02" w:rsidP="00DE1C02"/>
    <w:p w14:paraId="374DD8B9" w14:textId="77777777" w:rsidR="00DE1C02" w:rsidRDefault="00DE1C02" w:rsidP="00DE1C02">
      <w:r>
        <w:t>GSM employs TDMA, a digital modulation technique that divides the frequency spectrum into time slots, allowing multiple users to share the same channel. TDMA enables efficient utilization of radio resources and supports multiple simultaneous calls on a single radio frequency.</w:t>
      </w:r>
    </w:p>
    <w:p w14:paraId="407FF578" w14:textId="77777777" w:rsidR="00DE1C02" w:rsidRDefault="00DE1C02" w:rsidP="00DE1C02"/>
    <w:p w14:paraId="07F8C248" w14:textId="77777777" w:rsidR="00DE1C02" w:rsidRDefault="00DE1C02" w:rsidP="00DE1C02">
      <w:r>
        <w:t>### 3. Frequency Reuse:</w:t>
      </w:r>
    </w:p>
    <w:p w14:paraId="6D41F4C8" w14:textId="77777777" w:rsidR="00DE1C02" w:rsidRDefault="00DE1C02" w:rsidP="00DE1C02"/>
    <w:p w14:paraId="16589871" w14:textId="77777777" w:rsidR="00DE1C02" w:rsidRDefault="00DE1C02" w:rsidP="00DE1C02">
      <w:r>
        <w:t>GSM utilizes a cellular network architecture with frequency reuse patterns. The available frequency spectrum is divided into smaller cells, and the same frequencies can be reused in different cells that are sufficiently far apart to minimize interference. This maximizes the capacity and coverage of the network.</w:t>
      </w:r>
    </w:p>
    <w:p w14:paraId="5FDCDD39" w14:textId="77777777" w:rsidR="00DE1C02" w:rsidRDefault="00DE1C02" w:rsidP="00DE1C02"/>
    <w:p w14:paraId="371FBA0F" w14:textId="77777777" w:rsidR="00DE1C02" w:rsidRDefault="00DE1C02" w:rsidP="00DE1C02">
      <w:r>
        <w:t>### 4. Handover and Roaming:</w:t>
      </w:r>
    </w:p>
    <w:p w14:paraId="5731AFEF" w14:textId="77777777" w:rsidR="00DE1C02" w:rsidRDefault="00DE1C02" w:rsidP="00DE1C02"/>
    <w:p w14:paraId="28373F8A" w14:textId="77777777" w:rsidR="00DE1C02" w:rsidRDefault="00DE1C02" w:rsidP="00DE1C02">
      <w:r>
        <w:t>GSM supports seamless handover between different cells and networks, allowing mobile users to maintain ongoing calls or data sessions while moving between coverage areas. Additionally, GSM enables international roaming, allowing subscribers to use their mobile devices in different countries with interoperable networks.</w:t>
      </w:r>
    </w:p>
    <w:p w14:paraId="6A8D5132" w14:textId="77777777" w:rsidR="00DE1C02" w:rsidRDefault="00DE1C02" w:rsidP="00DE1C02"/>
    <w:p w14:paraId="4A70D09E" w14:textId="77777777" w:rsidR="00DE1C02" w:rsidRDefault="00DE1C02" w:rsidP="00DE1C02">
      <w:r>
        <w:t>### 5. Support for Multiple Services:</w:t>
      </w:r>
    </w:p>
    <w:p w14:paraId="650014FD" w14:textId="77777777" w:rsidR="00DE1C02" w:rsidRDefault="00DE1C02" w:rsidP="00DE1C02"/>
    <w:p w14:paraId="4F3214B6" w14:textId="77777777" w:rsidR="00DE1C02" w:rsidRDefault="00DE1C02" w:rsidP="00DE1C02">
      <w:r>
        <w:t xml:space="preserve">GSM is designed to support a wide range of services beyond voice calls, including Short Message Service (SMS), multimedia messaging (MMS), data transmission (e.g., GPRS), and packet-switched </w:t>
      </w:r>
      <w:r>
        <w:lastRenderedPageBreak/>
        <w:t>services (e.g., internet access). This versatility makes GSM a versatile platform for various communication needs.</w:t>
      </w:r>
    </w:p>
    <w:p w14:paraId="4F516C0C" w14:textId="77777777" w:rsidR="00DE1C02" w:rsidRDefault="00DE1C02" w:rsidP="00DE1C02"/>
    <w:p w14:paraId="01AAF1B6" w14:textId="77777777" w:rsidR="00DE1C02" w:rsidRDefault="00DE1C02" w:rsidP="00DE1C02">
      <w:r>
        <w:t>### 6. Standardization:</w:t>
      </w:r>
    </w:p>
    <w:p w14:paraId="1607956E" w14:textId="77777777" w:rsidR="00DE1C02" w:rsidRDefault="00DE1C02" w:rsidP="00DE1C02"/>
    <w:p w14:paraId="3BFC6D49" w14:textId="77777777" w:rsidR="00DE1C02" w:rsidRDefault="00DE1C02" w:rsidP="00DE1C02">
      <w:r>
        <w:t>GSM standards are developed and maintained by various standardization bodies, including the European Telecommunications Standards Institute (ETSI) and the 3rd Generation Partnership Project (3GPP). Standardization ensures interoperability between different network elements and equipment from various manufacturers, promoting a competitive marketplace and innovation.</w:t>
      </w:r>
    </w:p>
    <w:p w14:paraId="5DF96F92" w14:textId="77777777" w:rsidR="00DE1C02" w:rsidRDefault="00DE1C02" w:rsidP="00DE1C02"/>
    <w:p w14:paraId="453A1D03" w14:textId="77777777" w:rsidR="00DE1C02" w:rsidRDefault="00DE1C02" w:rsidP="00DE1C02">
      <w:r>
        <w:t>### 7. Security Features:</w:t>
      </w:r>
    </w:p>
    <w:p w14:paraId="6177E849" w14:textId="77777777" w:rsidR="00DE1C02" w:rsidRDefault="00DE1C02" w:rsidP="00DE1C02"/>
    <w:p w14:paraId="50171D73" w14:textId="77777777" w:rsidR="00DE1C02" w:rsidRDefault="00DE1C02" w:rsidP="00DE1C02">
      <w:r>
        <w:t>GSM incorporates robust security mechanisms to protect user privacy and prevent unauthorized access. These include subscriber authentication, encryption of voice and data transmissions, and the use of unique identifiers such as International Mobile Subscriber Identity (IMSI) and Temporary Mobile Subscriber Identity (TMSI) to authenticate and track subscribers.</w:t>
      </w:r>
    </w:p>
    <w:p w14:paraId="21D191F5" w14:textId="77777777" w:rsidR="00DE1C02" w:rsidRDefault="00DE1C02" w:rsidP="00DE1C02"/>
    <w:p w14:paraId="7FD91AEC" w14:textId="77777777" w:rsidR="00DE1C02" w:rsidRDefault="00DE1C02" w:rsidP="00DE1C02">
      <w:r>
        <w:t>### 8. Efficient Network Management:</w:t>
      </w:r>
    </w:p>
    <w:p w14:paraId="46EAD568" w14:textId="77777777" w:rsidR="00DE1C02" w:rsidRDefault="00DE1C02" w:rsidP="00DE1C02"/>
    <w:p w14:paraId="3A09D26B" w14:textId="77777777" w:rsidR="00DE1C02" w:rsidRDefault="00DE1C02" w:rsidP="00DE1C02">
      <w:r>
        <w:t>GSM networks feature sophisticated network management capabilities for monitoring and controlling network performance, optimizing resource allocation, and troubleshooting issues. This ensures reliable and high-quality service for subscribers while minimizing operational costs for network operators.</w:t>
      </w:r>
    </w:p>
    <w:p w14:paraId="25DA3255" w14:textId="77777777" w:rsidR="00DE1C02" w:rsidRDefault="00DE1C02" w:rsidP="00DE1C02"/>
    <w:p w14:paraId="3EC9AA17" w14:textId="77777777" w:rsidR="00DE1C02" w:rsidRDefault="00DE1C02" w:rsidP="00DE1C02">
      <w:r>
        <w:t>### 9. Evolution and Compatibility:</w:t>
      </w:r>
    </w:p>
    <w:p w14:paraId="598F0B92" w14:textId="77777777" w:rsidR="00DE1C02" w:rsidRDefault="00DE1C02" w:rsidP="00DE1C02"/>
    <w:p w14:paraId="5FBBCA5C" w14:textId="77777777" w:rsidR="00DE1C02" w:rsidRDefault="00DE1C02" w:rsidP="00DE1C02">
      <w:r>
        <w:t>GSM standards have evolved over time to support higher data rates, new services, and improved efficiency. The GSM family of standards, including GPRS (General Packet Radio Service), EDGE (Enhanced Data Rates for GSM Evolution), and UMTS (Universal Mobile Telecommunications System), builds upon the foundation of GSM while providing backward compatibility to ensure seamless migration and interoperability.</w:t>
      </w:r>
    </w:p>
    <w:p w14:paraId="70D69B7A" w14:textId="77777777" w:rsidR="00DE1C02" w:rsidRDefault="00DE1C02" w:rsidP="00DE1C02">
      <w:r>
        <w:t>### Conclusion:</w:t>
      </w:r>
    </w:p>
    <w:p w14:paraId="19F4A38F" w14:textId="36B9F5D3" w:rsidR="00DE1C02" w:rsidRDefault="00DE1C02" w:rsidP="00DE1C02">
      <w:r>
        <w:t>The characteristics of GSM standards combine to create a robust, efficient, and versatile mobile communication system that has become the foundation for global mobile networks. With its digital technology, efficient spectrum utilization, support for multiple services, and strong security features,GSM continues to be a dominant force in the telecommunications industry, serving billions of users worldwide.</w:t>
      </w:r>
    </w:p>
    <w:p w14:paraId="0FBA67FA" w14:textId="7D390C73" w:rsidR="00B72E93" w:rsidRDefault="002307B1" w:rsidP="00036271">
      <w:r>
        <w:lastRenderedPageBreak/>
        <w:t xml:space="preserve"> </w:t>
      </w:r>
      <w:r w:rsidR="00B72E93" w:rsidRPr="00DE1C02">
        <w:rPr>
          <w:highlight w:val="yellow"/>
        </w:rPr>
        <w:t>Q11</w:t>
      </w:r>
      <w:r w:rsidR="00B72E93">
        <w:t xml:space="preserve">. Explain the network and switching sub system of GSM architecture </w:t>
      </w:r>
    </w:p>
    <w:p w14:paraId="350BFF63" w14:textId="0FD6E6C1" w:rsidR="00B72E93" w:rsidRDefault="00B72E93" w:rsidP="00036271">
      <w:r>
        <w:t xml:space="preserve">Q12. GSM maintains end-to-end security by retaining the confidentiality of calls and anonymity of GSM subscriber . Justify this statement </w:t>
      </w:r>
    </w:p>
    <w:p w14:paraId="1B3DF369" w14:textId="77777777" w:rsidR="00DE1C02" w:rsidRDefault="00DE1C02" w:rsidP="00DE1C02">
      <w:r>
        <w:t>The statement that "GSM maintains end-to-end security by retaining the confidentiality of calls and anonymity of GSM subscribers" can be justified by examining the security features and mechanisms implemented within the GSM network:</w:t>
      </w:r>
    </w:p>
    <w:p w14:paraId="1B485490" w14:textId="77777777" w:rsidR="00DE1C02" w:rsidRDefault="00DE1C02" w:rsidP="00DE1C02">
      <w:r>
        <w:t>### 1. Encryption:</w:t>
      </w:r>
    </w:p>
    <w:p w14:paraId="0E9D0C07" w14:textId="77777777" w:rsidR="00DE1C02" w:rsidRDefault="00DE1C02" w:rsidP="00DE1C02">
      <w:r>
        <w:t>GSM incorporates encryption mechanisms to protect the confidentiality of voice calls and data transmissions. Encryption algorithms, such as the A5 series, are used to encode voice and data traffic between the mobile station (MS) and the base station (BTS). This encryption prevents unauthorized interception of communication, ensuring that only authorized parties can decode and understand the transmitted information.</w:t>
      </w:r>
    </w:p>
    <w:p w14:paraId="5926D871" w14:textId="77777777" w:rsidR="00DE1C02" w:rsidRDefault="00DE1C02" w:rsidP="00DE1C02">
      <w:r>
        <w:t>### 2. Subscriber Authentication:</w:t>
      </w:r>
    </w:p>
    <w:p w14:paraId="3A3FE79B" w14:textId="77777777" w:rsidR="00DE1C02" w:rsidRDefault="00DE1C02" w:rsidP="00DE1C02">
      <w:r>
        <w:t>GSM employs subscriber authentication mechanisms to verify the identity of mobile subscribers before granting access to network services. Each subscriber is assigned a unique identifier, known as the International Mobile Subscriber Identity (IMSI), which is stored on the subscriber's SIM card. During network registration, the subscriber's identity is authenticated using a challenge-response mechanism, involving the exchange of authentication tokens between the mobile station and the network's authentication center (AUC). This authentication process ensures that only legitimate subscribers can access network resources and services.</w:t>
      </w:r>
    </w:p>
    <w:p w14:paraId="152AC2FD" w14:textId="77777777" w:rsidR="00DE1C02" w:rsidRDefault="00DE1C02" w:rsidP="00DE1C02">
      <w:r>
        <w:t>### 3. Anonymity of GSM Subscribers:</w:t>
      </w:r>
    </w:p>
    <w:p w14:paraId="6E1A5CD1" w14:textId="77777777" w:rsidR="00DE1C02" w:rsidRDefault="00DE1C02" w:rsidP="00DE1C02">
      <w:r>
        <w:t>GSM protects the anonymity of subscribers by assigning temporary identifiers, known as Temporary Mobile Subscriber Identities (TMSIs), during communication sessions. TMSIs are randomly generated and periodically updated by the network to prevent tracking of subscribers' movements and activities. Instead of transmitting the IMSI, which could be intercepted and used to track a subscriber's location and behavior, the mobile station uses the TMSI for communication within the network. This enhances subscriber privacy and anonymity, making it difficult for unauthorized parties to identify and monitor individual subscribers.</w:t>
      </w:r>
    </w:p>
    <w:p w14:paraId="161921D0" w14:textId="77777777" w:rsidR="00DE1C02" w:rsidRDefault="00DE1C02" w:rsidP="00DE1C02">
      <w:r>
        <w:t>### 4. Secure Network Infrastructure:</w:t>
      </w:r>
    </w:p>
    <w:p w14:paraId="0269E63B" w14:textId="77777777" w:rsidR="00DE1C02" w:rsidRDefault="00DE1C02" w:rsidP="00DE1C02">
      <w:r>
        <w:t>GSM network infrastructure components, such as the Mobile Switching Center (MSC), Home Location Register (HLR), and Authentication Center (AUC), are equipped with security measures to safeguard against unauthorized access and attacks. Access to network elements is restricted through authentication and authorization mechanisms, and communication between network elements is encrypted to prevent eavesdropping and tampering.</w:t>
      </w:r>
    </w:p>
    <w:p w14:paraId="54BFB9CE" w14:textId="77777777" w:rsidR="00DE1C02" w:rsidRDefault="00DE1C02" w:rsidP="00DE1C02">
      <w:r>
        <w:t>### Conclusion:</w:t>
      </w:r>
    </w:p>
    <w:p w14:paraId="203BF0FC" w14:textId="17B77205" w:rsidR="00DE1C02" w:rsidRDefault="00DE1C02" w:rsidP="00DE1C02">
      <w:r>
        <w:t>By incorporating encryption, subscriber authentication, anonymous identifiers, and secure network infrastructure, GSM maintains end-to-end security to protect the confidentiality of calls and preserve the anonymity of GSM subscribers. These security features work together to ensure that communication within the GSM network remains private, secure, and accessible only to authorized parties, thereby instilling trust in the integrity of the network and enhancing user confidence in mobile communication services.</w:t>
      </w:r>
    </w:p>
    <w:p w14:paraId="5AFFAD86" w14:textId="6421E84D" w:rsidR="00B72E93" w:rsidRDefault="00B72E93" w:rsidP="00036271">
      <w:r>
        <w:lastRenderedPageBreak/>
        <w:t xml:space="preserve">Q13. Explain the GPRS architecture in detail. Compare it with GSM architecture </w:t>
      </w:r>
    </w:p>
    <w:p w14:paraId="52D482E3" w14:textId="0B24BACA" w:rsidR="00B72E93" w:rsidRDefault="00B72E93" w:rsidP="00036271">
      <w:r>
        <w:t xml:space="preserve">Q14. Short note on : GSM Burst structure </w:t>
      </w:r>
    </w:p>
    <w:p w14:paraId="56931F50" w14:textId="77777777" w:rsidR="00DE1C02" w:rsidRDefault="00DE1C02" w:rsidP="00DE1C02">
      <w:r>
        <w:t>The GSM (Global System for Mobile Communications) burst structure is a fundamental element of the GSM air interface, defining how data is transmitted between the mobile station (MS) and the base station (BTS) in the GSM network. It consists of a series of bits organized into specific time slots within a radio frame, allowing for efficient transmission of voice and data.</w:t>
      </w:r>
    </w:p>
    <w:p w14:paraId="5D5F2D91" w14:textId="77777777" w:rsidR="00DE1C02" w:rsidRDefault="00DE1C02" w:rsidP="00DE1C02">
      <w:r>
        <w:t>### Key Components of GSM Burst Structure:</w:t>
      </w:r>
    </w:p>
    <w:p w14:paraId="27640EC9" w14:textId="77777777" w:rsidR="00DE1C02" w:rsidRDefault="00DE1C02" w:rsidP="00DE1C02"/>
    <w:p w14:paraId="4497F934" w14:textId="77777777" w:rsidR="00DE1C02" w:rsidRDefault="00DE1C02" w:rsidP="00DE1C02">
      <w:r>
        <w:t>1. **Timeslot**:</w:t>
      </w:r>
    </w:p>
    <w:p w14:paraId="154024F9" w14:textId="77777777" w:rsidR="00DE1C02" w:rsidRDefault="00DE1C02" w:rsidP="00DE1C02">
      <w:r>
        <w:t xml:space="preserve">   - Each burst is transmitted within a fixed time slot, typically lasting 0.577 milliseconds, as defined by the GSM standard.</w:t>
      </w:r>
    </w:p>
    <w:p w14:paraId="58D71935" w14:textId="77777777" w:rsidR="00DE1C02" w:rsidRDefault="00DE1C02" w:rsidP="00DE1C02">
      <w:r>
        <w:t xml:space="preserve">   - Time division multiple access (TDMA) is used to allocate different time slots to multiple users within the same frequency channel.</w:t>
      </w:r>
    </w:p>
    <w:p w14:paraId="4EEEDB4C" w14:textId="77777777" w:rsidR="00DE1C02" w:rsidRDefault="00DE1C02" w:rsidP="00DE1C02"/>
    <w:p w14:paraId="3C5FD2AB" w14:textId="77777777" w:rsidR="00DE1C02" w:rsidRDefault="00DE1C02" w:rsidP="00DE1C02">
      <w:r>
        <w:t>2. **Synchronization Burst**:</w:t>
      </w:r>
    </w:p>
    <w:p w14:paraId="4321BEB7" w14:textId="77777777" w:rsidR="00DE1C02" w:rsidRDefault="00DE1C02" w:rsidP="00DE1C02">
      <w:r>
        <w:t xml:space="preserve">   - The first burst in each time slot is the synchronization burst, which contains information to help synchronize the mobile station with the base station.</w:t>
      </w:r>
    </w:p>
    <w:p w14:paraId="009E4F19" w14:textId="77777777" w:rsidR="00DE1C02" w:rsidRDefault="00DE1C02" w:rsidP="00DE1C02">
      <w:r>
        <w:t xml:space="preserve">   - It includes training sequences and a unique bit pattern known as the Frequency Correction Burst (FCCH) to assist in frequency synchronization.</w:t>
      </w:r>
    </w:p>
    <w:p w14:paraId="544D12AD" w14:textId="77777777" w:rsidR="00DE1C02" w:rsidRDefault="00DE1C02" w:rsidP="00DE1C02"/>
    <w:p w14:paraId="2BD25137" w14:textId="77777777" w:rsidR="00DE1C02" w:rsidRDefault="00DE1C02" w:rsidP="00DE1C02">
      <w:r>
        <w:t>3. **Normal Burst**:</w:t>
      </w:r>
    </w:p>
    <w:p w14:paraId="3E826C2B" w14:textId="77777777" w:rsidR="00DE1C02" w:rsidRDefault="00DE1C02" w:rsidP="00DE1C02">
      <w:r>
        <w:t xml:space="preserve">   - Following the synchronization burst, the normal burst contains the actual user data, such as speech samples or signaling information.</w:t>
      </w:r>
    </w:p>
    <w:p w14:paraId="2C7C8883" w14:textId="77777777" w:rsidR="00DE1C02" w:rsidRDefault="00DE1C02" w:rsidP="00DE1C02">
      <w:r>
        <w:t xml:space="preserve">   - It consists of encrypted voice or data bits, error correction coding, and a training sequence for equalization at the receiver.</w:t>
      </w:r>
    </w:p>
    <w:p w14:paraId="408DC9BB" w14:textId="77777777" w:rsidR="00DE1C02" w:rsidRDefault="00DE1C02" w:rsidP="00DE1C02"/>
    <w:p w14:paraId="1A80D0FF" w14:textId="77777777" w:rsidR="00DE1C02" w:rsidRDefault="00DE1C02" w:rsidP="00DE1C02">
      <w:r>
        <w:t>4. **Guard Period**:</w:t>
      </w:r>
    </w:p>
    <w:p w14:paraId="5ADE73BE" w14:textId="77777777" w:rsidR="00DE1C02" w:rsidRDefault="00DE1C02" w:rsidP="00DE1C02">
      <w:r>
        <w:t xml:space="preserve">   - A guard period separates adjacent bursts to prevent interference and ensure reliable reception.</w:t>
      </w:r>
    </w:p>
    <w:p w14:paraId="230B2734" w14:textId="77777777" w:rsidR="00DE1C02" w:rsidRDefault="00DE1C02" w:rsidP="00DE1C02">
      <w:r>
        <w:t xml:space="preserve">   - It provides a brief interval of silence between bursts to mitigate the effects of multipath propagation and allow for accurate signal detection.</w:t>
      </w:r>
    </w:p>
    <w:p w14:paraId="7DEBADEF" w14:textId="77777777" w:rsidR="00DE1C02" w:rsidRDefault="00DE1C02" w:rsidP="00DE1C02"/>
    <w:p w14:paraId="557CA4EE" w14:textId="77777777" w:rsidR="00DE1C02" w:rsidRDefault="00DE1C02" w:rsidP="00DE1C02">
      <w:r>
        <w:t>### Benefits of GSM Burst Structure:</w:t>
      </w:r>
    </w:p>
    <w:p w14:paraId="29D02916" w14:textId="77777777" w:rsidR="00DE1C02" w:rsidRDefault="00DE1C02" w:rsidP="00DE1C02"/>
    <w:p w14:paraId="31C4F6AD" w14:textId="77777777" w:rsidR="00DE1C02" w:rsidRDefault="00DE1C02" w:rsidP="00DE1C02">
      <w:r>
        <w:t>- **Efficient Spectrum Utilization**: TDMA enables multiple users to share the same frequency channel by dividing it into time slots, maximizing the capacity and efficiency of the GSM network.</w:t>
      </w:r>
    </w:p>
    <w:p w14:paraId="6C3821D6" w14:textId="77777777" w:rsidR="00DE1C02" w:rsidRDefault="00DE1C02" w:rsidP="00DE1C02">
      <w:r>
        <w:lastRenderedPageBreak/>
        <w:t xml:space="preserve">  </w:t>
      </w:r>
    </w:p>
    <w:p w14:paraId="40770A86" w14:textId="77777777" w:rsidR="00DE1C02" w:rsidRDefault="00DE1C02" w:rsidP="00DE1C02">
      <w:r>
        <w:t>- **Robustness Against Interference**: The guard period between bursts helps reduce interference from adjacent channels and multipath propagation, improving the reliability of communication.</w:t>
      </w:r>
    </w:p>
    <w:p w14:paraId="31DB9338" w14:textId="77777777" w:rsidR="00DE1C02" w:rsidRDefault="00DE1C02" w:rsidP="00DE1C02"/>
    <w:p w14:paraId="4FAB8B55" w14:textId="77777777" w:rsidR="00DE1C02" w:rsidRDefault="00DE1C02" w:rsidP="00DE1C02">
      <w:r>
        <w:t>- **Synchronization and Timing**: The synchronization burst provides essential timing and frequency information, allowing mobile stations to synchronize with the base station and maintain accurate timing for transmission and reception.</w:t>
      </w:r>
    </w:p>
    <w:p w14:paraId="030D1A5E" w14:textId="77777777" w:rsidR="00DE1C02" w:rsidRDefault="00DE1C02" w:rsidP="00DE1C02"/>
    <w:p w14:paraId="28B93D80" w14:textId="77777777" w:rsidR="00DE1C02" w:rsidRDefault="00DE1C02" w:rsidP="00DE1C02">
      <w:r>
        <w:t>- **Compatibility and Interoperability**: The standardized burst structure ensures compatibility and interoperability between different GSM network components and mobile devices from various manufacturers.</w:t>
      </w:r>
    </w:p>
    <w:p w14:paraId="65791790" w14:textId="77777777" w:rsidR="00DE1C02" w:rsidRDefault="00DE1C02" w:rsidP="00DE1C02"/>
    <w:p w14:paraId="7189EBC4" w14:textId="77777777" w:rsidR="00DE1C02" w:rsidRDefault="00DE1C02" w:rsidP="00DE1C02">
      <w:r>
        <w:t>### Conclusion:</w:t>
      </w:r>
    </w:p>
    <w:p w14:paraId="5326B317" w14:textId="77777777" w:rsidR="00DE1C02" w:rsidRDefault="00DE1C02" w:rsidP="00DE1C02"/>
    <w:p w14:paraId="20743656" w14:textId="0EB160FC" w:rsidR="00DE1C02" w:rsidRDefault="00DE1C02" w:rsidP="00DE1C02">
      <w:r>
        <w:t>The GSM burst structure plays a crucial role in facilitating efficient and reliable communication within the GSM network. By organizing data into synchronized bursts within specific time slots, GSM optimizes spectrum utilization, enhances robustness against interference, and enables accurate timing and synchronization between mobile stations and base stations. This standardized burst structure is essential for the seamless operation of GSM networks, supporting a wide range of voice and data services for millions of mobile subscribers worldwide.</w:t>
      </w:r>
    </w:p>
    <w:p w14:paraId="50004259" w14:textId="3A9AC330" w:rsidR="00B72E93" w:rsidRDefault="00B72E93" w:rsidP="00036271">
      <w:r>
        <w:t xml:space="preserve">Q15.Short note on: GPRS network nodes </w:t>
      </w:r>
    </w:p>
    <w:p w14:paraId="5268D104" w14:textId="77777777" w:rsidR="00DE1C02" w:rsidRDefault="00DE1C02" w:rsidP="00DE1C02">
      <w:r>
        <w:t>General Packet Radio Service (GPRS) network nodes are key components of the GPRS infrastructure, designed to enable packet-switched data transmission over GSM networks. These nodes work together to facilitate efficient data communication, mobile internet access, and support for various IP-based services. Here's a brief overview of the main GPRS network nodes:</w:t>
      </w:r>
    </w:p>
    <w:p w14:paraId="1A277799" w14:textId="77777777" w:rsidR="00DE1C02" w:rsidRDefault="00DE1C02" w:rsidP="00DE1C02"/>
    <w:p w14:paraId="7723E6B2" w14:textId="77777777" w:rsidR="00DE1C02" w:rsidRDefault="00DE1C02" w:rsidP="00DE1C02">
      <w:r>
        <w:t>### 1. Serving GPRS Support Node (SGSN):</w:t>
      </w:r>
    </w:p>
    <w:p w14:paraId="37562AC2" w14:textId="77777777" w:rsidR="00DE1C02" w:rsidRDefault="00DE1C02" w:rsidP="00DE1C02"/>
    <w:p w14:paraId="7FB3241F" w14:textId="77777777" w:rsidR="00DE1C02" w:rsidRDefault="00DE1C02" w:rsidP="00DE1C02">
      <w:r>
        <w:t>- **Function**: The SGSN is responsible for managing the data packet delivery to and from the mobile stations (MS) within its service area.</w:t>
      </w:r>
    </w:p>
    <w:p w14:paraId="167DBCB0" w14:textId="77777777" w:rsidR="00DE1C02" w:rsidRDefault="00DE1C02" w:rsidP="00DE1C02">
      <w:r>
        <w:t>- **Key Tasks**:</w:t>
      </w:r>
    </w:p>
    <w:p w14:paraId="70BC767D" w14:textId="77777777" w:rsidR="00DE1C02" w:rsidRDefault="00DE1C02" w:rsidP="00DE1C02">
      <w:r>
        <w:t xml:space="preserve">  - Packet routing and forwarding.</w:t>
      </w:r>
    </w:p>
    <w:p w14:paraId="091A8F5A" w14:textId="77777777" w:rsidR="00DE1C02" w:rsidRDefault="00DE1C02" w:rsidP="00DE1C02">
      <w:r>
        <w:t xml:space="preserve">  - Mobility management, including user authentication, location tracking, and handover management.</w:t>
      </w:r>
    </w:p>
    <w:p w14:paraId="5AFA1F93" w14:textId="77777777" w:rsidR="00DE1C02" w:rsidRDefault="00DE1C02" w:rsidP="00DE1C02">
      <w:r>
        <w:t xml:space="preserve">  - Quality of Service (QoS) enforcement and resource allocation.</w:t>
      </w:r>
    </w:p>
    <w:p w14:paraId="489A26DD" w14:textId="77777777" w:rsidR="00DE1C02" w:rsidRDefault="00DE1C02" w:rsidP="00DE1C02">
      <w:r>
        <w:t>- **Location**: Each SGSN serves a specific geographic area, overlapping with one or more base stations.</w:t>
      </w:r>
    </w:p>
    <w:p w14:paraId="5CD1CBAB" w14:textId="77777777" w:rsidR="00DE1C02" w:rsidRDefault="00DE1C02" w:rsidP="00DE1C02"/>
    <w:p w14:paraId="777F41B9" w14:textId="77777777" w:rsidR="00DE1C02" w:rsidRDefault="00DE1C02" w:rsidP="00DE1C02">
      <w:r>
        <w:t>### 2. Gateway GPRS Support Node (GGSN):</w:t>
      </w:r>
    </w:p>
    <w:p w14:paraId="680957E8" w14:textId="77777777" w:rsidR="00DE1C02" w:rsidRDefault="00DE1C02" w:rsidP="00DE1C02"/>
    <w:p w14:paraId="497E494E" w14:textId="77777777" w:rsidR="00DE1C02" w:rsidRDefault="00DE1C02" w:rsidP="00DE1C02">
      <w:r>
        <w:t>- **Function**: The GGSN serves as the interface between the GPRS network and external packet-switched networks, such as the internet or corporate intranets.</w:t>
      </w:r>
    </w:p>
    <w:p w14:paraId="0CCF1001" w14:textId="77777777" w:rsidR="00DE1C02" w:rsidRDefault="00DE1C02" w:rsidP="00DE1C02">
      <w:r>
        <w:t>- **Key Tasks**:</w:t>
      </w:r>
    </w:p>
    <w:p w14:paraId="7EA5A198" w14:textId="77777777" w:rsidR="00DE1C02" w:rsidRDefault="00DE1C02" w:rsidP="00DE1C02">
      <w:r>
        <w:t xml:space="preserve">  - Routing of data packets between the GPRS network and external networks.</w:t>
      </w:r>
    </w:p>
    <w:p w14:paraId="33353D01" w14:textId="77777777" w:rsidR="00DE1C02" w:rsidRDefault="00DE1C02" w:rsidP="00DE1C02">
      <w:r>
        <w:t xml:space="preserve">  - IP address allocation and management for mobile devices.</w:t>
      </w:r>
    </w:p>
    <w:p w14:paraId="1C7221B6" w14:textId="77777777" w:rsidR="00DE1C02" w:rsidRDefault="00DE1C02" w:rsidP="00DE1C02">
      <w:r>
        <w:t xml:space="preserve">  - Packet filtering and firewall functionalities.</w:t>
      </w:r>
    </w:p>
    <w:p w14:paraId="61840E7E" w14:textId="77777777" w:rsidR="00DE1C02" w:rsidRDefault="00DE1C02" w:rsidP="00DE1C02">
      <w:r>
        <w:t>- **Location**: Typically located at the edge of the GPRS network, connecting to various external networks via IP-based interfaces.</w:t>
      </w:r>
    </w:p>
    <w:p w14:paraId="222CEDA3" w14:textId="77777777" w:rsidR="00DE1C02" w:rsidRDefault="00DE1C02" w:rsidP="00DE1C02"/>
    <w:p w14:paraId="30A55557" w14:textId="77777777" w:rsidR="00DE1C02" w:rsidRDefault="00DE1C02" w:rsidP="00DE1C02">
      <w:r>
        <w:t>### 3. Packet Control Unit (PCU):</w:t>
      </w:r>
    </w:p>
    <w:p w14:paraId="51C7BD40" w14:textId="77777777" w:rsidR="00DE1C02" w:rsidRDefault="00DE1C02" w:rsidP="00DE1C02"/>
    <w:p w14:paraId="76B42780" w14:textId="77777777" w:rsidR="00DE1C02" w:rsidRDefault="00DE1C02" w:rsidP="00DE1C02">
      <w:r>
        <w:t>- **Function**: The PCU is responsible for managing the radio resources and handling packet-switched data transmission within the base station subsystem (BSS).</w:t>
      </w:r>
    </w:p>
    <w:p w14:paraId="785C3EE0" w14:textId="77777777" w:rsidR="00DE1C02" w:rsidRDefault="00DE1C02" w:rsidP="00DE1C02">
      <w:r>
        <w:t>- **Key Tasks**:</w:t>
      </w:r>
    </w:p>
    <w:p w14:paraId="05E50E71" w14:textId="77777777" w:rsidR="00DE1C02" w:rsidRDefault="00DE1C02" w:rsidP="00DE1C02">
      <w:r>
        <w:t xml:space="preserve">  - Packet scheduling and radio resource allocation to optimize bandwidth utilization.</w:t>
      </w:r>
    </w:p>
    <w:p w14:paraId="3F67AA4A" w14:textId="77777777" w:rsidR="00DE1C02" w:rsidRDefault="00DE1C02" w:rsidP="00DE1C02">
      <w:r>
        <w:t xml:space="preserve">  - Error detection and correction for data transmission over the air interface.</w:t>
      </w:r>
    </w:p>
    <w:p w14:paraId="06FCBD4A" w14:textId="77777777" w:rsidR="00DE1C02" w:rsidRDefault="00DE1C02" w:rsidP="00DE1C02">
      <w:r>
        <w:t xml:space="preserve">  - Protocol conversion between the radio interface and the core network.</w:t>
      </w:r>
    </w:p>
    <w:p w14:paraId="28F682A5" w14:textId="77777777" w:rsidR="00DE1C02" w:rsidRDefault="00DE1C02" w:rsidP="00DE1C02">
      <w:r>
        <w:t>- **Location**: Typically integrated within the base station controller (BSC) or the base transceiver station (BTS).</w:t>
      </w:r>
    </w:p>
    <w:p w14:paraId="13FEC7B7" w14:textId="77777777" w:rsidR="00DE1C02" w:rsidRDefault="00DE1C02" w:rsidP="00DE1C02"/>
    <w:p w14:paraId="30406DCE" w14:textId="77777777" w:rsidR="00DE1C02" w:rsidRDefault="00DE1C02" w:rsidP="00DE1C02">
      <w:r>
        <w:t>### 4. GPRS Tunneling Protocol (GTP):</w:t>
      </w:r>
    </w:p>
    <w:p w14:paraId="32C145C3" w14:textId="77777777" w:rsidR="00DE1C02" w:rsidRDefault="00DE1C02" w:rsidP="00DE1C02"/>
    <w:p w14:paraId="3B9E2015" w14:textId="77777777" w:rsidR="00DE1C02" w:rsidRDefault="00DE1C02" w:rsidP="00DE1C02">
      <w:r>
        <w:t>- **Function**: GTP is a protocol suite used for carrying user data and control messages between different GPRS network nodes.</w:t>
      </w:r>
    </w:p>
    <w:p w14:paraId="3C41A217" w14:textId="77777777" w:rsidR="00DE1C02" w:rsidRDefault="00DE1C02" w:rsidP="00DE1C02">
      <w:r>
        <w:t>- **Key Tasks**:</w:t>
      </w:r>
    </w:p>
    <w:p w14:paraId="3CF42BBD" w14:textId="77777777" w:rsidR="00DE1C02" w:rsidRDefault="00DE1C02" w:rsidP="00DE1C02">
      <w:r>
        <w:t xml:space="preserve">  - Encapsulation and tunneling of GPRS packets between the SGSN and the GGSN.</w:t>
      </w:r>
    </w:p>
    <w:p w14:paraId="7E3ED443" w14:textId="77777777" w:rsidR="00DE1C02" w:rsidRDefault="00DE1C02" w:rsidP="00DE1C02">
      <w:r>
        <w:t xml:space="preserve">  - Support for mobility management and session continuity during handovers.</w:t>
      </w:r>
    </w:p>
    <w:p w14:paraId="4B62100A" w14:textId="77777777" w:rsidR="00DE1C02" w:rsidRDefault="00DE1C02" w:rsidP="00DE1C02">
      <w:r>
        <w:t>- **Location**: Implemented as part of the SGSN, GGSN, and other network elements involved in packet routing.</w:t>
      </w:r>
    </w:p>
    <w:p w14:paraId="0C0E39A9" w14:textId="77777777" w:rsidR="00DE1C02" w:rsidRDefault="00DE1C02" w:rsidP="00DE1C02"/>
    <w:p w14:paraId="18C6BCB2" w14:textId="77777777" w:rsidR="00DE1C02" w:rsidRDefault="00DE1C02" w:rsidP="00DE1C02">
      <w:r>
        <w:lastRenderedPageBreak/>
        <w:t>### Conclusion:</w:t>
      </w:r>
    </w:p>
    <w:p w14:paraId="1B41CA43" w14:textId="77777777" w:rsidR="00DE1C02" w:rsidRDefault="00DE1C02" w:rsidP="00DE1C02"/>
    <w:p w14:paraId="1864E504" w14:textId="45F93EC3" w:rsidR="00DE1C02" w:rsidRDefault="00DE1C02" w:rsidP="00DE1C02">
      <w:r>
        <w:t>GPRS network nodes play vital roles in enabling packet-switched data communication over GSM networks, providing users with access to mobile internet, email, multimedia messaging, and other IP-based services. By managing packet routing, resource allocation, and interface connectivity, these nodes form the backbone of the GPRS infrastructure, ensuring efficient and reliable data transmission for millions of mobile subscribers worldwide.</w:t>
      </w:r>
    </w:p>
    <w:p w14:paraId="683607A7" w14:textId="1CA1916D" w:rsidR="00B72E93" w:rsidRDefault="00B72E93" w:rsidP="00036271">
      <w:r>
        <w:t>Q16. What is GPRS? describe its architecture in detail</w:t>
      </w:r>
    </w:p>
    <w:p w14:paraId="2859EB94" w14:textId="78ABA781" w:rsidR="002307B1" w:rsidRDefault="003B73C8" w:rsidP="00036271">
      <w:r w:rsidRPr="00130ED8">
        <w:rPr>
          <w:highlight w:val="yellow"/>
        </w:rPr>
        <w:t>Q17.</w:t>
      </w:r>
      <w:r>
        <w:t xml:space="preserve"> explain GSM in detai</w:t>
      </w:r>
    </w:p>
    <w:tbl>
      <w:tblPr>
        <w:tblW w:w="9588" w:type="dxa"/>
        <w:tblCellSpacing w:w="15" w:type="dxa"/>
        <w:tblInd w:w="-304"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22"/>
        <w:gridCol w:w="3878"/>
        <w:gridCol w:w="3688"/>
      </w:tblGrid>
      <w:tr w:rsidR="00DE1C02" w:rsidRPr="00DE1C02" w14:paraId="0BF3F426" w14:textId="77777777" w:rsidTr="00DE1C02">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3CB36389" w14:textId="77777777" w:rsidR="00DE1C02" w:rsidRPr="00DE1C02" w:rsidRDefault="00DE1C02" w:rsidP="00DE1C02">
            <w:pPr>
              <w:spacing w:after="0" w:line="240" w:lineRule="auto"/>
              <w:jc w:val="center"/>
              <w:rPr>
                <w:rFonts w:ascii="Segoe UI" w:eastAsia="Times New Roman" w:hAnsi="Segoe UI" w:cs="Segoe UI"/>
                <w:b/>
                <w:bCs/>
                <w:color w:val="0D0D0D"/>
                <w:kern w:val="0"/>
                <w:sz w:val="21"/>
                <w:szCs w:val="21"/>
                <w:lang w:eastAsia="en-IN"/>
                <w14:ligatures w14:val="none"/>
              </w:rPr>
            </w:pPr>
            <w:r w:rsidRPr="00DE1C02">
              <w:rPr>
                <w:rFonts w:ascii="Segoe UI" w:eastAsia="Times New Roman" w:hAnsi="Segoe UI" w:cs="Segoe UI"/>
                <w:b/>
                <w:bCs/>
                <w:color w:val="0D0D0D"/>
                <w:kern w:val="0"/>
                <w:sz w:val="21"/>
                <w:szCs w:val="21"/>
                <w:lang w:eastAsia="en-IN"/>
                <w14:ligatures w14:val="none"/>
              </w:rPr>
              <w:t>Aspect</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48FE4640" w14:textId="77777777" w:rsidR="00DE1C02" w:rsidRPr="00DE1C02" w:rsidRDefault="00DE1C02" w:rsidP="00DE1C02">
            <w:pPr>
              <w:spacing w:after="0" w:line="240" w:lineRule="auto"/>
              <w:jc w:val="center"/>
              <w:rPr>
                <w:rFonts w:ascii="Segoe UI" w:eastAsia="Times New Roman" w:hAnsi="Segoe UI" w:cs="Segoe UI"/>
                <w:b/>
                <w:bCs/>
                <w:color w:val="0D0D0D"/>
                <w:kern w:val="0"/>
                <w:sz w:val="21"/>
                <w:szCs w:val="21"/>
                <w:lang w:eastAsia="en-IN"/>
                <w14:ligatures w14:val="none"/>
              </w:rPr>
            </w:pPr>
            <w:r w:rsidRPr="00DE1C02">
              <w:rPr>
                <w:rFonts w:ascii="Segoe UI" w:eastAsia="Times New Roman" w:hAnsi="Segoe UI" w:cs="Segoe UI"/>
                <w:b/>
                <w:bCs/>
                <w:color w:val="0D0D0D"/>
                <w:kern w:val="0"/>
                <w:sz w:val="21"/>
                <w:szCs w:val="21"/>
                <w:lang w:eastAsia="en-IN"/>
                <w14:ligatures w14:val="none"/>
              </w:rPr>
              <w:t>GPRS</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bottom"/>
            <w:hideMark/>
          </w:tcPr>
          <w:p w14:paraId="5DD9EA07" w14:textId="77777777" w:rsidR="00DE1C02" w:rsidRPr="00DE1C02" w:rsidRDefault="00DE1C02" w:rsidP="00DE1C02">
            <w:pPr>
              <w:spacing w:after="0" w:line="240" w:lineRule="auto"/>
              <w:jc w:val="center"/>
              <w:rPr>
                <w:rFonts w:ascii="Segoe UI" w:eastAsia="Times New Roman" w:hAnsi="Segoe UI" w:cs="Segoe UI"/>
                <w:b/>
                <w:bCs/>
                <w:color w:val="0D0D0D"/>
                <w:kern w:val="0"/>
                <w:sz w:val="21"/>
                <w:szCs w:val="21"/>
                <w:lang w:eastAsia="en-IN"/>
                <w14:ligatures w14:val="none"/>
              </w:rPr>
            </w:pPr>
            <w:r w:rsidRPr="00DE1C02">
              <w:rPr>
                <w:rFonts w:ascii="Segoe UI" w:eastAsia="Times New Roman" w:hAnsi="Segoe UI" w:cs="Segoe UI"/>
                <w:b/>
                <w:bCs/>
                <w:color w:val="0D0D0D"/>
                <w:kern w:val="0"/>
                <w:sz w:val="21"/>
                <w:szCs w:val="21"/>
                <w:lang w:eastAsia="en-IN"/>
                <w14:ligatures w14:val="none"/>
              </w:rPr>
              <w:t>GSM</w:t>
            </w:r>
          </w:p>
        </w:tc>
      </w:tr>
      <w:tr w:rsidR="00DE1C02" w:rsidRPr="00DE1C02" w14:paraId="02D889A4" w14:textId="77777777" w:rsidTr="00DE1C0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8EA14F9"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b/>
                <w:bCs/>
                <w:color w:val="0D0D0D"/>
                <w:kern w:val="0"/>
                <w:sz w:val="21"/>
                <w:szCs w:val="21"/>
                <w:bdr w:val="single" w:sz="2" w:space="0" w:color="E3E3E3" w:frame="1"/>
                <w:lang w:eastAsia="en-IN"/>
                <w14:ligatures w14:val="none"/>
              </w:rPr>
              <w:t>1. Full Form</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7334CA7"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General Packet Radio Service</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46108559"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Global System for Mobile Communications</w:t>
            </w:r>
          </w:p>
        </w:tc>
      </w:tr>
      <w:tr w:rsidR="00DE1C02" w:rsidRPr="00DE1C02" w14:paraId="5B00009D" w14:textId="77777777" w:rsidTr="00DE1C0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825180B"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b/>
                <w:bCs/>
                <w:color w:val="0D0D0D"/>
                <w:kern w:val="0"/>
                <w:sz w:val="21"/>
                <w:szCs w:val="21"/>
                <w:bdr w:val="single" w:sz="2" w:space="0" w:color="E3E3E3" w:frame="1"/>
                <w:lang w:eastAsia="en-IN"/>
                <w14:ligatures w14:val="none"/>
              </w:rPr>
              <w:t>2. Purpose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2183211"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Enables packet-switched data transmission</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05459F61"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Provides voice and data services</w:t>
            </w:r>
          </w:p>
        </w:tc>
      </w:tr>
      <w:tr w:rsidR="00DE1C02" w:rsidRPr="00DE1C02" w14:paraId="3520CC87" w14:textId="77777777" w:rsidTr="00DE1C0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A245F9A"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b/>
                <w:bCs/>
                <w:color w:val="0D0D0D"/>
                <w:kern w:val="0"/>
                <w:sz w:val="21"/>
                <w:szCs w:val="21"/>
                <w:bdr w:val="single" w:sz="2" w:space="0" w:color="E3E3E3" w:frame="1"/>
                <w:lang w:eastAsia="en-IN"/>
                <w14:ligatures w14:val="none"/>
              </w:rPr>
              <w:t>3. Data Transmission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074653F"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Packet-switched</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1C5CF49C"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Circuit-switched</w:t>
            </w:r>
          </w:p>
        </w:tc>
      </w:tr>
      <w:tr w:rsidR="00DE1C02" w:rsidRPr="00DE1C02" w14:paraId="5CC6C416" w14:textId="77777777" w:rsidTr="00DE1C0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653384D"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b/>
                <w:bCs/>
                <w:color w:val="0D0D0D"/>
                <w:kern w:val="0"/>
                <w:sz w:val="21"/>
                <w:szCs w:val="21"/>
                <w:bdr w:val="single" w:sz="2" w:space="0" w:color="E3E3E3" w:frame="1"/>
                <w:lang w:eastAsia="en-IN"/>
                <w14:ligatures w14:val="none"/>
              </w:rPr>
              <w:t>4. Data Rate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01A3B2F9"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Higher data rates (up to Mbps)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0015BB80"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Lower data rates (up to Kbps)</w:t>
            </w:r>
          </w:p>
        </w:tc>
      </w:tr>
      <w:tr w:rsidR="00DE1C02" w:rsidRPr="00DE1C02" w14:paraId="3790B1E8" w14:textId="77777777" w:rsidTr="00DE1C0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05D7A3C"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b/>
                <w:bCs/>
                <w:color w:val="0D0D0D"/>
                <w:kern w:val="0"/>
                <w:sz w:val="21"/>
                <w:szCs w:val="21"/>
                <w:bdr w:val="single" w:sz="2" w:space="0" w:color="E3E3E3" w:frame="1"/>
                <w:lang w:eastAsia="en-IN"/>
                <w14:ligatures w14:val="none"/>
              </w:rPr>
              <w:t>5. Connection Type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D273540"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Always-on</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5432AFD7"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On-demand</w:t>
            </w:r>
          </w:p>
        </w:tc>
      </w:tr>
      <w:tr w:rsidR="00DE1C02" w:rsidRPr="00DE1C02" w14:paraId="71B9E11A" w14:textId="77777777" w:rsidTr="00DE1C0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505F336"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b/>
                <w:bCs/>
                <w:color w:val="0D0D0D"/>
                <w:kern w:val="0"/>
                <w:sz w:val="21"/>
                <w:szCs w:val="21"/>
                <w:bdr w:val="single" w:sz="2" w:space="0" w:color="E3E3E3" w:frame="1"/>
                <w:lang w:eastAsia="en-IN"/>
                <w14:ligatures w14:val="none"/>
              </w:rPr>
              <w:t>6. Billing</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05047F8"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Based on volume of data transferred</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2E5B767"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Based on call duration or messages sent</w:t>
            </w:r>
          </w:p>
        </w:tc>
      </w:tr>
      <w:tr w:rsidR="00DE1C02" w:rsidRPr="00DE1C02" w14:paraId="765E7C89" w14:textId="77777777" w:rsidTr="00DE1C0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02FD97DD"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b/>
                <w:bCs/>
                <w:color w:val="0D0D0D"/>
                <w:kern w:val="0"/>
                <w:sz w:val="21"/>
                <w:szCs w:val="21"/>
                <w:bdr w:val="single" w:sz="2" w:space="0" w:color="E3E3E3" w:frame="1"/>
                <w:lang w:eastAsia="en-IN"/>
                <w14:ligatures w14:val="none"/>
              </w:rPr>
              <w:t>7. Network Architecture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5B79EAC"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Adds packet-switched capabilities to GSM</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004F1ED5"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Original voice-centric network structure</w:t>
            </w:r>
          </w:p>
        </w:tc>
      </w:tr>
      <w:tr w:rsidR="00DE1C02" w:rsidRPr="00DE1C02" w14:paraId="1F2B556F" w14:textId="77777777" w:rsidTr="00DE1C0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1DC8597"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b/>
                <w:bCs/>
                <w:color w:val="0D0D0D"/>
                <w:kern w:val="0"/>
                <w:sz w:val="21"/>
                <w:szCs w:val="21"/>
                <w:bdr w:val="single" w:sz="2" w:space="0" w:color="E3E3E3" w:frame="1"/>
                <w:lang w:eastAsia="en-IN"/>
                <w14:ligatures w14:val="none"/>
              </w:rPr>
              <w:t>8. Resource Allocation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3FDB06C"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Dynamically allocates resources per use</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5665EC69"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Static allocation for voice calls</w:t>
            </w:r>
          </w:p>
        </w:tc>
      </w:tr>
      <w:tr w:rsidR="00DE1C02" w:rsidRPr="00DE1C02" w14:paraId="0F155469" w14:textId="77777777" w:rsidTr="00DE1C0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C793C45"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b/>
                <w:bCs/>
                <w:color w:val="0D0D0D"/>
                <w:kern w:val="0"/>
                <w:sz w:val="21"/>
                <w:szCs w:val="21"/>
                <w:bdr w:val="single" w:sz="2" w:space="0" w:color="E3E3E3" w:frame="1"/>
                <w:lang w:eastAsia="en-IN"/>
                <w14:ligatures w14:val="none"/>
              </w:rPr>
              <w:t>9. Packet Headers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209FEB4"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Include additional routing and control info</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447D1ED9"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Primarily contain voice or data payload</w:t>
            </w:r>
          </w:p>
        </w:tc>
      </w:tr>
      <w:tr w:rsidR="00DE1C02" w:rsidRPr="00DE1C02" w14:paraId="7AC33EC1" w14:textId="77777777" w:rsidTr="00DE1C0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053F100"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b/>
                <w:bCs/>
                <w:color w:val="0D0D0D"/>
                <w:kern w:val="0"/>
                <w:sz w:val="21"/>
                <w:szCs w:val="21"/>
                <w:bdr w:val="single" w:sz="2" w:space="0" w:color="E3E3E3" w:frame="1"/>
                <w:lang w:eastAsia="en-IN"/>
                <w14:ligatures w14:val="none"/>
              </w:rPr>
              <w:t>10. QoS Support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6F5150F5"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Supports differentiated QoS for applications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1D9BBD8B"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Limited QoS support, primarily for voice</w:t>
            </w:r>
          </w:p>
        </w:tc>
      </w:tr>
      <w:tr w:rsidR="00DE1C02" w:rsidRPr="00DE1C02" w14:paraId="762B18CE" w14:textId="77777777" w:rsidTr="00DE1C0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F4B7A56"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b/>
                <w:bCs/>
                <w:color w:val="0D0D0D"/>
                <w:kern w:val="0"/>
                <w:sz w:val="21"/>
                <w:szCs w:val="21"/>
                <w:bdr w:val="single" w:sz="2" w:space="0" w:color="E3E3E3" w:frame="1"/>
                <w:lang w:eastAsia="en-IN"/>
                <w14:ligatures w14:val="none"/>
              </w:rPr>
              <w:t>11. Service Types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DA0F168"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Enables internet access, email, and multimedia messaging</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225A1D84"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Voice calls, SMS, and basic data services</w:t>
            </w:r>
          </w:p>
        </w:tc>
      </w:tr>
      <w:tr w:rsidR="00DE1C02" w:rsidRPr="00DE1C02" w14:paraId="646FB698" w14:textId="77777777" w:rsidTr="00DE1C0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6E639E74"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b/>
                <w:bCs/>
                <w:color w:val="0D0D0D"/>
                <w:kern w:val="0"/>
                <w:sz w:val="21"/>
                <w:szCs w:val="21"/>
                <w:bdr w:val="single" w:sz="2" w:space="0" w:color="E3E3E3" w:frame="1"/>
                <w:lang w:eastAsia="en-IN"/>
                <w14:ligatures w14:val="none"/>
              </w:rPr>
              <w:t>12. Protocol Stack</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EC2BFA6"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Includes TCP/IP stack for internet connectivity</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103F38B8"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Primarily uses GSM protocols for communication</w:t>
            </w:r>
          </w:p>
        </w:tc>
      </w:tr>
      <w:tr w:rsidR="00DE1C02" w:rsidRPr="00DE1C02" w14:paraId="0EF82133" w14:textId="77777777" w:rsidTr="00DE1C0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CBCD790"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b/>
                <w:bCs/>
                <w:color w:val="0D0D0D"/>
                <w:kern w:val="0"/>
                <w:sz w:val="21"/>
                <w:szCs w:val="21"/>
                <w:bdr w:val="single" w:sz="2" w:space="0" w:color="E3E3E3" w:frame="1"/>
                <w:lang w:eastAsia="en-IN"/>
                <w14:ligatures w14:val="none"/>
              </w:rPr>
              <w:t>13. Session Continuity</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63A669D4"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Supports seamless handovers between cells for data sessions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0236E4E7"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Handovers primarily designed for voice calls</w:t>
            </w:r>
          </w:p>
        </w:tc>
      </w:tr>
      <w:tr w:rsidR="00DE1C02" w:rsidRPr="00DE1C02" w14:paraId="525858ED" w14:textId="77777777" w:rsidTr="00DE1C0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601E6C9B"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b/>
                <w:bCs/>
                <w:color w:val="0D0D0D"/>
                <w:kern w:val="0"/>
                <w:sz w:val="21"/>
                <w:szCs w:val="21"/>
                <w:bdr w:val="single" w:sz="2" w:space="0" w:color="E3E3E3" w:frame="1"/>
                <w:lang w:eastAsia="en-IN"/>
                <w14:ligatures w14:val="none"/>
              </w:rPr>
              <w:t>14. Network Nodes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0A39674E"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Includes SGSN, GGSN, PCU, and GTP for packet routing</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573CCB84"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Consists of BTS, BSC, MSC, and other GSM elements</w:t>
            </w:r>
          </w:p>
        </w:tc>
      </w:tr>
      <w:tr w:rsidR="00DE1C02" w:rsidRPr="00DE1C02" w14:paraId="3854ABAF" w14:textId="77777777" w:rsidTr="00DE1C0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2584B00"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b/>
                <w:bCs/>
                <w:color w:val="0D0D0D"/>
                <w:kern w:val="0"/>
                <w:sz w:val="21"/>
                <w:szCs w:val="21"/>
                <w:bdr w:val="single" w:sz="2" w:space="0" w:color="E3E3E3" w:frame="1"/>
                <w:lang w:eastAsia="en-IN"/>
                <w14:ligatures w14:val="none"/>
              </w:rPr>
              <w:t>15. Evolution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041FCBE"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Evolved to support technologies like EDGE and UMTS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6E89D246" w14:textId="77777777" w:rsidR="00DE1C02" w:rsidRPr="00DE1C02" w:rsidRDefault="00DE1C02" w:rsidP="00DE1C02">
            <w:pPr>
              <w:spacing w:after="0" w:line="240" w:lineRule="auto"/>
              <w:rPr>
                <w:rFonts w:ascii="Segoe UI" w:eastAsia="Times New Roman" w:hAnsi="Segoe UI" w:cs="Segoe UI"/>
                <w:color w:val="0D0D0D"/>
                <w:kern w:val="0"/>
                <w:sz w:val="21"/>
                <w:szCs w:val="21"/>
                <w:lang w:eastAsia="en-IN"/>
                <w14:ligatures w14:val="none"/>
              </w:rPr>
            </w:pPr>
            <w:r w:rsidRPr="00DE1C02">
              <w:rPr>
                <w:rFonts w:ascii="Segoe UI" w:eastAsia="Times New Roman" w:hAnsi="Segoe UI" w:cs="Segoe UI"/>
                <w:color w:val="0D0D0D"/>
                <w:kern w:val="0"/>
                <w:sz w:val="21"/>
                <w:szCs w:val="21"/>
                <w:lang w:eastAsia="en-IN"/>
                <w14:ligatures w14:val="none"/>
              </w:rPr>
              <w:t>Continued evolution with technologies like LTE and 5G</w:t>
            </w:r>
          </w:p>
        </w:tc>
      </w:tr>
    </w:tbl>
    <w:p w14:paraId="6C73A9D0" w14:textId="77777777" w:rsidR="00DE1C02" w:rsidRDefault="00DE1C02" w:rsidP="002307B1"/>
    <w:p w14:paraId="764B7198" w14:textId="77777777" w:rsidR="00DE1C02" w:rsidRDefault="00DE1C02" w:rsidP="002307B1"/>
    <w:p w14:paraId="56F5D79E" w14:textId="74C64B80" w:rsidR="002307B1" w:rsidRDefault="002307B1" w:rsidP="002307B1">
      <w:pPr>
        <w:rPr>
          <w:rFonts w:ascii="Cambria Math" w:hAnsi="Cambria Math"/>
        </w:rPr>
      </w:pPr>
      <w:r>
        <w:lastRenderedPageBreak/>
        <w:t>Q18. Short note on: Authentication and privacy in GSM</w:t>
      </w:r>
      <w:r>
        <w:t xml:space="preserve"> || </w:t>
      </w:r>
      <w:r>
        <w:rPr>
          <w:rFonts w:ascii="Cambria Math" w:hAnsi="Cambria Math"/>
        </w:rPr>
        <w:t xml:space="preserve">Q1. </w:t>
      </w:r>
      <w:r>
        <w:t>Explain in short different algorithm used for authentication and privacy in GSM- 10M</w:t>
      </w:r>
      <w:r>
        <w:t xml:space="preserve"> || </w:t>
      </w:r>
      <w:r>
        <w:t xml:space="preserve">Q6. List various security services offered by GSM. Explain A3 A5 A8 algorithm in brief </w:t>
      </w:r>
      <w:r>
        <w:t xml:space="preserve"> || </w:t>
      </w:r>
      <w:r>
        <w:rPr>
          <w:rFonts w:ascii="Cambria Math" w:hAnsi="Cambria Math"/>
        </w:rPr>
        <w:t>Q7. What are different security algorithms used in GSM?-10M</w:t>
      </w:r>
      <w:r>
        <w:rPr>
          <w:rFonts w:ascii="Cambria Math" w:hAnsi="Cambria Math"/>
        </w:rPr>
        <w:t xml:space="preserve"> || </w:t>
      </w:r>
      <w:r>
        <w:t>Q10.</w:t>
      </w:r>
      <w:r w:rsidRPr="00B72E93">
        <w:t xml:space="preserve"> </w:t>
      </w:r>
      <w:r>
        <w:t>Explain in short different algorithm used for authentication and privacy in GSM – 10M</w:t>
      </w:r>
      <w:r>
        <w:t xml:space="preserve">  || </w:t>
      </w:r>
      <w:r>
        <w:rPr>
          <w:rFonts w:ascii="Cambria Math" w:hAnsi="Cambria Math"/>
        </w:rPr>
        <w:t>Q2. What are different security algorithms used in GSM</w:t>
      </w:r>
      <w:r>
        <w:rPr>
          <w:noProof/>
        </w:rPr>
        <w:drawing>
          <wp:inline distT="0" distB="0" distL="0" distR="0" wp14:anchorId="45F58C41" wp14:editId="0F06C38E">
            <wp:extent cx="5486400" cy="6725605"/>
            <wp:effectExtent l="0" t="0" r="0" b="0"/>
            <wp:docPr id="102697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75096" name="Picture 1026975096"/>
                    <pic:cNvPicPr/>
                  </pic:nvPicPr>
                  <pic:blipFill>
                    <a:blip r:embed="rId6">
                      <a:extLst>
                        <a:ext uri="{28A0092B-C50C-407E-A947-70E740481C1C}">
                          <a14:useLocalDpi xmlns:a14="http://schemas.microsoft.com/office/drawing/2010/main" val="0"/>
                        </a:ext>
                      </a:extLst>
                    </a:blip>
                    <a:stretch>
                      <a:fillRect/>
                    </a:stretch>
                  </pic:blipFill>
                  <pic:spPr>
                    <a:xfrm>
                      <a:off x="0" y="0"/>
                      <a:ext cx="5490637" cy="6730799"/>
                    </a:xfrm>
                    <a:prstGeom prst="rect">
                      <a:avLst/>
                    </a:prstGeom>
                  </pic:spPr>
                </pic:pic>
              </a:graphicData>
            </a:graphic>
          </wp:inline>
        </w:drawing>
      </w:r>
    </w:p>
    <w:p w14:paraId="53F08455" w14:textId="5803F64D" w:rsidR="002307B1" w:rsidRDefault="002307B1" w:rsidP="002307B1">
      <w:r>
        <w:rPr>
          <w:noProof/>
        </w:rPr>
        <w:lastRenderedPageBreak/>
        <w:drawing>
          <wp:inline distT="0" distB="0" distL="0" distR="0" wp14:anchorId="1750795E" wp14:editId="60178FFB">
            <wp:extent cx="6238378" cy="7315200"/>
            <wp:effectExtent l="0" t="0" r="0" b="0"/>
            <wp:docPr id="1206182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82925" name="Picture 1206182925"/>
                    <pic:cNvPicPr/>
                  </pic:nvPicPr>
                  <pic:blipFill>
                    <a:blip r:embed="rId7">
                      <a:extLst>
                        <a:ext uri="{28A0092B-C50C-407E-A947-70E740481C1C}">
                          <a14:useLocalDpi xmlns:a14="http://schemas.microsoft.com/office/drawing/2010/main" val="0"/>
                        </a:ext>
                      </a:extLst>
                    </a:blip>
                    <a:stretch>
                      <a:fillRect/>
                    </a:stretch>
                  </pic:blipFill>
                  <pic:spPr>
                    <a:xfrm>
                      <a:off x="0" y="0"/>
                      <a:ext cx="6239724" cy="7316778"/>
                    </a:xfrm>
                    <a:prstGeom prst="rect">
                      <a:avLst/>
                    </a:prstGeom>
                  </pic:spPr>
                </pic:pic>
              </a:graphicData>
            </a:graphic>
          </wp:inline>
        </w:drawing>
      </w:r>
      <w:r>
        <w:rPr>
          <w:noProof/>
        </w:rPr>
        <w:lastRenderedPageBreak/>
        <w:drawing>
          <wp:inline distT="0" distB="0" distL="0" distR="0" wp14:anchorId="4225CA88" wp14:editId="41862813">
            <wp:extent cx="5731510" cy="2865755"/>
            <wp:effectExtent l="0" t="0" r="2540" b="0"/>
            <wp:docPr id="8550239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23988" name="Picture 855023988"/>
                    <pic:cNvPicPr/>
                  </pic:nvPicPr>
                  <pic:blipFill>
                    <a:blip r:embed="rId8">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noProof/>
        </w:rPr>
        <w:drawing>
          <wp:inline distT="0" distB="0" distL="0" distR="0" wp14:anchorId="579D0D56" wp14:editId="1BF24801">
            <wp:extent cx="5731510" cy="3333115"/>
            <wp:effectExtent l="0" t="0" r="2540" b="635"/>
            <wp:docPr id="318169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69167" name="Picture 318169167"/>
                    <pic:cNvPicPr/>
                  </pic:nvPicPr>
                  <pic:blipFill>
                    <a:blip r:embed="rId9">
                      <a:extLst>
                        <a:ext uri="{28A0092B-C50C-407E-A947-70E740481C1C}">
                          <a14:useLocalDpi xmlns:a14="http://schemas.microsoft.com/office/drawing/2010/main" val="0"/>
                        </a:ext>
                      </a:extLst>
                    </a:blip>
                    <a:stretch>
                      <a:fillRect/>
                    </a:stretch>
                  </pic:blipFill>
                  <pic:spPr>
                    <a:xfrm>
                      <a:off x="0" y="0"/>
                      <a:ext cx="5731510" cy="3333115"/>
                    </a:xfrm>
                    <a:prstGeom prst="rect">
                      <a:avLst/>
                    </a:prstGeom>
                  </pic:spPr>
                </pic:pic>
              </a:graphicData>
            </a:graphic>
          </wp:inline>
        </w:drawing>
      </w:r>
      <w:r>
        <w:rPr>
          <w:noProof/>
        </w:rPr>
        <w:lastRenderedPageBreak/>
        <w:drawing>
          <wp:inline distT="0" distB="0" distL="0" distR="0" wp14:anchorId="16FA7C36" wp14:editId="640AF1C0">
            <wp:extent cx="5731510" cy="2731770"/>
            <wp:effectExtent l="0" t="0" r="2540" b="0"/>
            <wp:docPr id="14857759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75985" name="Picture 1485775985"/>
                    <pic:cNvPicPr/>
                  </pic:nvPicPr>
                  <pic:blipFill>
                    <a:blip r:embed="rId10">
                      <a:extLst>
                        <a:ext uri="{28A0092B-C50C-407E-A947-70E740481C1C}">
                          <a14:useLocalDpi xmlns:a14="http://schemas.microsoft.com/office/drawing/2010/main" val="0"/>
                        </a:ext>
                      </a:extLst>
                    </a:blip>
                    <a:stretch>
                      <a:fillRect/>
                    </a:stretch>
                  </pic:blipFill>
                  <pic:spPr>
                    <a:xfrm>
                      <a:off x="0" y="0"/>
                      <a:ext cx="5731510" cy="2731770"/>
                    </a:xfrm>
                    <a:prstGeom prst="rect">
                      <a:avLst/>
                    </a:prstGeom>
                  </pic:spPr>
                </pic:pic>
              </a:graphicData>
            </a:graphic>
          </wp:inline>
        </w:drawing>
      </w:r>
      <w:r>
        <w:rPr>
          <w:noProof/>
        </w:rPr>
        <w:drawing>
          <wp:inline distT="0" distB="0" distL="0" distR="0" wp14:anchorId="5D65A0E4" wp14:editId="1BCFAFF0">
            <wp:extent cx="5731510" cy="2990215"/>
            <wp:effectExtent l="0" t="0" r="2540" b="635"/>
            <wp:docPr id="1196721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21758" name="Picture 1196721758"/>
                    <pic:cNvPicPr/>
                  </pic:nvPicPr>
                  <pic:blipFill>
                    <a:blip r:embed="rId11">
                      <a:extLst>
                        <a:ext uri="{28A0092B-C50C-407E-A947-70E740481C1C}">
                          <a14:useLocalDpi xmlns:a14="http://schemas.microsoft.com/office/drawing/2010/main" val="0"/>
                        </a:ext>
                      </a:extLst>
                    </a:blip>
                    <a:stretch>
                      <a:fillRect/>
                    </a:stretch>
                  </pic:blipFill>
                  <pic:spPr>
                    <a:xfrm>
                      <a:off x="0" y="0"/>
                      <a:ext cx="5731510" cy="2990215"/>
                    </a:xfrm>
                    <a:prstGeom prst="rect">
                      <a:avLst/>
                    </a:prstGeom>
                  </pic:spPr>
                </pic:pic>
              </a:graphicData>
            </a:graphic>
          </wp:inline>
        </w:drawing>
      </w:r>
      <w:r>
        <w:rPr>
          <w:noProof/>
        </w:rPr>
        <w:lastRenderedPageBreak/>
        <w:drawing>
          <wp:inline distT="0" distB="0" distL="0" distR="0" wp14:anchorId="6C42DBF2" wp14:editId="704DB4B0">
            <wp:extent cx="5731510" cy="3184525"/>
            <wp:effectExtent l="0" t="0" r="2540" b="0"/>
            <wp:docPr id="169556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6114" name="Picture 169556114"/>
                    <pic:cNvPicPr/>
                  </pic:nvPicPr>
                  <pic:blipFill>
                    <a:blip r:embed="rId12">
                      <a:extLst>
                        <a:ext uri="{28A0092B-C50C-407E-A947-70E740481C1C}">
                          <a14:useLocalDpi xmlns:a14="http://schemas.microsoft.com/office/drawing/2010/main" val="0"/>
                        </a:ext>
                      </a:extLst>
                    </a:blip>
                    <a:stretch>
                      <a:fillRect/>
                    </a:stretch>
                  </pic:blipFill>
                  <pic:spPr>
                    <a:xfrm>
                      <a:off x="0" y="0"/>
                      <a:ext cx="5731510" cy="3184525"/>
                    </a:xfrm>
                    <a:prstGeom prst="rect">
                      <a:avLst/>
                    </a:prstGeom>
                  </pic:spPr>
                </pic:pic>
              </a:graphicData>
            </a:graphic>
          </wp:inline>
        </w:drawing>
      </w:r>
      <w:r>
        <w:rPr>
          <w:noProof/>
        </w:rPr>
        <w:drawing>
          <wp:inline distT="0" distB="0" distL="0" distR="0" wp14:anchorId="1F74B572" wp14:editId="22F19F98">
            <wp:extent cx="5731510" cy="3225165"/>
            <wp:effectExtent l="0" t="0" r="2540" b="0"/>
            <wp:docPr id="14290069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06908" name="Picture 1429006908"/>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r>
        <w:rPr>
          <w:noProof/>
        </w:rPr>
        <w:lastRenderedPageBreak/>
        <w:drawing>
          <wp:inline distT="0" distB="0" distL="0" distR="0" wp14:anchorId="3FE10FED" wp14:editId="2E3FA756">
            <wp:extent cx="5731510" cy="3130550"/>
            <wp:effectExtent l="0" t="0" r="2540" b="0"/>
            <wp:docPr id="4671195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19571" name="Picture 467119571"/>
                    <pic:cNvPicPr/>
                  </pic:nvPicPr>
                  <pic:blipFill>
                    <a:blip r:embed="rId14">
                      <a:extLst>
                        <a:ext uri="{28A0092B-C50C-407E-A947-70E740481C1C}">
                          <a14:useLocalDpi xmlns:a14="http://schemas.microsoft.com/office/drawing/2010/main" val="0"/>
                        </a:ext>
                      </a:extLst>
                    </a:blip>
                    <a:stretch>
                      <a:fillRect/>
                    </a:stretch>
                  </pic:blipFill>
                  <pic:spPr>
                    <a:xfrm>
                      <a:off x="0" y="0"/>
                      <a:ext cx="5731510" cy="3130550"/>
                    </a:xfrm>
                    <a:prstGeom prst="rect">
                      <a:avLst/>
                    </a:prstGeom>
                  </pic:spPr>
                </pic:pic>
              </a:graphicData>
            </a:graphic>
          </wp:inline>
        </w:drawing>
      </w:r>
      <w:r>
        <w:rPr>
          <w:noProof/>
        </w:rPr>
        <w:drawing>
          <wp:inline distT="0" distB="0" distL="0" distR="0" wp14:anchorId="65A57B69" wp14:editId="2CAB8014">
            <wp:extent cx="5731510" cy="3257550"/>
            <wp:effectExtent l="0" t="0" r="2540" b="0"/>
            <wp:docPr id="8037065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06549" name="Picture 803706549"/>
                    <pic:cNvPicPr/>
                  </pic:nvPicPr>
                  <pic:blipFill>
                    <a:blip r:embed="rId15">
                      <a:extLst>
                        <a:ext uri="{28A0092B-C50C-407E-A947-70E740481C1C}">
                          <a14:useLocalDpi xmlns:a14="http://schemas.microsoft.com/office/drawing/2010/main" val="0"/>
                        </a:ext>
                      </a:extLst>
                    </a:blip>
                    <a:stretch>
                      <a:fillRect/>
                    </a:stretch>
                  </pic:blipFill>
                  <pic:spPr>
                    <a:xfrm>
                      <a:off x="0" y="0"/>
                      <a:ext cx="5731510" cy="3257550"/>
                    </a:xfrm>
                    <a:prstGeom prst="rect">
                      <a:avLst/>
                    </a:prstGeom>
                  </pic:spPr>
                </pic:pic>
              </a:graphicData>
            </a:graphic>
          </wp:inline>
        </w:drawing>
      </w:r>
      <w:r>
        <w:rPr>
          <w:noProof/>
        </w:rPr>
        <w:lastRenderedPageBreak/>
        <w:drawing>
          <wp:inline distT="0" distB="0" distL="0" distR="0" wp14:anchorId="0CC0783E" wp14:editId="058B5209">
            <wp:extent cx="5946551" cy="3413760"/>
            <wp:effectExtent l="0" t="0" r="0" b="0"/>
            <wp:docPr id="16581951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95129" name="Picture 1658195129"/>
                    <pic:cNvPicPr/>
                  </pic:nvPicPr>
                  <pic:blipFill>
                    <a:blip r:embed="rId16">
                      <a:extLst>
                        <a:ext uri="{28A0092B-C50C-407E-A947-70E740481C1C}">
                          <a14:useLocalDpi xmlns:a14="http://schemas.microsoft.com/office/drawing/2010/main" val="0"/>
                        </a:ext>
                      </a:extLst>
                    </a:blip>
                    <a:stretch>
                      <a:fillRect/>
                    </a:stretch>
                  </pic:blipFill>
                  <pic:spPr>
                    <a:xfrm>
                      <a:off x="0" y="0"/>
                      <a:ext cx="5949593" cy="3415506"/>
                    </a:xfrm>
                    <a:prstGeom prst="rect">
                      <a:avLst/>
                    </a:prstGeom>
                  </pic:spPr>
                </pic:pic>
              </a:graphicData>
            </a:graphic>
          </wp:inline>
        </w:drawing>
      </w:r>
      <w:r>
        <w:rPr>
          <w:noProof/>
        </w:rPr>
        <w:lastRenderedPageBreak/>
        <w:drawing>
          <wp:inline distT="0" distB="0" distL="0" distR="0" wp14:anchorId="3EF86336" wp14:editId="7813CACA">
            <wp:extent cx="5668166" cy="7478169"/>
            <wp:effectExtent l="0" t="0" r="8890" b="8890"/>
            <wp:docPr id="7113797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79734" name="Picture 711379734"/>
                    <pic:cNvPicPr/>
                  </pic:nvPicPr>
                  <pic:blipFill>
                    <a:blip r:embed="rId17">
                      <a:extLst>
                        <a:ext uri="{28A0092B-C50C-407E-A947-70E740481C1C}">
                          <a14:useLocalDpi xmlns:a14="http://schemas.microsoft.com/office/drawing/2010/main" val="0"/>
                        </a:ext>
                      </a:extLst>
                    </a:blip>
                    <a:stretch>
                      <a:fillRect/>
                    </a:stretch>
                  </pic:blipFill>
                  <pic:spPr>
                    <a:xfrm>
                      <a:off x="0" y="0"/>
                      <a:ext cx="5668166" cy="7478169"/>
                    </a:xfrm>
                    <a:prstGeom prst="rect">
                      <a:avLst/>
                    </a:prstGeom>
                  </pic:spPr>
                </pic:pic>
              </a:graphicData>
            </a:graphic>
          </wp:inline>
        </w:drawing>
      </w:r>
      <w:r>
        <w:rPr>
          <w:noProof/>
        </w:rPr>
        <w:lastRenderedPageBreak/>
        <w:drawing>
          <wp:inline distT="0" distB="0" distL="0" distR="0" wp14:anchorId="193F3669" wp14:editId="4530B0B7">
            <wp:extent cx="6092038" cy="6598920"/>
            <wp:effectExtent l="0" t="0" r="4445" b="0"/>
            <wp:docPr id="15877930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93058" name="Picture 1587793058"/>
                    <pic:cNvPicPr/>
                  </pic:nvPicPr>
                  <pic:blipFill>
                    <a:blip r:embed="rId18">
                      <a:extLst>
                        <a:ext uri="{28A0092B-C50C-407E-A947-70E740481C1C}">
                          <a14:useLocalDpi xmlns:a14="http://schemas.microsoft.com/office/drawing/2010/main" val="0"/>
                        </a:ext>
                      </a:extLst>
                    </a:blip>
                    <a:stretch>
                      <a:fillRect/>
                    </a:stretch>
                  </pic:blipFill>
                  <pic:spPr>
                    <a:xfrm>
                      <a:off x="0" y="0"/>
                      <a:ext cx="6093643" cy="6600659"/>
                    </a:xfrm>
                    <a:prstGeom prst="rect">
                      <a:avLst/>
                    </a:prstGeom>
                  </pic:spPr>
                </pic:pic>
              </a:graphicData>
            </a:graphic>
          </wp:inline>
        </w:drawing>
      </w:r>
      <w:r>
        <w:rPr>
          <w:noProof/>
        </w:rPr>
        <w:lastRenderedPageBreak/>
        <w:drawing>
          <wp:inline distT="0" distB="0" distL="0" distR="0" wp14:anchorId="48EB2407" wp14:editId="57BC40E5">
            <wp:extent cx="6355080" cy="5958562"/>
            <wp:effectExtent l="0" t="0" r="7620" b="4445"/>
            <wp:docPr id="4683369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36955" name="Picture 468336955"/>
                    <pic:cNvPicPr/>
                  </pic:nvPicPr>
                  <pic:blipFill>
                    <a:blip r:embed="rId19">
                      <a:extLst>
                        <a:ext uri="{28A0092B-C50C-407E-A947-70E740481C1C}">
                          <a14:useLocalDpi xmlns:a14="http://schemas.microsoft.com/office/drawing/2010/main" val="0"/>
                        </a:ext>
                      </a:extLst>
                    </a:blip>
                    <a:stretch>
                      <a:fillRect/>
                    </a:stretch>
                  </pic:blipFill>
                  <pic:spPr>
                    <a:xfrm>
                      <a:off x="0" y="0"/>
                      <a:ext cx="6363302" cy="5966271"/>
                    </a:xfrm>
                    <a:prstGeom prst="rect">
                      <a:avLst/>
                    </a:prstGeom>
                  </pic:spPr>
                </pic:pic>
              </a:graphicData>
            </a:graphic>
          </wp:inline>
        </w:drawing>
      </w:r>
      <w:r>
        <w:rPr>
          <w:noProof/>
        </w:rPr>
        <w:lastRenderedPageBreak/>
        <w:drawing>
          <wp:inline distT="0" distB="0" distL="0" distR="0" wp14:anchorId="19D2563B" wp14:editId="19AC6BD8">
            <wp:extent cx="6324600" cy="8128522"/>
            <wp:effectExtent l="0" t="0" r="0" b="6350"/>
            <wp:docPr id="5862179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17954" name="Picture 586217954"/>
                    <pic:cNvPicPr/>
                  </pic:nvPicPr>
                  <pic:blipFill>
                    <a:blip r:embed="rId20">
                      <a:extLst>
                        <a:ext uri="{28A0092B-C50C-407E-A947-70E740481C1C}">
                          <a14:useLocalDpi xmlns:a14="http://schemas.microsoft.com/office/drawing/2010/main" val="0"/>
                        </a:ext>
                      </a:extLst>
                    </a:blip>
                    <a:stretch>
                      <a:fillRect/>
                    </a:stretch>
                  </pic:blipFill>
                  <pic:spPr>
                    <a:xfrm>
                      <a:off x="0" y="0"/>
                      <a:ext cx="6328579" cy="8133636"/>
                    </a:xfrm>
                    <a:prstGeom prst="rect">
                      <a:avLst/>
                    </a:prstGeom>
                  </pic:spPr>
                </pic:pic>
              </a:graphicData>
            </a:graphic>
          </wp:inline>
        </w:drawing>
      </w:r>
      <w:r>
        <w:rPr>
          <w:noProof/>
        </w:rPr>
        <w:lastRenderedPageBreak/>
        <w:drawing>
          <wp:inline distT="0" distB="0" distL="0" distR="0" wp14:anchorId="71946DD0" wp14:editId="7F1DD2D4">
            <wp:extent cx="5931535" cy="5974080"/>
            <wp:effectExtent l="0" t="0" r="0" b="7620"/>
            <wp:docPr id="19018879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87902" name="Picture 1901887902"/>
                    <pic:cNvPicPr/>
                  </pic:nvPicPr>
                  <pic:blipFill>
                    <a:blip r:embed="rId21">
                      <a:extLst>
                        <a:ext uri="{28A0092B-C50C-407E-A947-70E740481C1C}">
                          <a14:useLocalDpi xmlns:a14="http://schemas.microsoft.com/office/drawing/2010/main" val="0"/>
                        </a:ext>
                      </a:extLst>
                    </a:blip>
                    <a:stretch>
                      <a:fillRect/>
                    </a:stretch>
                  </pic:blipFill>
                  <pic:spPr>
                    <a:xfrm>
                      <a:off x="0" y="0"/>
                      <a:ext cx="5939013" cy="5981612"/>
                    </a:xfrm>
                    <a:prstGeom prst="rect">
                      <a:avLst/>
                    </a:prstGeom>
                  </pic:spPr>
                </pic:pic>
              </a:graphicData>
            </a:graphic>
          </wp:inline>
        </w:drawing>
      </w:r>
    </w:p>
    <w:p w14:paraId="5A31FEDA" w14:textId="2645BA02" w:rsidR="00580F9F" w:rsidRDefault="00580F9F" w:rsidP="002307B1">
      <w:r>
        <w:rPr>
          <w:noProof/>
        </w:rPr>
        <w:lastRenderedPageBreak/>
        <w:drawing>
          <wp:inline distT="0" distB="0" distL="0" distR="0" wp14:anchorId="60C9FE05" wp14:editId="50D802CB">
            <wp:extent cx="5731510" cy="3175000"/>
            <wp:effectExtent l="0" t="0" r="2540" b="6350"/>
            <wp:docPr id="11955427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42714" name="Picture 1195542714"/>
                    <pic:cNvPicPr/>
                  </pic:nvPicPr>
                  <pic:blipFill>
                    <a:blip r:embed="rId22">
                      <a:extLst>
                        <a:ext uri="{28A0092B-C50C-407E-A947-70E740481C1C}">
                          <a14:useLocalDpi xmlns:a14="http://schemas.microsoft.com/office/drawing/2010/main" val="0"/>
                        </a:ext>
                      </a:extLst>
                    </a:blip>
                    <a:stretch>
                      <a:fillRect/>
                    </a:stretch>
                  </pic:blipFill>
                  <pic:spPr>
                    <a:xfrm>
                      <a:off x="0" y="0"/>
                      <a:ext cx="5731510" cy="3175000"/>
                    </a:xfrm>
                    <a:prstGeom prst="rect">
                      <a:avLst/>
                    </a:prstGeom>
                  </pic:spPr>
                </pic:pic>
              </a:graphicData>
            </a:graphic>
          </wp:inline>
        </w:drawing>
      </w:r>
      <w:r>
        <w:rPr>
          <w:noProof/>
        </w:rPr>
        <w:drawing>
          <wp:inline distT="0" distB="0" distL="0" distR="0" wp14:anchorId="4BD9F21C" wp14:editId="595A9613">
            <wp:extent cx="5731510" cy="3629025"/>
            <wp:effectExtent l="0" t="0" r="2540" b="9525"/>
            <wp:docPr id="14458668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66830" name="Picture 1445866830"/>
                    <pic:cNvPicPr/>
                  </pic:nvPicPr>
                  <pic:blipFill>
                    <a:blip r:embed="rId23">
                      <a:extLst>
                        <a:ext uri="{28A0092B-C50C-407E-A947-70E740481C1C}">
                          <a14:useLocalDpi xmlns:a14="http://schemas.microsoft.com/office/drawing/2010/main" val="0"/>
                        </a:ext>
                      </a:extLst>
                    </a:blip>
                    <a:stretch>
                      <a:fillRect/>
                    </a:stretch>
                  </pic:blipFill>
                  <pic:spPr>
                    <a:xfrm>
                      <a:off x="0" y="0"/>
                      <a:ext cx="5731510" cy="3629025"/>
                    </a:xfrm>
                    <a:prstGeom prst="rect">
                      <a:avLst/>
                    </a:prstGeom>
                  </pic:spPr>
                </pic:pic>
              </a:graphicData>
            </a:graphic>
          </wp:inline>
        </w:drawing>
      </w:r>
      <w:r>
        <w:rPr>
          <w:noProof/>
        </w:rPr>
        <w:lastRenderedPageBreak/>
        <w:drawing>
          <wp:inline distT="0" distB="0" distL="0" distR="0" wp14:anchorId="2CE19AD2" wp14:editId="033C3671">
            <wp:extent cx="4725059" cy="4220164"/>
            <wp:effectExtent l="0" t="0" r="0" b="9525"/>
            <wp:docPr id="9068972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97279" name="Picture 906897279"/>
                    <pic:cNvPicPr/>
                  </pic:nvPicPr>
                  <pic:blipFill>
                    <a:blip r:embed="rId24">
                      <a:extLst>
                        <a:ext uri="{28A0092B-C50C-407E-A947-70E740481C1C}">
                          <a14:useLocalDpi xmlns:a14="http://schemas.microsoft.com/office/drawing/2010/main" val="0"/>
                        </a:ext>
                      </a:extLst>
                    </a:blip>
                    <a:stretch>
                      <a:fillRect/>
                    </a:stretch>
                  </pic:blipFill>
                  <pic:spPr>
                    <a:xfrm>
                      <a:off x="0" y="0"/>
                      <a:ext cx="4725059" cy="4220164"/>
                    </a:xfrm>
                    <a:prstGeom prst="rect">
                      <a:avLst/>
                    </a:prstGeom>
                  </pic:spPr>
                </pic:pic>
              </a:graphicData>
            </a:graphic>
          </wp:inline>
        </w:drawing>
      </w:r>
      <w:r>
        <w:rPr>
          <w:noProof/>
        </w:rPr>
        <w:drawing>
          <wp:inline distT="0" distB="0" distL="0" distR="0" wp14:anchorId="3F71781F" wp14:editId="20BC87C0">
            <wp:extent cx="5731510" cy="2832735"/>
            <wp:effectExtent l="0" t="0" r="2540" b="5715"/>
            <wp:docPr id="10046791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79158" name="Picture 1004679158"/>
                    <pic:cNvPicPr/>
                  </pic:nvPicPr>
                  <pic:blipFill>
                    <a:blip r:embed="rId25">
                      <a:extLst>
                        <a:ext uri="{28A0092B-C50C-407E-A947-70E740481C1C}">
                          <a14:useLocalDpi xmlns:a14="http://schemas.microsoft.com/office/drawing/2010/main" val="0"/>
                        </a:ext>
                      </a:extLst>
                    </a:blip>
                    <a:stretch>
                      <a:fillRect/>
                    </a:stretch>
                  </pic:blipFill>
                  <pic:spPr>
                    <a:xfrm>
                      <a:off x="0" y="0"/>
                      <a:ext cx="5731510" cy="2832735"/>
                    </a:xfrm>
                    <a:prstGeom prst="rect">
                      <a:avLst/>
                    </a:prstGeom>
                  </pic:spPr>
                </pic:pic>
              </a:graphicData>
            </a:graphic>
          </wp:inline>
        </w:drawing>
      </w:r>
      <w:r>
        <w:rPr>
          <w:noProof/>
        </w:rPr>
        <w:lastRenderedPageBreak/>
        <w:drawing>
          <wp:inline distT="0" distB="0" distL="0" distR="0" wp14:anchorId="5BFDA708" wp14:editId="7BB085B9">
            <wp:extent cx="5087060" cy="4277322"/>
            <wp:effectExtent l="0" t="0" r="0" b="9525"/>
            <wp:docPr id="6328211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21153" name="Picture 632821153"/>
                    <pic:cNvPicPr/>
                  </pic:nvPicPr>
                  <pic:blipFill>
                    <a:blip r:embed="rId26">
                      <a:extLst>
                        <a:ext uri="{28A0092B-C50C-407E-A947-70E740481C1C}">
                          <a14:useLocalDpi xmlns:a14="http://schemas.microsoft.com/office/drawing/2010/main" val="0"/>
                        </a:ext>
                      </a:extLst>
                    </a:blip>
                    <a:stretch>
                      <a:fillRect/>
                    </a:stretch>
                  </pic:blipFill>
                  <pic:spPr>
                    <a:xfrm>
                      <a:off x="0" y="0"/>
                      <a:ext cx="5087060" cy="4277322"/>
                    </a:xfrm>
                    <a:prstGeom prst="rect">
                      <a:avLst/>
                    </a:prstGeom>
                  </pic:spPr>
                </pic:pic>
              </a:graphicData>
            </a:graphic>
          </wp:inline>
        </w:drawing>
      </w:r>
    </w:p>
    <w:p w14:paraId="388FDDA6" w14:textId="77777777" w:rsidR="002307B1" w:rsidRDefault="002307B1" w:rsidP="002307B1"/>
    <w:p w14:paraId="27F01C42" w14:textId="50B12AFC" w:rsidR="002307B1" w:rsidRDefault="002307B1" w:rsidP="002307B1">
      <w:pPr>
        <w:rPr>
          <w:rFonts w:ascii="Cambria Math" w:hAnsi="Cambria Math"/>
        </w:rPr>
      </w:pPr>
    </w:p>
    <w:p w14:paraId="16BB5D6F" w14:textId="4178DAFB" w:rsidR="002307B1" w:rsidRDefault="002307B1" w:rsidP="002307B1"/>
    <w:p w14:paraId="4C16E3E9" w14:textId="2CFC3B20" w:rsidR="002307B1" w:rsidRDefault="002307B1" w:rsidP="002307B1"/>
    <w:p w14:paraId="2BD17661" w14:textId="77777777" w:rsidR="00580F9F" w:rsidRDefault="00580F9F" w:rsidP="002307B1"/>
    <w:p w14:paraId="16013F37" w14:textId="77777777" w:rsidR="00580F9F" w:rsidRDefault="00580F9F" w:rsidP="002307B1"/>
    <w:p w14:paraId="4081C3BD" w14:textId="77777777" w:rsidR="00580F9F" w:rsidRDefault="00580F9F" w:rsidP="002307B1"/>
    <w:p w14:paraId="0334512C" w14:textId="77777777" w:rsidR="00580F9F" w:rsidRDefault="00580F9F" w:rsidP="002307B1"/>
    <w:p w14:paraId="5EB95458" w14:textId="77777777" w:rsidR="00580F9F" w:rsidRDefault="00580F9F" w:rsidP="002307B1"/>
    <w:p w14:paraId="6DA16DE0" w14:textId="77777777" w:rsidR="00580F9F" w:rsidRDefault="00580F9F" w:rsidP="002307B1"/>
    <w:p w14:paraId="50451056" w14:textId="253241A1" w:rsidR="002307B1" w:rsidRDefault="002307B1" w:rsidP="002307B1"/>
    <w:p w14:paraId="0AFE13AA" w14:textId="77777777" w:rsidR="002307B1" w:rsidRDefault="002307B1" w:rsidP="00036271"/>
    <w:p w14:paraId="763374CB" w14:textId="77777777" w:rsidR="002307B1" w:rsidRDefault="002307B1" w:rsidP="00036271"/>
    <w:p w14:paraId="41989DD2" w14:textId="77777777" w:rsidR="002307B1" w:rsidRDefault="002307B1" w:rsidP="00036271"/>
    <w:p w14:paraId="600ADC07" w14:textId="77777777" w:rsidR="002307B1" w:rsidRDefault="002307B1" w:rsidP="00036271"/>
    <w:p w14:paraId="11559EBB" w14:textId="77777777" w:rsidR="002307B1" w:rsidRDefault="002307B1" w:rsidP="00036271"/>
    <w:p w14:paraId="6A2E197F" w14:textId="77777777" w:rsidR="002307B1" w:rsidRDefault="002307B1" w:rsidP="002307B1">
      <w:r>
        <w:lastRenderedPageBreak/>
        <w:t>Q5. Why is it necessary to have handover mechanism in GSM? Explain possible handover scenarios in short</w:t>
      </w:r>
    </w:p>
    <w:p w14:paraId="263A2164" w14:textId="77777777" w:rsidR="002307B1" w:rsidRDefault="002307B1" w:rsidP="002307B1">
      <w:r>
        <w:t>### Importance of Handover Mechanism in GSM</w:t>
      </w:r>
    </w:p>
    <w:p w14:paraId="1E549F94" w14:textId="77777777" w:rsidR="002307B1" w:rsidRDefault="002307B1" w:rsidP="002307B1">
      <w:r>
        <w:t>In GSM (Global System for Mobile Communications), the handover mechanism is crucial for maintaining seamless connectivity and service continuity as a mobile user moves through different coverage areas. The handover process ensures that an ongoing call or data session is not dropped when the user moves from one cell (or Base Transceiver Station, BTS) to another. Here’s why it is necessary:</w:t>
      </w:r>
    </w:p>
    <w:p w14:paraId="1065DFE7" w14:textId="77777777" w:rsidR="002307B1" w:rsidRDefault="002307B1" w:rsidP="002307B1">
      <w:r>
        <w:t>1. **Mobility Management**:</w:t>
      </w:r>
    </w:p>
    <w:p w14:paraId="2F4B65C7" w14:textId="77777777" w:rsidR="002307B1" w:rsidRDefault="002307B1" w:rsidP="002307B1">
      <w:r>
        <w:t xml:space="preserve">   - Mobile users frequently move, and the handover mechanism allows them to maintain their active sessions while traversing different cell boundaries.</w:t>
      </w:r>
    </w:p>
    <w:p w14:paraId="757357CE" w14:textId="77777777" w:rsidR="002307B1" w:rsidRDefault="002307B1" w:rsidP="002307B1">
      <w:r>
        <w:t>2. **Quality of Service**:</w:t>
      </w:r>
    </w:p>
    <w:p w14:paraId="64FC78B0" w14:textId="77777777" w:rsidR="002307B1" w:rsidRDefault="002307B1" w:rsidP="002307B1">
      <w:r>
        <w:t xml:space="preserve">   - Ensures that the user experiences minimal disruption, maintaining call quality and data transfer rates.</w:t>
      </w:r>
    </w:p>
    <w:p w14:paraId="04AF2E91" w14:textId="77777777" w:rsidR="002307B1" w:rsidRDefault="002307B1" w:rsidP="002307B1">
      <w:r>
        <w:t>3. **Load Balancing**:</w:t>
      </w:r>
    </w:p>
    <w:p w14:paraId="4F9A3409" w14:textId="77777777" w:rsidR="002307B1" w:rsidRDefault="002307B1" w:rsidP="002307B1">
      <w:r>
        <w:t xml:space="preserve">   - Distributes the network load evenly by transferring users to cells with more available resources, preventing congestion in any single cell.</w:t>
      </w:r>
    </w:p>
    <w:p w14:paraId="30F46B51" w14:textId="77777777" w:rsidR="002307B1" w:rsidRDefault="002307B1" w:rsidP="002307B1">
      <w:r>
        <w:t>4. **Interference Reduction**:</w:t>
      </w:r>
    </w:p>
    <w:p w14:paraId="2BC5D35A" w14:textId="77777777" w:rsidR="002307B1" w:rsidRDefault="002307B1" w:rsidP="002307B1">
      <w:r>
        <w:t xml:space="preserve">   - Helps reduce co-channel and adjacent channel interference by dynamically adjusting the user's connection to the optimal cell.</w:t>
      </w:r>
    </w:p>
    <w:p w14:paraId="5F49DDC3" w14:textId="77777777" w:rsidR="002307B1" w:rsidRDefault="002307B1" w:rsidP="002307B1"/>
    <w:p w14:paraId="2FCD7947" w14:textId="77777777" w:rsidR="002307B1" w:rsidRDefault="002307B1" w:rsidP="002307B1">
      <w:r>
        <w:t>### Possible Handover Scenarios in GSM</w:t>
      </w:r>
    </w:p>
    <w:p w14:paraId="6E38614D" w14:textId="77777777" w:rsidR="002307B1" w:rsidRDefault="002307B1" w:rsidP="002307B1">
      <w:r>
        <w:t>GSM supports several types of handovers, each designed for specific situations. The main handover scenarios are:</w:t>
      </w:r>
    </w:p>
    <w:p w14:paraId="1DCB7895" w14:textId="77777777" w:rsidR="002307B1" w:rsidRDefault="002307B1" w:rsidP="002307B1">
      <w:r>
        <w:t>#### 1. **Intra-Cell Handover**</w:t>
      </w:r>
    </w:p>
    <w:p w14:paraId="520F4323" w14:textId="77777777" w:rsidR="002307B1" w:rsidRDefault="002307B1" w:rsidP="002307B1">
      <w:r>
        <w:t>- **Scenario**: Occurs within the same cell.</w:t>
      </w:r>
    </w:p>
    <w:p w14:paraId="2E8F8582" w14:textId="77777777" w:rsidR="002307B1" w:rsidRDefault="002307B1" w:rsidP="002307B1">
      <w:r>
        <w:t>- **Purpose**: Typically used to resolve interference issues or to shift a user to a different channel within the same cell to improve connection quality.</w:t>
      </w:r>
    </w:p>
    <w:p w14:paraId="5301A65D" w14:textId="77777777" w:rsidR="002307B1" w:rsidRDefault="002307B1" w:rsidP="002307B1">
      <w:r>
        <w:t>- **Example**: A user experiencing interference on a specific frequency channel within a cell is handed over to another frequency within the same cell.</w:t>
      </w:r>
    </w:p>
    <w:p w14:paraId="2E8324C9" w14:textId="77777777" w:rsidR="002307B1" w:rsidRDefault="002307B1" w:rsidP="002307B1">
      <w:r>
        <w:t>#### 2. **Inter-Cell Handover**</w:t>
      </w:r>
    </w:p>
    <w:p w14:paraId="0BA1228F" w14:textId="77777777" w:rsidR="002307B1" w:rsidRDefault="002307B1" w:rsidP="002307B1">
      <w:r>
        <w:t>- **Scenario**: Occurs between different cells but within the same Base Station Controller (BSC) area.</w:t>
      </w:r>
    </w:p>
    <w:p w14:paraId="3FB776A1" w14:textId="77777777" w:rsidR="002307B1" w:rsidRDefault="002307B1" w:rsidP="002307B1">
      <w:r>
        <w:t>- **Purpose**: Facilitates user movement from one cell to another, maintaining the connection as the user moves.</w:t>
      </w:r>
    </w:p>
    <w:p w14:paraId="7C4EDE8B" w14:textId="77777777" w:rsidR="002307B1" w:rsidRDefault="002307B1" w:rsidP="002307B1">
      <w:r>
        <w:t>- **Example**: A user moving from the coverage area of BTS1 to BTS2 within the same BSC’s control.</w:t>
      </w:r>
    </w:p>
    <w:p w14:paraId="70F2BFD3" w14:textId="77777777" w:rsidR="002307B1" w:rsidRDefault="002307B1" w:rsidP="002307B1">
      <w:r>
        <w:lastRenderedPageBreak/>
        <w:t>#### 3. **Inter-BSC Handover**</w:t>
      </w:r>
    </w:p>
    <w:p w14:paraId="7EABD4BC" w14:textId="77777777" w:rsidR="002307B1" w:rsidRDefault="002307B1" w:rsidP="002307B1">
      <w:r>
        <w:t>- **Scenario**: Occurs between cells controlled by different BSCs but within the same Mobile Switching Center (MSC) area.</w:t>
      </w:r>
    </w:p>
    <w:p w14:paraId="210D35F9" w14:textId="77777777" w:rsidR="002307B1" w:rsidRDefault="002307B1" w:rsidP="002307B1">
      <w:r>
        <w:t>- **Purpose**: Allows the user to move across larger areas covered by different BSCs without dropping the connection.</w:t>
      </w:r>
    </w:p>
    <w:p w14:paraId="12DC46BC" w14:textId="77777777" w:rsidR="002307B1" w:rsidRDefault="002307B1" w:rsidP="002307B1">
      <w:r>
        <w:t>- **Example**: A user moving from the coverage of BTS1 under BSC1 to the coverage of BTS2 under BSC2, both managed by the same MSC.</w:t>
      </w:r>
    </w:p>
    <w:p w14:paraId="27925365" w14:textId="77777777" w:rsidR="002307B1" w:rsidRDefault="002307B1" w:rsidP="002307B1"/>
    <w:p w14:paraId="33960CE7" w14:textId="77777777" w:rsidR="002307B1" w:rsidRDefault="002307B1" w:rsidP="002307B1">
      <w:r>
        <w:t>#### 4. **Inter-MSC Handover**</w:t>
      </w:r>
    </w:p>
    <w:p w14:paraId="4258EFAD" w14:textId="77777777" w:rsidR="002307B1" w:rsidRDefault="002307B1" w:rsidP="002307B1">
      <w:r>
        <w:t>- **Scenario**: Occurs between cells managed by different MSCs.</w:t>
      </w:r>
    </w:p>
    <w:p w14:paraId="68EF9005" w14:textId="77777777" w:rsidR="002307B1" w:rsidRDefault="002307B1" w:rsidP="002307B1">
      <w:r>
        <w:t>- **Purpose**: Facilitates movement across regions or network areas managed by different MSCs, ensuring wide-area mobility.</w:t>
      </w:r>
    </w:p>
    <w:p w14:paraId="4974F74B" w14:textId="77777777" w:rsidR="002307B1" w:rsidRDefault="002307B1" w:rsidP="002307B1">
      <w:r>
        <w:t>- **Example**: A user traveling from one city to another, moving from an area managed by MSC1 to an area managed by MSC2.</w:t>
      </w:r>
    </w:p>
    <w:p w14:paraId="273FCC2B" w14:textId="77777777" w:rsidR="002307B1" w:rsidRDefault="002307B1" w:rsidP="002307B1"/>
    <w:p w14:paraId="558851E1" w14:textId="77777777" w:rsidR="002307B1" w:rsidRDefault="002307B1" w:rsidP="002307B1">
      <w:r>
        <w:t>### Detailed Process of Handover</w:t>
      </w:r>
    </w:p>
    <w:p w14:paraId="2222C603" w14:textId="77777777" w:rsidR="002307B1" w:rsidRDefault="002307B1" w:rsidP="002307B1">
      <w:r>
        <w:t>1. **Measurement Reports**:</w:t>
      </w:r>
    </w:p>
    <w:p w14:paraId="2B133682" w14:textId="77777777" w:rsidR="002307B1" w:rsidRDefault="002307B1" w:rsidP="002307B1">
      <w:r>
        <w:t xml:space="preserve">   - The mobile station (MS) continuously sends measurement reports to the serving BTS, including signal strengths of neighboring cells.</w:t>
      </w:r>
    </w:p>
    <w:p w14:paraId="0DC72032" w14:textId="77777777" w:rsidR="002307B1" w:rsidRDefault="002307B1" w:rsidP="002307B1">
      <w:r>
        <w:t>2. **Decision Making**:</w:t>
      </w:r>
    </w:p>
    <w:p w14:paraId="2B2AD649" w14:textId="77777777" w:rsidR="002307B1" w:rsidRDefault="002307B1" w:rsidP="002307B1">
      <w:r>
        <w:t xml:space="preserve">   - The network (BSC/MSC) evaluates the measurement reports and decides if a handover is necessary based on predefined criteria such as signal strength thresholds, quality, and load conditions.</w:t>
      </w:r>
    </w:p>
    <w:p w14:paraId="29A2DFDD" w14:textId="77777777" w:rsidR="002307B1" w:rsidRDefault="002307B1" w:rsidP="002307B1">
      <w:r>
        <w:t>3. **Preparation**:</w:t>
      </w:r>
    </w:p>
    <w:p w14:paraId="6872E05F" w14:textId="77777777" w:rsidR="002307B1" w:rsidRDefault="002307B1" w:rsidP="002307B1">
      <w:r>
        <w:t xml:space="preserve">   - The target cell (new BTS) is prepared for the incoming handover. This involves allocating necessary resources (channels, timeslots, etc.).</w:t>
      </w:r>
    </w:p>
    <w:p w14:paraId="7030AE08" w14:textId="77777777" w:rsidR="002307B1" w:rsidRDefault="002307B1" w:rsidP="002307B1">
      <w:r>
        <w:t>4. **Execution**:</w:t>
      </w:r>
    </w:p>
    <w:p w14:paraId="16914AD7" w14:textId="77777777" w:rsidR="002307B1" w:rsidRDefault="002307B1" w:rsidP="002307B1">
      <w:r>
        <w:t xml:space="preserve">   - The serving BTS commands the MS to switch to the new cell’s frequency and channel. The MS synchronizes with the new BTS.</w:t>
      </w:r>
    </w:p>
    <w:p w14:paraId="596183E6" w14:textId="77777777" w:rsidR="002307B1" w:rsidRDefault="002307B1" w:rsidP="002307B1">
      <w:r>
        <w:t>5. **Completion**:</w:t>
      </w:r>
    </w:p>
    <w:p w14:paraId="0D0E0120" w14:textId="77777777" w:rsidR="002307B1" w:rsidRDefault="002307B1" w:rsidP="002307B1">
      <w:r>
        <w:t xml:space="preserve">   - The new BTS takes over the communication, and the old BTS releases the resources. The handover is now complete.</w:t>
      </w:r>
    </w:p>
    <w:p w14:paraId="5D721518" w14:textId="77777777" w:rsidR="002307B1" w:rsidRDefault="002307B1" w:rsidP="002307B1">
      <w:r>
        <w:t>### Conclusion</w:t>
      </w:r>
    </w:p>
    <w:p w14:paraId="3B814B2F" w14:textId="23A82BCC" w:rsidR="002307B1" w:rsidRDefault="002307B1" w:rsidP="002307B1">
      <w:r>
        <w:t xml:space="preserve">The handover mechanism in GSM is essential for providing uninterrupted service and maintaining high-quality communication as users move through different areas. It accommodates various </w:t>
      </w:r>
      <w:r>
        <w:lastRenderedPageBreak/>
        <w:t>scenarios, from simple intra-cell adjustments to complex inter-MSC transitions, ensuring seamless connectivity across the network.</w:t>
      </w:r>
    </w:p>
    <w:p w14:paraId="7DF46A06" w14:textId="1313D63F" w:rsidR="002307B1" w:rsidRDefault="002307B1" w:rsidP="002307B1">
      <w:r>
        <w:rPr>
          <w:noProof/>
        </w:rPr>
        <w:drawing>
          <wp:inline distT="0" distB="0" distL="0" distR="0" wp14:anchorId="7B0EE488" wp14:editId="26F66AB7">
            <wp:extent cx="5623998" cy="6720840"/>
            <wp:effectExtent l="0" t="0" r="0" b="3810"/>
            <wp:docPr id="14642884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88406" name="Picture 1464288406"/>
                    <pic:cNvPicPr/>
                  </pic:nvPicPr>
                  <pic:blipFill>
                    <a:blip r:embed="rId27">
                      <a:extLst>
                        <a:ext uri="{28A0092B-C50C-407E-A947-70E740481C1C}">
                          <a14:useLocalDpi xmlns:a14="http://schemas.microsoft.com/office/drawing/2010/main" val="0"/>
                        </a:ext>
                      </a:extLst>
                    </a:blip>
                    <a:stretch>
                      <a:fillRect/>
                    </a:stretch>
                  </pic:blipFill>
                  <pic:spPr>
                    <a:xfrm>
                      <a:off x="0" y="0"/>
                      <a:ext cx="5626221" cy="6723497"/>
                    </a:xfrm>
                    <a:prstGeom prst="rect">
                      <a:avLst/>
                    </a:prstGeom>
                  </pic:spPr>
                </pic:pic>
              </a:graphicData>
            </a:graphic>
          </wp:inline>
        </w:drawing>
      </w:r>
    </w:p>
    <w:p w14:paraId="69113067" w14:textId="65994F8A" w:rsidR="002307B1" w:rsidRDefault="002307B1" w:rsidP="002307B1">
      <w:r>
        <w:rPr>
          <w:noProof/>
        </w:rPr>
        <w:lastRenderedPageBreak/>
        <w:drawing>
          <wp:inline distT="0" distB="0" distL="0" distR="0" wp14:anchorId="346FBAEF" wp14:editId="103FDF13">
            <wp:extent cx="6217920" cy="7419344"/>
            <wp:effectExtent l="0" t="0" r="0" b="0"/>
            <wp:docPr id="6053381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38175" name="Picture 605338175"/>
                    <pic:cNvPicPr/>
                  </pic:nvPicPr>
                  <pic:blipFill>
                    <a:blip r:embed="rId28">
                      <a:extLst>
                        <a:ext uri="{28A0092B-C50C-407E-A947-70E740481C1C}">
                          <a14:useLocalDpi xmlns:a14="http://schemas.microsoft.com/office/drawing/2010/main" val="0"/>
                        </a:ext>
                      </a:extLst>
                    </a:blip>
                    <a:stretch>
                      <a:fillRect/>
                    </a:stretch>
                  </pic:blipFill>
                  <pic:spPr>
                    <a:xfrm>
                      <a:off x="0" y="0"/>
                      <a:ext cx="6218073" cy="7419527"/>
                    </a:xfrm>
                    <a:prstGeom prst="rect">
                      <a:avLst/>
                    </a:prstGeom>
                  </pic:spPr>
                </pic:pic>
              </a:graphicData>
            </a:graphic>
          </wp:inline>
        </w:drawing>
      </w:r>
      <w:r>
        <w:rPr>
          <w:noProof/>
        </w:rPr>
        <w:lastRenderedPageBreak/>
        <w:drawing>
          <wp:inline distT="0" distB="0" distL="0" distR="0" wp14:anchorId="3449F2B5" wp14:editId="312CE71D">
            <wp:extent cx="5731510" cy="6724650"/>
            <wp:effectExtent l="0" t="0" r="2540" b="0"/>
            <wp:docPr id="365658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5809" name="Picture 36565809"/>
                    <pic:cNvPicPr/>
                  </pic:nvPicPr>
                  <pic:blipFill>
                    <a:blip r:embed="rId29">
                      <a:extLst>
                        <a:ext uri="{28A0092B-C50C-407E-A947-70E740481C1C}">
                          <a14:useLocalDpi xmlns:a14="http://schemas.microsoft.com/office/drawing/2010/main" val="0"/>
                        </a:ext>
                      </a:extLst>
                    </a:blip>
                    <a:stretch>
                      <a:fillRect/>
                    </a:stretch>
                  </pic:blipFill>
                  <pic:spPr>
                    <a:xfrm>
                      <a:off x="0" y="0"/>
                      <a:ext cx="5731510" cy="6724650"/>
                    </a:xfrm>
                    <a:prstGeom prst="rect">
                      <a:avLst/>
                    </a:prstGeom>
                  </pic:spPr>
                </pic:pic>
              </a:graphicData>
            </a:graphic>
          </wp:inline>
        </w:drawing>
      </w:r>
      <w:r>
        <w:rPr>
          <w:noProof/>
        </w:rPr>
        <w:drawing>
          <wp:inline distT="0" distB="0" distL="0" distR="0" wp14:anchorId="03306DF7" wp14:editId="0EF73483">
            <wp:extent cx="4772691" cy="1124107"/>
            <wp:effectExtent l="0" t="0" r="0" b="0"/>
            <wp:docPr id="20354160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16026" name="Picture 2035416026"/>
                    <pic:cNvPicPr/>
                  </pic:nvPicPr>
                  <pic:blipFill>
                    <a:blip r:embed="rId30">
                      <a:extLst>
                        <a:ext uri="{28A0092B-C50C-407E-A947-70E740481C1C}">
                          <a14:useLocalDpi xmlns:a14="http://schemas.microsoft.com/office/drawing/2010/main" val="0"/>
                        </a:ext>
                      </a:extLst>
                    </a:blip>
                    <a:stretch>
                      <a:fillRect/>
                    </a:stretch>
                  </pic:blipFill>
                  <pic:spPr>
                    <a:xfrm>
                      <a:off x="0" y="0"/>
                      <a:ext cx="4772691" cy="1124107"/>
                    </a:xfrm>
                    <a:prstGeom prst="rect">
                      <a:avLst/>
                    </a:prstGeom>
                  </pic:spPr>
                </pic:pic>
              </a:graphicData>
            </a:graphic>
          </wp:inline>
        </w:drawing>
      </w:r>
      <w:r>
        <w:rPr>
          <w:noProof/>
        </w:rPr>
        <w:lastRenderedPageBreak/>
        <w:drawing>
          <wp:inline distT="0" distB="0" distL="0" distR="0" wp14:anchorId="30BC0330" wp14:editId="22AB1EE0">
            <wp:extent cx="5572903" cy="2257740"/>
            <wp:effectExtent l="0" t="0" r="8890" b="9525"/>
            <wp:docPr id="10880900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90084" name="Picture 1088090084"/>
                    <pic:cNvPicPr/>
                  </pic:nvPicPr>
                  <pic:blipFill>
                    <a:blip r:embed="rId31">
                      <a:extLst>
                        <a:ext uri="{28A0092B-C50C-407E-A947-70E740481C1C}">
                          <a14:useLocalDpi xmlns:a14="http://schemas.microsoft.com/office/drawing/2010/main" val="0"/>
                        </a:ext>
                      </a:extLst>
                    </a:blip>
                    <a:stretch>
                      <a:fillRect/>
                    </a:stretch>
                  </pic:blipFill>
                  <pic:spPr>
                    <a:xfrm>
                      <a:off x="0" y="0"/>
                      <a:ext cx="5572903" cy="2257740"/>
                    </a:xfrm>
                    <a:prstGeom prst="rect">
                      <a:avLst/>
                    </a:prstGeom>
                  </pic:spPr>
                </pic:pic>
              </a:graphicData>
            </a:graphic>
          </wp:inline>
        </w:drawing>
      </w:r>
      <w:r>
        <w:rPr>
          <w:noProof/>
        </w:rPr>
        <w:lastRenderedPageBreak/>
        <w:drawing>
          <wp:inline distT="0" distB="0" distL="0" distR="0" wp14:anchorId="57BA0935" wp14:editId="4AFEC310">
            <wp:extent cx="5731510" cy="7460615"/>
            <wp:effectExtent l="0" t="0" r="2540" b="6985"/>
            <wp:docPr id="9620836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83680" name="Picture 962083680"/>
                    <pic:cNvPicPr/>
                  </pic:nvPicPr>
                  <pic:blipFill>
                    <a:blip r:embed="rId32">
                      <a:extLst>
                        <a:ext uri="{28A0092B-C50C-407E-A947-70E740481C1C}">
                          <a14:useLocalDpi xmlns:a14="http://schemas.microsoft.com/office/drawing/2010/main" val="0"/>
                        </a:ext>
                      </a:extLst>
                    </a:blip>
                    <a:stretch>
                      <a:fillRect/>
                    </a:stretch>
                  </pic:blipFill>
                  <pic:spPr>
                    <a:xfrm>
                      <a:off x="0" y="0"/>
                      <a:ext cx="5731510" cy="7460615"/>
                    </a:xfrm>
                    <a:prstGeom prst="rect">
                      <a:avLst/>
                    </a:prstGeom>
                  </pic:spPr>
                </pic:pic>
              </a:graphicData>
            </a:graphic>
          </wp:inline>
        </w:drawing>
      </w:r>
      <w:r>
        <w:rPr>
          <w:noProof/>
        </w:rPr>
        <w:lastRenderedPageBreak/>
        <w:drawing>
          <wp:inline distT="0" distB="0" distL="0" distR="0" wp14:anchorId="71E920A6" wp14:editId="754449EA">
            <wp:extent cx="5582429" cy="4001058"/>
            <wp:effectExtent l="0" t="0" r="0" b="0"/>
            <wp:docPr id="7582038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03890" name="Picture 758203890"/>
                    <pic:cNvPicPr/>
                  </pic:nvPicPr>
                  <pic:blipFill>
                    <a:blip r:embed="rId33">
                      <a:extLst>
                        <a:ext uri="{28A0092B-C50C-407E-A947-70E740481C1C}">
                          <a14:useLocalDpi xmlns:a14="http://schemas.microsoft.com/office/drawing/2010/main" val="0"/>
                        </a:ext>
                      </a:extLst>
                    </a:blip>
                    <a:stretch>
                      <a:fillRect/>
                    </a:stretch>
                  </pic:blipFill>
                  <pic:spPr>
                    <a:xfrm>
                      <a:off x="0" y="0"/>
                      <a:ext cx="5582429" cy="4001058"/>
                    </a:xfrm>
                    <a:prstGeom prst="rect">
                      <a:avLst/>
                    </a:prstGeom>
                  </pic:spPr>
                </pic:pic>
              </a:graphicData>
            </a:graphic>
          </wp:inline>
        </w:drawing>
      </w:r>
    </w:p>
    <w:p w14:paraId="0BDED08F" w14:textId="77777777" w:rsidR="002307B1" w:rsidRDefault="002307B1" w:rsidP="002307B1"/>
    <w:p w14:paraId="61E11326" w14:textId="77777777" w:rsidR="002307B1" w:rsidRDefault="002307B1" w:rsidP="002307B1"/>
    <w:p w14:paraId="640C2C8F" w14:textId="6190763F" w:rsidR="002307B1" w:rsidRDefault="00EC7F5E" w:rsidP="002307B1">
      <w:r>
        <w:rPr>
          <w:noProof/>
        </w:rPr>
        <w:drawing>
          <wp:inline distT="0" distB="0" distL="0" distR="0" wp14:anchorId="7E1541F9" wp14:editId="6DEA586A">
            <wp:extent cx="3413760" cy="4030133"/>
            <wp:effectExtent l="0" t="0" r="0" b="8890"/>
            <wp:docPr id="11069935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93578" name="Picture 1106993578"/>
                    <pic:cNvPicPr/>
                  </pic:nvPicPr>
                  <pic:blipFill>
                    <a:blip r:embed="rId34">
                      <a:extLst>
                        <a:ext uri="{28A0092B-C50C-407E-A947-70E740481C1C}">
                          <a14:useLocalDpi xmlns:a14="http://schemas.microsoft.com/office/drawing/2010/main" val="0"/>
                        </a:ext>
                      </a:extLst>
                    </a:blip>
                    <a:stretch>
                      <a:fillRect/>
                    </a:stretch>
                  </pic:blipFill>
                  <pic:spPr>
                    <a:xfrm>
                      <a:off x="0" y="0"/>
                      <a:ext cx="3417072" cy="4034043"/>
                    </a:xfrm>
                    <a:prstGeom prst="rect">
                      <a:avLst/>
                    </a:prstGeom>
                  </pic:spPr>
                </pic:pic>
              </a:graphicData>
            </a:graphic>
          </wp:inline>
        </w:drawing>
      </w:r>
    </w:p>
    <w:p w14:paraId="354BF3E6" w14:textId="02D94292" w:rsidR="00EC7F5E" w:rsidRDefault="00130ED8" w:rsidP="002307B1">
      <w:pPr>
        <w:rPr>
          <w:sz w:val="36"/>
          <w:szCs w:val="36"/>
        </w:rPr>
      </w:pPr>
      <w:r>
        <w:rPr>
          <w:sz w:val="36"/>
          <w:szCs w:val="36"/>
        </w:rPr>
        <w:lastRenderedPageBreak/>
        <w:t>GSM</w:t>
      </w:r>
    </w:p>
    <w:p w14:paraId="7B7DF287" w14:textId="38AA9CF4" w:rsidR="00130ED8" w:rsidRDefault="00130ED8" w:rsidP="002307B1">
      <w:pPr>
        <w:rPr>
          <w:sz w:val="36"/>
          <w:szCs w:val="36"/>
        </w:rPr>
      </w:pPr>
      <w:r>
        <w:rPr>
          <w:noProof/>
          <w:sz w:val="36"/>
          <w:szCs w:val="36"/>
        </w:rPr>
        <w:drawing>
          <wp:inline distT="0" distB="0" distL="0" distR="0" wp14:anchorId="3D5A74F4" wp14:editId="0454010E">
            <wp:extent cx="5731510" cy="3314065"/>
            <wp:effectExtent l="0" t="0" r="2540" b="635"/>
            <wp:docPr id="13832365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36544" name="Picture 1383236544"/>
                    <pic:cNvPicPr/>
                  </pic:nvPicPr>
                  <pic:blipFill>
                    <a:blip r:embed="rId35">
                      <a:extLst>
                        <a:ext uri="{28A0092B-C50C-407E-A947-70E740481C1C}">
                          <a14:useLocalDpi xmlns:a14="http://schemas.microsoft.com/office/drawing/2010/main" val="0"/>
                        </a:ext>
                      </a:extLst>
                    </a:blip>
                    <a:stretch>
                      <a:fillRect/>
                    </a:stretch>
                  </pic:blipFill>
                  <pic:spPr>
                    <a:xfrm>
                      <a:off x="0" y="0"/>
                      <a:ext cx="5731510" cy="3314065"/>
                    </a:xfrm>
                    <a:prstGeom prst="rect">
                      <a:avLst/>
                    </a:prstGeom>
                  </pic:spPr>
                </pic:pic>
              </a:graphicData>
            </a:graphic>
          </wp:inline>
        </w:drawing>
      </w:r>
      <w:r>
        <w:rPr>
          <w:noProof/>
          <w:sz w:val="36"/>
          <w:szCs w:val="36"/>
        </w:rPr>
        <w:drawing>
          <wp:inline distT="0" distB="0" distL="0" distR="0" wp14:anchorId="268F12DC" wp14:editId="0F848779">
            <wp:extent cx="5731510" cy="3311525"/>
            <wp:effectExtent l="0" t="0" r="2540" b="3175"/>
            <wp:docPr id="4361231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23137" name="Picture 436123137"/>
                    <pic:cNvPicPr/>
                  </pic:nvPicPr>
                  <pic:blipFill>
                    <a:blip r:embed="rId36">
                      <a:extLst>
                        <a:ext uri="{28A0092B-C50C-407E-A947-70E740481C1C}">
                          <a14:useLocalDpi xmlns:a14="http://schemas.microsoft.com/office/drawing/2010/main" val="0"/>
                        </a:ext>
                      </a:extLst>
                    </a:blip>
                    <a:stretch>
                      <a:fillRect/>
                    </a:stretch>
                  </pic:blipFill>
                  <pic:spPr>
                    <a:xfrm>
                      <a:off x="0" y="0"/>
                      <a:ext cx="5731510" cy="3311525"/>
                    </a:xfrm>
                    <a:prstGeom prst="rect">
                      <a:avLst/>
                    </a:prstGeom>
                  </pic:spPr>
                </pic:pic>
              </a:graphicData>
            </a:graphic>
          </wp:inline>
        </w:drawing>
      </w:r>
      <w:r>
        <w:rPr>
          <w:noProof/>
          <w:sz w:val="36"/>
          <w:szCs w:val="36"/>
        </w:rPr>
        <w:lastRenderedPageBreak/>
        <w:drawing>
          <wp:inline distT="0" distB="0" distL="0" distR="0" wp14:anchorId="2954E4F6" wp14:editId="4876F632">
            <wp:extent cx="5731510" cy="3674745"/>
            <wp:effectExtent l="0" t="0" r="2540" b="1905"/>
            <wp:docPr id="13158183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18355" name="Picture 1315818355"/>
                    <pic:cNvPicPr/>
                  </pic:nvPicPr>
                  <pic:blipFill>
                    <a:blip r:embed="rId37">
                      <a:extLst>
                        <a:ext uri="{28A0092B-C50C-407E-A947-70E740481C1C}">
                          <a14:useLocalDpi xmlns:a14="http://schemas.microsoft.com/office/drawing/2010/main" val="0"/>
                        </a:ext>
                      </a:extLst>
                    </a:blip>
                    <a:stretch>
                      <a:fillRect/>
                    </a:stretch>
                  </pic:blipFill>
                  <pic:spPr>
                    <a:xfrm>
                      <a:off x="0" y="0"/>
                      <a:ext cx="5731510" cy="3674745"/>
                    </a:xfrm>
                    <a:prstGeom prst="rect">
                      <a:avLst/>
                    </a:prstGeom>
                  </pic:spPr>
                </pic:pic>
              </a:graphicData>
            </a:graphic>
          </wp:inline>
        </w:drawing>
      </w:r>
      <w:r>
        <w:rPr>
          <w:noProof/>
          <w:sz w:val="36"/>
          <w:szCs w:val="36"/>
        </w:rPr>
        <w:drawing>
          <wp:inline distT="0" distB="0" distL="0" distR="0" wp14:anchorId="603B4E59" wp14:editId="38750252">
            <wp:extent cx="5731510" cy="3872230"/>
            <wp:effectExtent l="0" t="0" r="2540" b="0"/>
            <wp:docPr id="20838609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60993" name="Picture 2083860993"/>
                    <pic:cNvPicPr/>
                  </pic:nvPicPr>
                  <pic:blipFill>
                    <a:blip r:embed="rId38">
                      <a:extLst>
                        <a:ext uri="{28A0092B-C50C-407E-A947-70E740481C1C}">
                          <a14:useLocalDpi xmlns:a14="http://schemas.microsoft.com/office/drawing/2010/main" val="0"/>
                        </a:ext>
                      </a:extLst>
                    </a:blip>
                    <a:stretch>
                      <a:fillRect/>
                    </a:stretch>
                  </pic:blipFill>
                  <pic:spPr>
                    <a:xfrm>
                      <a:off x="0" y="0"/>
                      <a:ext cx="5731510" cy="3872230"/>
                    </a:xfrm>
                    <a:prstGeom prst="rect">
                      <a:avLst/>
                    </a:prstGeom>
                  </pic:spPr>
                </pic:pic>
              </a:graphicData>
            </a:graphic>
          </wp:inline>
        </w:drawing>
      </w:r>
      <w:r>
        <w:rPr>
          <w:noProof/>
          <w:sz w:val="36"/>
          <w:szCs w:val="36"/>
        </w:rPr>
        <w:lastRenderedPageBreak/>
        <w:drawing>
          <wp:inline distT="0" distB="0" distL="0" distR="0" wp14:anchorId="3B7807C2" wp14:editId="63EDCE5B">
            <wp:extent cx="5731510" cy="3742055"/>
            <wp:effectExtent l="0" t="0" r="2540" b="0"/>
            <wp:docPr id="12877516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51626" name="Picture 1287751626"/>
                    <pic:cNvPicPr/>
                  </pic:nvPicPr>
                  <pic:blipFill>
                    <a:blip r:embed="rId39">
                      <a:extLst>
                        <a:ext uri="{28A0092B-C50C-407E-A947-70E740481C1C}">
                          <a14:useLocalDpi xmlns:a14="http://schemas.microsoft.com/office/drawing/2010/main" val="0"/>
                        </a:ext>
                      </a:extLst>
                    </a:blip>
                    <a:stretch>
                      <a:fillRect/>
                    </a:stretch>
                  </pic:blipFill>
                  <pic:spPr>
                    <a:xfrm>
                      <a:off x="0" y="0"/>
                      <a:ext cx="5731510" cy="3742055"/>
                    </a:xfrm>
                    <a:prstGeom prst="rect">
                      <a:avLst/>
                    </a:prstGeom>
                  </pic:spPr>
                </pic:pic>
              </a:graphicData>
            </a:graphic>
          </wp:inline>
        </w:drawing>
      </w:r>
      <w:r>
        <w:rPr>
          <w:noProof/>
          <w:sz w:val="36"/>
          <w:szCs w:val="36"/>
        </w:rPr>
        <w:drawing>
          <wp:inline distT="0" distB="0" distL="0" distR="0" wp14:anchorId="421D9B12" wp14:editId="1D0E3BB1">
            <wp:extent cx="5731510" cy="3711575"/>
            <wp:effectExtent l="0" t="0" r="2540" b="3175"/>
            <wp:docPr id="15991044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04420" name="Picture 1599104420"/>
                    <pic:cNvPicPr/>
                  </pic:nvPicPr>
                  <pic:blipFill>
                    <a:blip r:embed="rId40">
                      <a:extLst>
                        <a:ext uri="{28A0092B-C50C-407E-A947-70E740481C1C}">
                          <a14:useLocalDpi xmlns:a14="http://schemas.microsoft.com/office/drawing/2010/main" val="0"/>
                        </a:ext>
                      </a:extLst>
                    </a:blip>
                    <a:stretch>
                      <a:fillRect/>
                    </a:stretch>
                  </pic:blipFill>
                  <pic:spPr>
                    <a:xfrm>
                      <a:off x="0" y="0"/>
                      <a:ext cx="5731510" cy="3711575"/>
                    </a:xfrm>
                    <a:prstGeom prst="rect">
                      <a:avLst/>
                    </a:prstGeom>
                  </pic:spPr>
                </pic:pic>
              </a:graphicData>
            </a:graphic>
          </wp:inline>
        </w:drawing>
      </w:r>
      <w:r>
        <w:rPr>
          <w:noProof/>
          <w:sz w:val="36"/>
          <w:szCs w:val="36"/>
        </w:rPr>
        <w:lastRenderedPageBreak/>
        <w:drawing>
          <wp:inline distT="0" distB="0" distL="0" distR="0" wp14:anchorId="468860F2" wp14:editId="241F8EFF">
            <wp:extent cx="5731510" cy="3552825"/>
            <wp:effectExtent l="0" t="0" r="2540" b="9525"/>
            <wp:docPr id="15726454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45467" name="Picture 1572645467"/>
                    <pic:cNvPicPr/>
                  </pic:nvPicPr>
                  <pic:blipFill>
                    <a:blip r:embed="rId41">
                      <a:extLst>
                        <a:ext uri="{28A0092B-C50C-407E-A947-70E740481C1C}">
                          <a14:useLocalDpi xmlns:a14="http://schemas.microsoft.com/office/drawing/2010/main" val="0"/>
                        </a:ext>
                      </a:extLst>
                    </a:blip>
                    <a:stretch>
                      <a:fillRect/>
                    </a:stretch>
                  </pic:blipFill>
                  <pic:spPr>
                    <a:xfrm>
                      <a:off x="0" y="0"/>
                      <a:ext cx="5731510" cy="3552825"/>
                    </a:xfrm>
                    <a:prstGeom prst="rect">
                      <a:avLst/>
                    </a:prstGeom>
                  </pic:spPr>
                </pic:pic>
              </a:graphicData>
            </a:graphic>
          </wp:inline>
        </w:drawing>
      </w:r>
      <w:r>
        <w:rPr>
          <w:noProof/>
          <w:sz w:val="36"/>
          <w:szCs w:val="36"/>
        </w:rPr>
        <w:drawing>
          <wp:inline distT="0" distB="0" distL="0" distR="0" wp14:anchorId="63EE5921" wp14:editId="2B3B2CE8">
            <wp:extent cx="5731510" cy="3069590"/>
            <wp:effectExtent l="0" t="0" r="2540" b="0"/>
            <wp:docPr id="10534127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2700" name="Picture 1053412700"/>
                    <pic:cNvPicPr/>
                  </pic:nvPicPr>
                  <pic:blipFill>
                    <a:blip r:embed="rId42">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r>
        <w:rPr>
          <w:noProof/>
          <w:sz w:val="36"/>
          <w:szCs w:val="36"/>
        </w:rPr>
        <w:lastRenderedPageBreak/>
        <w:drawing>
          <wp:inline distT="0" distB="0" distL="0" distR="0" wp14:anchorId="4A57E0A4" wp14:editId="022AE448">
            <wp:extent cx="5731510" cy="3312160"/>
            <wp:effectExtent l="0" t="0" r="2540" b="2540"/>
            <wp:docPr id="20218018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01835" name="Picture 2021801835"/>
                    <pic:cNvPicPr/>
                  </pic:nvPicPr>
                  <pic:blipFill>
                    <a:blip r:embed="rId43">
                      <a:extLst>
                        <a:ext uri="{28A0092B-C50C-407E-A947-70E740481C1C}">
                          <a14:useLocalDpi xmlns:a14="http://schemas.microsoft.com/office/drawing/2010/main" val="0"/>
                        </a:ext>
                      </a:extLst>
                    </a:blip>
                    <a:stretch>
                      <a:fillRect/>
                    </a:stretch>
                  </pic:blipFill>
                  <pic:spPr>
                    <a:xfrm>
                      <a:off x="0" y="0"/>
                      <a:ext cx="5731510" cy="3312160"/>
                    </a:xfrm>
                    <a:prstGeom prst="rect">
                      <a:avLst/>
                    </a:prstGeom>
                  </pic:spPr>
                </pic:pic>
              </a:graphicData>
            </a:graphic>
          </wp:inline>
        </w:drawing>
      </w:r>
      <w:r>
        <w:rPr>
          <w:noProof/>
          <w:sz w:val="36"/>
          <w:szCs w:val="36"/>
        </w:rPr>
        <w:drawing>
          <wp:inline distT="0" distB="0" distL="0" distR="0" wp14:anchorId="1F68E665" wp14:editId="69EEBD81">
            <wp:extent cx="5731510" cy="3493135"/>
            <wp:effectExtent l="0" t="0" r="2540" b="0"/>
            <wp:docPr id="21409970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97041" name="Picture 2140997041"/>
                    <pic:cNvPicPr/>
                  </pic:nvPicPr>
                  <pic:blipFill>
                    <a:blip r:embed="rId44">
                      <a:extLst>
                        <a:ext uri="{28A0092B-C50C-407E-A947-70E740481C1C}">
                          <a14:useLocalDpi xmlns:a14="http://schemas.microsoft.com/office/drawing/2010/main" val="0"/>
                        </a:ext>
                      </a:extLst>
                    </a:blip>
                    <a:stretch>
                      <a:fillRect/>
                    </a:stretch>
                  </pic:blipFill>
                  <pic:spPr>
                    <a:xfrm>
                      <a:off x="0" y="0"/>
                      <a:ext cx="5731510" cy="3493135"/>
                    </a:xfrm>
                    <a:prstGeom prst="rect">
                      <a:avLst/>
                    </a:prstGeom>
                  </pic:spPr>
                </pic:pic>
              </a:graphicData>
            </a:graphic>
          </wp:inline>
        </w:drawing>
      </w:r>
      <w:r>
        <w:rPr>
          <w:noProof/>
          <w:sz w:val="36"/>
          <w:szCs w:val="36"/>
        </w:rPr>
        <w:lastRenderedPageBreak/>
        <w:drawing>
          <wp:inline distT="0" distB="0" distL="0" distR="0" wp14:anchorId="3FC9842E" wp14:editId="32FD48A2">
            <wp:extent cx="5731510" cy="3476625"/>
            <wp:effectExtent l="0" t="0" r="2540" b="9525"/>
            <wp:docPr id="176676770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67705" name="Picture 1766767705"/>
                    <pic:cNvPicPr/>
                  </pic:nvPicPr>
                  <pic:blipFill>
                    <a:blip r:embed="rId45">
                      <a:extLst>
                        <a:ext uri="{28A0092B-C50C-407E-A947-70E740481C1C}">
                          <a14:useLocalDpi xmlns:a14="http://schemas.microsoft.com/office/drawing/2010/main" val="0"/>
                        </a:ext>
                      </a:extLst>
                    </a:blip>
                    <a:stretch>
                      <a:fillRect/>
                    </a:stretch>
                  </pic:blipFill>
                  <pic:spPr>
                    <a:xfrm>
                      <a:off x="0" y="0"/>
                      <a:ext cx="5731510" cy="3476625"/>
                    </a:xfrm>
                    <a:prstGeom prst="rect">
                      <a:avLst/>
                    </a:prstGeom>
                  </pic:spPr>
                </pic:pic>
              </a:graphicData>
            </a:graphic>
          </wp:inline>
        </w:drawing>
      </w:r>
    </w:p>
    <w:p w14:paraId="4A8DB5B8" w14:textId="355DF7B6" w:rsidR="00130ED8" w:rsidRDefault="001439EE" w:rsidP="002307B1">
      <w:pPr>
        <w:rPr>
          <w:sz w:val="36"/>
          <w:szCs w:val="36"/>
        </w:rPr>
      </w:pPr>
      <w:r>
        <w:rPr>
          <w:noProof/>
          <w:sz w:val="36"/>
          <w:szCs w:val="36"/>
        </w:rPr>
        <w:lastRenderedPageBreak/>
        <w:drawing>
          <wp:inline distT="0" distB="0" distL="0" distR="0" wp14:anchorId="18D96CFA" wp14:editId="4540BAA1">
            <wp:extent cx="5159829" cy="1826113"/>
            <wp:effectExtent l="0" t="0" r="3175" b="3175"/>
            <wp:docPr id="15085046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04640" name="Picture 1508504640"/>
                    <pic:cNvPicPr/>
                  </pic:nvPicPr>
                  <pic:blipFill>
                    <a:blip r:embed="rId46">
                      <a:extLst>
                        <a:ext uri="{28A0092B-C50C-407E-A947-70E740481C1C}">
                          <a14:useLocalDpi xmlns:a14="http://schemas.microsoft.com/office/drawing/2010/main" val="0"/>
                        </a:ext>
                      </a:extLst>
                    </a:blip>
                    <a:stretch>
                      <a:fillRect/>
                    </a:stretch>
                  </pic:blipFill>
                  <pic:spPr>
                    <a:xfrm>
                      <a:off x="0" y="0"/>
                      <a:ext cx="5165634" cy="1828168"/>
                    </a:xfrm>
                    <a:prstGeom prst="rect">
                      <a:avLst/>
                    </a:prstGeom>
                  </pic:spPr>
                </pic:pic>
              </a:graphicData>
            </a:graphic>
          </wp:inline>
        </w:drawing>
      </w:r>
      <w:r>
        <w:rPr>
          <w:noProof/>
          <w:sz w:val="36"/>
          <w:szCs w:val="36"/>
        </w:rPr>
        <w:drawing>
          <wp:inline distT="0" distB="0" distL="0" distR="0" wp14:anchorId="0344B4BD" wp14:editId="712F06A3">
            <wp:extent cx="5731510" cy="6416040"/>
            <wp:effectExtent l="0" t="0" r="2540" b="3810"/>
            <wp:docPr id="6553142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14255" name="Picture 655314255"/>
                    <pic:cNvPicPr/>
                  </pic:nvPicPr>
                  <pic:blipFill>
                    <a:blip r:embed="rId47">
                      <a:extLst>
                        <a:ext uri="{28A0092B-C50C-407E-A947-70E740481C1C}">
                          <a14:useLocalDpi xmlns:a14="http://schemas.microsoft.com/office/drawing/2010/main" val="0"/>
                        </a:ext>
                      </a:extLst>
                    </a:blip>
                    <a:stretch>
                      <a:fillRect/>
                    </a:stretch>
                  </pic:blipFill>
                  <pic:spPr>
                    <a:xfrm>
                      <a:off x="0" y="0"/>
                      <a:ext cx="5731510" cy="6416040"/>
                    </a:xfrm>
                    <a:prstGeom prst="rect">
                      <a:avLst/>
                    </a:prstGeom>
                  </pic:spPr>
                </pic:pic>
              </a:graphicData>
            </a:graphic>
          </wp:inline>
        </w:drawing>
      </w:r>
      <w:r>
        <w:rPr>
          <w:noProof/>
          <w:sz w:val="36"/>
          <w:szCs w:val="36"/>
        </w:rPr>
        <w:lastRenderedPageBreak/>
        <w:drawing>
          <wp:inline distT="0" distB="0" distL="0" distR="0" wp14:anchorId="7683563C" wp14:editId="07D8983D">
            <wp:extent cx="6063343" cy="8031960"/>
            <wp:effectExtent l="0" t="0" r="0" b="7620"/>
            <wp:docPr id="176300391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03915" name="Picture 1763003915"/>
                    <pic:cNvPicPr/>
                  </pic:nvPicPr>
                  <pic:blipFill>
                    <a:blip r:embed="rId48">
                      <a:extLst>
                        <a:ext uri="{28A0092B-C50C-407E-A947-70E740481C1C}">
                          <a14:useLocalDpi xmlns:a14="http://schemas.microsoft.com/office/drawing/2010/main" val="0"/>
                        </a:ext>
                      </a:extLst>
                    </a:blip>
                    <a:stretch>
                      <a:fillRect/>
                    </a:stretch>
                  </pic:blipFill>
                  <pic:spPr>
                    <a:xfrm>
                      <a:off x="0" y="0"/>
                      <a:ext cx="6072055" cy="8043500"/>
                    </a:xfrm>
                    <a:prstGeom prst="rect">
                      <a:avLst/>
                    </a:prstGeom>
                  </pic:spPr>
                </pic:pic>
              </a:graphicData>
            </a:graphic>
          </wp:inline>
        </w:drawing>
      </w:r>
      <w:r>
        <w:rPr>
          <w:noProof/>
          <w:sz w:val="36"/>
          <w:szCs w:val="36"/>
        </w:rPr>
        <w:lastRenderedPageBreak/>
        <w:drawing>
          <wp:inline distT="0" distB="0" distL="0" distR="0" wp14:anchorId="303F7484" wp14:editId="6CFC499D">
            <wp:extent cx="6118160" cy="7413171"/>
            <wp:effectExtent l="0" t="0" r="0" b="0"/>
            <wp:docPr id="11210490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4906" name="Picture 112104906"/>
                    <pic:cNvPicPr/>
                  </pic:nvPicPr>
                  <pic:blipFill>
                    <a:blip r:embed="rId49">
                      <a:extLst>
                        <a:ext uri="{28A0092B-C50C-407E-A947-70E740481C1C}">
                          <a14:useLocalDpi xmlns:a14="http://schemas.microsoft.com/office/drawing/2010/main" val="0"/>
                        </a:ext>
                      </a:extLst>
                    </a:blip>
                    <a:stretch>
                      <a:fillRect/>
                    </a:stretch>
                  </pic:blipFill>
                  <pic:spPr>
                    <a:xfrm>
                      <a:off x="0" y="0"/>
                      <a:ext cx="6121826" cy="7417613"/>
                    </a:xfrm>
                    <a:prstGeom prst="rect">
                      <a:avLst/>
                    </a:prstGeom>
                  </pic:spPr>
                </pic:pic>
              </a:graphicData>
            </a:graphic>
          </wp:inline>
        </w:drawing>
      </w:r>
      <w:r>
        <w:rPr>
          <w:noProof/>
          <w:sz w:val="36"/>
          <w:szCs w:val="36"/>
        </w:rPr>
        <w:lastRenderedPageBreak/>
        <w:drawing>
          <wp:inline distT="0" distB="0" distL="0" distR="0" wp14:anchorId="73F59568" wp14:editId="2A538E65">
            <wp:extent cx="6052457" cy="8260483"/>
            <wp:effectExtent l="0" t="0" r="5715" b="7620"/>
            <wp:docPr id="5199751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75163" name="Picture 519975163"/>
                    <pic:cNvPicPr/>
                  </pic:nvPicPr>
                  <pic:blipFill>
                    <a:blip r:embed="rId50">
                      <a:extLst>
                        <a:ext uri="{28A0092B-C50C-407E-A947-70E740481C1C}">
                          <a14:useLocalDpi xmlns:a14="http://schemas.microsoft.com/office/drawing/2010/main" val="0"/>
                        </a:ext>
                      </a:extLst>
                    </a:blip>
                    <a:stretch>
                      <a:fillRect/>
                    </a:stretch>
                  </pic:blipFill>
                  <pic:spPr>
                    <a:xfrm>
                      <a:off x="0" y="0"/>
                      <a:ext cx="6056079" cy="8265426"/>
                    </a:xfrm>
                    <a:prstGeom prst="rect">
                      <a:avLst/>
                    </a:prstGeom>
                  </pic:spPr>
                </pic:pic>
              </a:graphicData>
            </a:graphic>
          </wp:inline>
        </w:drawing>
      </w:r>
      <w:r>
        <w:rPr>
          <w:noProof/>
          <w:sz w:val="36"/>
          <w:szCs w:val="36"/>
        </w:rPr>
        <w:lastRenderedPageBreak/>
        <w:drawing>
          <wp:inline distT="0" distB="0" distL="0" distR="0" wp14:anchorId="70F4C932" wp14:editId="1CDB1BEE">
            <wp:extent cx="5573486" cy="2942801"/>
            <wp:effectExtent l="0" t="0" r="8255" b="0"/>
            <wp:docPr id="174819632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96326" name="Picture 1748196326"/>
                    <pic:cNvPicPr/>
                  </pic:nvPicPr>
                  <pic:blipFill>
                    <a:blip r:embed="rId51">
                      <a:extLst>
                        <a:ext uri="{28A0092B-C50C-407E-A947-70E740481C1C}">
                          <a14:useLocalDpi xmlns:a14="http://schemas.microsoft.com/office/drawing/2010/main" val="0"/>
                        </a:ext>
                      </a:extLst>
                    </a:blip>
                    <a:stretch>
                      <a:fillRect/>
                    </a:stretch>
                  </pic:blipFill>
                  <pic:spPr>
                    <a:xfrm>
                      <a:off x="0" y="0"/>
                      <a:ext cx="5580962" cy="2946748"/>
                    </a:xfrm>
                    <a:prstGeom prst="rect">
                      <a:avLst/>
                    </a:prstGeom>
                  </pic:spPr>
                </pic:pic>
              </a:graphicData>
            </a:graphic>
          </wp:inline>
        </w:drawing>
      </w:r>
    </w:p>
    <w:p w14:paraId="3BDACA17" w14:textId="5935C48E" w:rsidR="001439EE" w:rsidRPr="00130ED8" w:rsidRDefault="001439EE" w:rsidP="002307B1">
      <w:pPr>
        <w:rPr>
          <w:sz w:val="36"/>
          <w:szCs w:val="36"/>
        </w:rPr>
      </w:pPr>
      <w:r>
        <w:rPr>
          <w:noProof/>
          <w:sz w:val="36"/>
          <w:szCs w:val="36"/>
        </w:rPr>
        <w:lastRenderedPageBreak/>
        <w:drawing>
          <wp:inline distT="0" distB="0" distL="0" distR="0" wp14:anchorId="01578783" wp14:editId="67EDD8B3">
            <wp:extent cx="5058481" cy="6897063"/>
            <wp:effectExtent l="0" t="0" r="8890" b="0"/>
            <wp:docPr id="15553572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57205" name="Picture 1555357205"/>
                    <pic:cNvPicPr/>
                  </pic:nvPicPr>
                  <pic:blipFill>
                    <a:blip r:embed="rId52">
                      <a:extLst>
                        <a:ext uri="{28A0092B-C50C-407E-A947-70E740481C1C}">
                          <a14:useLocalDpi xmlns:a14="http://schemas.microsoft.com/office/drawing/2010/main" val="0"/>
                        </a:ext>
                      </a:extLst>
                    </a:blip>
                    <a:stretch>
                      <a:fillRect/>
                    </a:stretch>
                  </pic:blipFill>
                  <pic:spPr>
                    <a:xfrm>
                      <a:off x="0" y="0"/>
                      <a:ext cx="5058481" cy="6897063"/>
                    </a:xfrm>
                    <a:prstGeom prst="rect">
                      <a:avLst/>
                    </a:prstGeom>
                  </pic:spPr>
                </pic:pic>
              </a:graphicData>
            </a:graphic>
          </wp:inline>
        </w:drawing>
      </w:r>
      <w:r>
        <w:rPr>
          <w:noProof/>
          <w:sz w:val="36"/>
          <w:szCs w:val="36"/>
        </w:rPr>
        <w:lastRenderedPageBreak/>
        <w:drawing>
          <wp:inline distT="0" distB="0" distL="0" distR="0" wp14:anchorId="26AAFDD7" wp14:editId="2A9F270A">
            <wp:extent cx="5344271" cy="7125694"/>
            <wp:effectExtent l="0" t="0" r="8890" b="0"/>
            <wp:docPr id="13145989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98994" name="Picture 1314598994"/>
                    <pic:cNvPicPr/>
                  </pic:nvPicPr>
                  <pic:blipFill>
                    <a:blip r:embed="rId53">
                      <a:extLst>
                        <a:ext uri="{28A0092B-C50C-407E-A947-70E740481C1C}">
                          <a14:useLocalDpi xmlns:a14="http://schemas.microsoft.com/office/drawing/2010/main" val="0"/>
                        </a:ext>
                      </a:extLst>
                    </a:blip>
                    <a:stretch>
                      <a:fillRect/>
                    </a:stretch>
                  </pic:blipFill>
                  <pic:spPr>
                    <a:xfrm>
                      <a:off x="0" y="0"/>
                      <a:ext cx="5344271" cy="7125694"/>
                    </a:xfrm>
                    <a:prstGeom prst="rect">
                      <a:avLst/>
                    </a:prstGeom>
                  </pic:spPr>
                </pic:pic>
              </a:graphicData>
            </a:graphic>
          </wp:inline>
        </w:drawing>
      </w:r>
      <w:r>
        <w:rPr>
          <w:noProof/>
          <w:sz w:val="36"/>
          <w:szCs w:val="36"/>
        </w:rPr>
        <w:lastRenderedPageBreak/>
        <w:drawing>
          <wp:inline distT="0" distB="0" distL="0" distR="0" wp14:anchorId="54BEA712" wp14:editId="36A98692">
            <wp:extent cx="5325218" cy="6992326"/>
            <wp:effectExtent l="0" t="0" r="8890" b="0"/>
            <wp:docPr id="13684534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53474" name="Picture 1368453474"/>
                    <pic:cNvPicPr/>
                  </pic:nvPicPr>
                  <pic:blipFill>
                    <a:blip r:embed="rId54">
                      <a:extLst>
                        <a:ext uri="{28A0092B-C50C-407E-A947-70E740481C1C}">
                          <a14:useLocalDpi xmlns:a14="http://schemas.microsoft.com/office/drawing/2010/main" val="0"/>
                        </a:ext>
                      </a:extLst>
                    </a:blip>
                    <a:stretch>
                      <a:fillRect/>
                    </a:stretch>
                  </pic:blipFill>
                  <pic:spPr>
                    <a:xfrm>
                      <a:off x="0" y="0"/>
                      <a:ext cx="5325218" cy="6992326"/>
                    </a:xfrm>
                    <a:prstGeom prst="rect">
                      <a:avLst/>
                    </a:prstGeom>
                  </pic:spPr>
                </pic:pic>
              </a:graphicData>
            </a:graphic>
          </wp:inline>
        </w:drawing>
      </w:r>
      <w:r>
        <w:rPr>
          <w:noProof/>
          <w:sz w:val="36"/>
          <w:szCs w:val="36"/>
        </w:rPr>
        <w:lastRenderedPageBreak/>
        <w:drawing>
          <wp:inline distT="0" distB="0" distL="0" distR="0" wp14:anchorId="46E890E6" wp14:editId="209C6403">
            <wp:extent cx="5201376" cy="7059010"/>
            <wp:effectExtent l="0" t="0" r="0" b="8890"/>
            <wp:docPr id="166686226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62267" name="Picture 1666862267"/>
                    <pic:cNvPicPr/>
                  </pic:nvPicPr>
                  <pic:blipFill>
                    <a:blip r:embed="rId55">
                      <a:extLst>
                        <a:ext uri="{28A0092B-C50C-407E-A947-70E740481C1C}">
                          <a14:useLocalDpi xmlns:a14="http://schemas.microsoft.com/office/drawing/2010/main" val="0"/>
                        </a:ext>
                      </a:extLst>
                    </a:blip>
                    <a:stretch>
                      <a:fillRect/>
                    </a:stretch>
                  </pic:blipFill>
                  <pic:spPr>
                    <a:xfrm>
                      <a:off x="0" y="0"/>
                      <a:ext cx="5201376" cy="7059010"/>
                    </a:xfrm>
                    <a:prstGeom prst="rect">
                      <a:avLst/>
                    </a:prstGeom>
                  </pic:spPr>
                </pic:pic>
              </a:graphicData>
            </a:graphic>
          </wp:inline>
        </w:drawing>
      </w:r>
      <w:r>
        <w:rPr>
          <w:noProof/>
          <w:sz w:val="36"/>
          <w:szCs w:val="36"/>
        </w:rPr>
        <w:lastRenderedPageBreak/>
        <w:drawing>
          <wp:inline distT="0" distB="0" distL="0" distR="0" wp14:anchorId="6DFFA8C8" wp14:editId="2AB579D1">
            <wp:extent cx="5363323" cy="7163800"/>
            <wp:effectExtent l="0" t="0" r="8890" b="0"/>
            <wp:docPr id="87548974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89740" name="Picture 875489740"/>
                    <pic:cNvPicPr/>
                  </pic:nvPicPr>
                  <pic:blipFill>
                    <a:blip r:embed="rId56">
                      <a:extLst>
                        <a:ext uri="{28A0092B-C50C-407E-A947-70E740481C1C}">
                          <a14:useLocalDpi xmlns:a14="http://schemas.microsoft.com/office/drawing/2010/main" val="0"/>
                        </a:ext>
                      </a:extLst>
                    </a:blip>
                    <a:stretch>
                      <a:fillRect/>
                    </a:stretch>
                  </pic:blipFill>
                  <pic:spPr>
                    <a:xfrm>
                      <a:off x="0" y="0"/>
                      <a:ext cx="5363323" cy="7163800"/>
                    </a:xfrm>
                    <a:prstGeom prst="rect">
                      <a:avLst/>
                    </a:prstGeom>
                  </pic:spPr>
                </pic:pic>
              </a:graphicData>
            </a:graphic>
          </wp:inline>
        </w:drawing>
      </w:r>
      <w:r>
        <w:rPr>
          <w:noProof/>
          <w:sz w:val="36"/>
          <w:szCs w:val="36"/>
        </w:rPr>
        <w:lastRenderedPageBreak/>
        <w:drawing>
          <wp:inline distT="0" distB="0" distL="0" distR="0" wp14:anchorId="35B1857B" wp14:editId="0F0F1FA5">
            <wp:extent cx="5630061" cy="7459116"/>
            <wp:effectExtent l="0" t="0" r="8890" b="8890"/>
            <wp:docPr id="163219401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94018" name="Picture 1632194018"/>
                    <pic:cNvPicPr/>
                  </pic:nvPicPr>
                  <pic:blipFill>
                    <a:blip r:embed="rId57">
                      <a:extLst>
                        <a:ext uri="{28A0092B-C50C-407E-A947-70E740481C1C}">
                          <a14:useLocalDpi xmlns:a14="http://schemas.microsoft.com/office/drawing/2010/main" val="0"/>
                        </a:ext>
                      </a:extLst>
                    </a:blip>
                    <a:stretch>
                      <a:fillRect/>
                    </a:stretch>
                  </pic:blipFill>
                  <pic:spPr>
                    <a:xfrm>
                      <a:off x="0" y="0"/>
                      <a:ext cx="5630061" cy="7459116"/>
                    </a:xfrm>
                    <a:prstGeom prst="rect">
                      <a:avLst/>
                    </a:prstGeom>
                  </pic:spPr>
                </pic:pic>
              </a:graphicData>
            </a:graphic>
          </wp:inline>
        </w:drawing>
      </w:r>
      <w:r>
        <w:rPr>
          <w:noProof/>
          <w:sz w:val="36"/>
          <w:szCs w:val="36"/>
        </w:rPr>
        <w:lastRenderedPageBreak/>
        <w:drawing>
          <wp:inline distT="0" distB="0" distL="0" distR="0" wp14:anchorId="5986280B" wp14:editId="523DB2D0">
            <wp:extent cx="5249008" cy="5029902"/>
            <wp:effectExtent l="0" t="0" r="8890" b="0"/>
            <wp:docPr id="196179978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99787" name="Picture 1961799787"/>
                    <pic:cNvPicPr/>
                  </pic:nvPicPr>
                  <pic:blipFill>
                    <a:blip r:embed="rId58">
                      <a:extLst>
                        <a:ext uri="{28A0092B-C50C-407E-A947-70E740481C1C}">
                          <a14:useLocalDpi xmlns:a14="http://schemas.microsoft.com/office/drawing/2010/main" val="0"/>
                        </a:ext>
                      </a:extLst>
                    </a:blip>
                    <a:stretch>
                      <a:fillRect/>
                    </a:stretch>
                  </pic:blipFill>
                  <pic:spPr>
                    <a:xfrm>
                      <a:off x="0" y="0"/>
                      <a:ext cx="5249008" cy="5029902"/>
                    </a:xfrm>
                    <a:prstGeom prst="rect">
                      <a:avLst/>
                    </a:prstGeom>
                  </pic:spPr>
                </pic:pic>
              </a:graphicData>
            </a:graphic>
          </wp:inline>
        </w:drawing>
      </w:r>
      <w:r>
        <w:rPr>
          <w:noProof/>
          <w:sz w:val="36"/>
          <w:szCs w:val="36"/>
        </w:rPr>
        <w:lastRenderedPageBreak/>
        <w:drawing>
          <wp:inline distT="0" distB="0" distL="0" distR="0" wp14:anchorId="732B9BB4" wp14:editId="2401C668">
            <wp:extent cx="5287113" cy="5296639"/>
            <wp:effectExtent l="0" t="0" r="8890" b="0"/>
            <wp:docPr id="206155369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3693" name="Picture 2061553693"/>
                    <pic:cNvPicPr/>
                  </pic:nvPicPr>
                  <pic:blipFill>
                    <a:blip r:embed="rId59">
                      <a:extLst>
                        <a:ext uri="{28A0092B-C50C-407E-A947-70E740481C1C}">
                          <a14:useLocalDpi xmlns:a14="http://schemas.microsoft.com/office/drawing/2010/main" val="0"/>
                        </a:ext>
                      </a:extLst>
                    </a:blip>
                    <a:stretch>
                      <a:fillRect/>
                    </a:stretch>
                  </pic:blipFill>
                  <pic:spPr>
                    <a:xfrm>
                      <a:off x="0" y="0"/>
                      <a:ext cx="5287113" cy="5296639"/>
                    </a:xfrm>
                    <a:prstGeom prst="rect">
                      <a:avLst/>
                    </a:prstGeom>
                  </pic:spPr>
                </pic:pic>
              </a:graphicData>
            </a:graphic>
          </wp:inline>
        </w:drawing>
      </w:r>
      <w:r>
        <w:rPr>
          <w:noProof/>
          <w:sz w:val="36"/>
          <w:szCs w:val="36"/>
        </w:rPr>
        <w:lastRenderedPageBreak/>
        <w:drawing>
          <wp:inline distT="0" distB="0" distL="0" distR="0" wp14:anchorId="6BF2C019" wp14:editId="73254C62">
            <wp:extent cx="5515745" cy="7135221"/>
            <wp:effectExtent l="0" t="0" r="8890" b="8890"/>
            <wp:docPr id="678473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73141" name="Picture 678473141"/>
                    <pic:cNvPicPr/>
                  </pic:nvPicPr>
                  <pic:blipFill>
                    <a:blip r:embed="rId60">
                      <a:extLst>
                        <a:ext uri="{28A0092B-C50C-407E-A947-70E740481C1C}">
                          <a14:useLocalDpi xmlns:a14="http://schemas.microsoft.com/office/drawing/2010/main" val="0"/>
                        </a:ext>
                      </a:extLst>
                    </a:blip>
                    <a:stretch>
                      <a:fillRect/>
                    </a:stretch>
                  </pic:blipFill>
                  <pic:spPr>
                    <a:xfrm>
                      <a:off x="0" y="0"/>
                      <a:ext cx="5515745" cy="7135221"/>
                    </a:xfrm>
                    <a:prstGeom prst="rect">
                      <a:avLst/>
                    </a:prstGeom>
                  </pic:spPr>
                </pic:pic>
              </a:graphicData>
            </a:graphic>
          </wp:inline>
        </w:drawing>
      </w:r>
      <w:r>
        <w:rPr>
          <w:noProof/>
          <w:sz w:val="36"/>
          <w:szCs w:val="36"/>
        </w:rPr>
        <w:lastRenderedPageBreak/>
        <w:drawing>
          <wp:inline distT="0" distB="0" distL="0" distR="0" wp14:anchorId="29BD4868" wp14:editId="78F04C2D">
            <wp:extent cx="5334744" cy="7478169"/>
            <wp:effectExtent l="0" t="0" r="0" b="8890"/>
            <wp:docPr id="41252762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27623" name="Picture 412527623"/>
                    <pic:cNvPicPr/>
                  </pic:nvPicPr>
                  <pic:blipFill>
                    <a:blip r:embed="rId61">
                      <a:extLst>
                        <a:ext uri="{28A0092B-C50C-407E-A947-70E740481C1C}">
                          <a14:useLocalDpi xmlns:a14="http://schemas.microsoft.com/office/drawing/2010/main" val="0"/>
                        </a:ext>
                      </a:extLst>
                    </a:blip>
                    <a:stretch>
                      <a:fillRect/>
                    </a:stretch>
                  </pic:blipFill>
                  <pic:spPr>
                    <a:xfrm>
                      <a:off x="0" y="0"/>
                      <a:ext cx="5334744" cy="7478169"/>
                    </a:xfrm>
                    <a:prstGeom prst="rect">
                      <a:avLst/>
                    </a:prstGeom>
                  </pic:spPr>
                </pic:pic>
              </a:graphicData>
            </a:graphic>
          </wp:inline>
        </w:drawing>
      </w:r>
      <w:r>
        <w:rPr>
          <w:noProof/>
          <w:sz w:val="36"/>
          <w:szCs w:val="36"/>
        </w:rPr>
        <w:lastRenderedPageBreak/>
        <w:drawing>
          <wp:inline distT="0" distB="0" distL="0" distR="0" wp14:anchorId="5A47771C" wp14:editId="35A74EDD">
            <wp:extent cx="5106113" cy="2791215"/>
            <wp:effectExtent l="0" t="0" r="0" b="9525"/>
            <wp:docPr id="74275256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52567" name="Picture 742752567"/>
                    <pic:cNvPicPr/>
                  </pic:nvPicPr>
                  <pic:blipFill>
                    <a:blip r:embed="rId62">
                      <a:extLst>
                        <a:ext uri="{28A0092B-C50C-407E-A947-70E740481C1C}">
                          <a14:useLocalDpi xmlns:a14="http://schemas.microsoft.com/office/drawing/2010/main" val="0"/>
                        </a:ext>
                      </a:extLst>
                    </a:blip>
                    <a:stretch>
                      <a:fillRect/>
                    </a:stretch>
                  </pic:blipFill>
                  <pic:spPr>
                    <a:xfrm>
                      <a:off x="0" y="0"/>
                      <a:ext cx="5106113" cy="2791215"/>
                    </a:xfrm>
                    <a:prstGeom prst="rect">
                      <a:avLst/>
                    </a:prstGeom>
                  </pic:spPr>
                </pic:pic>
              </a:graphicData>
            </a:graphic>
          </wp:inline>
        </w:drawing>
      </w:r>
      <w:r>
        <w:rPr>
          <w:noProof/>
          <w:sz w:val="36"/>
          <w:szCs w:val="36"/>
        </w:rPr>
        <w:drawing>
          <wp:inline distT="0" distB="0" distL="0" distR="0" wp14:anchorId="563A293A" wp14:editId="6E893924">
            <wp:extent cx="5363323" cy="4563112"/>
            <wp:effectExtent l="0" t="0" r="8890" b="8890"/>
            <wp:docPr id="170028741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87413" name="Picture 1700287413"/>
                    <pic:cNvPicPr/>
                  </pic:nvPicPr>
                  <pic:blipFill>
                    <a:blip r:embed="rId63">
                      <a:extLst>
                        <a:ext uri="{28A0092B-C50C-407E-A947-70E740481C1C}">
                          <a14:useLocalDpi xmlns:a14="http://schemas.microsoft.com/office/drawing/2010/main" val="0"/>
                        </a:ext>
                      </a:extLst>
                    </a:blip>
                    <a:stretch>
                      <a:fillRect/>
                    </a:stretch>
                  </pic:blipFill>
                  <pic:spPr>
                    <a:xfrm>
                      <a:off x="0" y="0"/>
                      <a:ext cx="5363323" cy="4563112"/>
                    </a:xfrm>
                    <a:prstGeom prst="rect">
                      <a:avLst/>
                    </a:prstGeom>
                  </pic:spPr>
                </pic:pic>
              </a:graphicData>
            </a:graphic>
          </wp:inline>
        </w:drawing>
      </w:r>
      <w:r>
        <w:rPr>
          <w:noProof/>
          <w:sz w:val="36"/>
          <w:szCs w:val="36"/>
        </w:rPr>
        <w:lastRenderedPageBreak/>
        <w:drawing>
          <wp:inline distT="0" distB="0" distL="0" distR="0" wp14:anchorId="45572B1E" wp14:editId="21621783">
            <wp:extent cx="5258534" cy="7020905"/>
            <wp:effectExtent l="0" t="0" r="0" b="8890"/>
            <wp:docPr id="85025858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58586" name="Picture 850258586"/>
                    <pic:cNvPicPr/>
                  </pic:nvPicPr>
                  <pic:blipFill>
                    <a:blip r:embed="rId64">
                      <a:extLst>
                        <a:ext uri="{28A0092B-C50C-407E-A947-70E740481C1C}">
                          <a14:useLocalDpi xmlns:a14="http://schemas.microsoft.com/office/drawing/2010/main" val="0"/>
                        </a:ext>
                      </a:extLst>
                    </a:blip>
                    <a:stretch>
                      <a:fillRect/>
                    </a:stretch>
                  </pic:blipFill>
                  <pic:spPr>
                    <a:xfrm>
                      <a:off x="0" y="0"/>
                      <a:ext cx="5258534" cy="7020905"/>
                    </a:xfrm>
                    <a:prstGeom prst="rect">
                      <a:avLst/>
                    </a:prstGeom>
                  </pic:spPr>
                </pic:pic>
              </a:graphicData>
            </a:graphic>
          </wp:inline>
        </w:drawing>
      </w:r>
      <w:r>
        <w:rPr>
          <w:noProof/>
          <w:sz w:val="36"/>
          <w:szCs w:val="36"/>
        </w:rPr>
        <w:lastRenderedPageBreak/>
        <w:drawing>
          <wp:inline distT="0" distB="0" distL="0" distR="0" wp14:anchorId="2BFB5CB7" wp14:editId="4B2CB2C3">
            <wp:extent cx="5439534" cy="7363853"/>
            <wp:effectExtent l="0" t="0" r="8890" b="8890"/>
            <wp:docPr id="59546973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69733" name="Picture 595469733"/>
                    <pic:cNvPicPr/>
                  </pic:nvPicPr>
                  <pic:blipFill>
                    <a:blip r:embed="rId65">
                      <a:extLst>
                        <a:ext uri="{28A0092B-C50C-407E-A947-70E740481C1C}">
                          <a14:useLocalDpi xmlns:a14="http://schemas.microsoft.com/office/drawing/2010/main" val="0"/>
                        </a:ext>
                      </a:extLst>
                    </a:blip>
                    <a:stretch>
                      <a:fillRect/>
                    </a:stretch>
                  </pic:blipFill>
                  <pic:spPr>
                    <a:xfrm>
                      <a:off x="0" y="0"/>
                      <a:ext cx="5439534" cy="7363853"/>
                    </a:xfrm>
                    <a:prstGeom prst="rect">
                      <a:avLst/>
                    </a:prstGeom>
                  </pic:spPr>
                </pic:pic>
              </a:graphicData>
            </a:graphic>
          </wp:inline>
        </w:drawing>
      </w:r>
      <w:r>
        <w:rPr>
          <w:noProof/>
          <w:sz w:val="36"/>
          <w:szCs w:val="36"/>
        </w:rPr>
        <w:lastRenderedPageBreak/>
        <w:drawing>
          <wp:inline distT="0" distB="0" distL="0" distR="0" wp14:anchorId="11983D64" wp14:editId="299258F7">
            <wp:extent cx="5601482" cy="7430537"/>
            <wp:effectExtent l="0" t="0" r="0" b="0"/>
            <wp:docPr id="86616867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68679" name="Picture 866168679"/>
                    <pic:cNvPicPr/>
                  </pic:nvPicPr>
                  <pic:blipFill>
                    <a:blip r:embed="rId66">
                      <a:extLst>
                        <a:ext uri="{28A0092B-C50C-407E-A947-70E740481C1C}">
                          <a14:useLocalDpi xmlns:a14="http://schemas.microsoft.com/office/drawing/2010/main" val="0"/>
                        </a:ext>
                      </a:extLst>
                    </a:blip>
                    <a:stretch>
                      <a:fillRect/>
                    </a:stretch>
                  </pic:blipFill>
                  <pic:spPr>
                    <a:xfrm>
                      <a:off x="0" y="0"/>
                      <a:ext cx="5601482" cy="7430537"/>
                    </a:xfrm>
                    <a:prstGeom prst="rect">
                      <a:avLst/>
                    </a:prstGeom>
                  </pic:spPr>
                </pic:pic>
              </a:graphicData>
            </a:graphic>
          </wp:inline>
        </w:drawing>
      </w:r>
      <w:r>
        <w:rPr>
          <w:noProof/>
          <w:sz w:val="36"/>
          <w:szCs w:val="36"/>
        </w:rPr>
        <w:lastRenderedPageBreak/>
        <w:drawing>
          <wp:inline distT="0" distB="0" distL="0" distR="0" wp14:anchorId="6DD8CC47" wp14:editId="0CD2C932">
            <wp:extent cx="5487166" cy="7325747"/>
            <wp:effectExtent l="0" t="0" r="0" b="8890"/>
            <wp:docPr id="129502914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29140" name="Picture 1295029140"/>
                    <pic:cNvPicPr/>
                  </pic:nvPicPr>
                  <pic:blipFill>
                    <a:blip r:embed="rId67">
                      <a:extLst>
                        <a:ext uri="{28A0092B-C50C-407E-A947-70E740481C1C}">
                          <a14:useLocalDpi xmlns:a14="http://schemas.microsoft.com/office/drawing/2010/main" val="0"/>
                        </a:ext>
                      </a:extLst>
                    </a:blip>
                    <a:stretch>
                      <a:fillRect/>
                    </a:stretch>
                  </pic:blipFill>
                  <pic:spPr>
                    <a:xfrm>
                      <a:off x="0" y="0"/>
                      <a:ext cx="5487166" cy="7325747"/>
                    </a:xfrm>
                    <a:prstGeom prst="rect">
                      <a:avLst/>
                    </a:prstGeom>
                  </pic:spPr>
                </pic:pic>
              </a:graphicData>
            </a:graphic>
          </wp:inline>
        </w:drawing>
      </w:r>
      <w:r>
        <w:rPr>
          <w:noProof/>
          <w:sz w:val="36"/>
          <w:szCs w:val="36"/>
        </w:rPr>
        <w:lastRenderedPageBreak/>
        <w:drawing>
          <wp:inline distT="0" distB="0" distL="0" distR="0" wp14:anchorId="4BDD500E" wp14:editId="358C0626">
            <wp:extent cx="5468113" cy="7430537"/>
            <wp:effectExtent l="0" t="0" r="0" b="0"/>
            <wp:docPr id="160337830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78304" name="Picture 1603378304"/>
                    <pic:cNvPicPr/>
                  </pic:nvPicPr>
                  <pic:blipFill>
                    <a:blip r:embed="rId68">
                      <a:extLst>
                        <a:ext uri="{28A0092B-C50C-407E-A947-70E740481C1C}">
                          <a14:useLocalDpi xmlns:a14="http://schemas.microsoft.com/office/drawing/2010/main" val="0"/>
                        </a:ext>
                      </a:extLst>
                    </a:blip>
                    <a:stretch>
                      <a:fillRect/>
                    </a:stretch>
                  </pic:blipFill>
                  <pic:spPr>
                    <a:xfrm>
                      <a:off x="0" y="0"/>
                      <a:ext cx="5468113" cy="7430537"/>
                    </a:xfrm>
                    <a:prstGeom prst="rect">
                      <a:avLst/>
                    </a:prstGeom>
                  </pic:spPr>
                </pic:pic>
              </a:graphicData>
            </a:graphic>
          </wp:inline>
        </w:drawing>
      </w:r>
      <w:r>
        <w:rPr>
          <w:noProof/>
          <w:sz w:val="36"/>
          <w:szCs w:val="36"/>
        </w:rPr>
        <w:lastRenderedPageBreak/>
        <w:drawing>
          <wp:inline distT="0" distB="0" distL="0" distR="0" wp14:anchorId="5F4366E5" wp14:editId="0D7D3B4A">
            <wp:extent cx="5382376" cy="7411484"/>
            <wp:effectExtent l="0" t="0" r="8890" b="0"/>
            <wp:docPr id="115043865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38656" name="Picture 1150438656"/>
                    <pic:cNvPicPr/>
                  </pic:nvPicPr>
                  <pic:blipFill>
                    <a:blip r:embed="rId69">
                      <a:extLst>
                        <a:ext uri="{28A0092B-C50C-407E-A947-70E740481C1C}">
                          <a14:useLocalDpi xmlns:a14="http://schemas.microsoft.com/office/drawing/2010/main" val="0"/>
                        </a:ext>
                      </a:extLst>
                    </a:blip>
                    <a:stretch>
                      <a:fillRect/>
                    </a:stretch>
                  </pic:blipFill>
                  <pic:spPr>
                    <a:xfrm>
                      <a:off x="0" y="0"/>
                      <a:ext cx="5382376" cy="7411484"/>
                    </a:xfrm>
                    <a:prstGeom prst="rect">
                      <a:avLst/>
                    </a:prstGeom>
                  </pic:spPr>
                </pic:pic>
              </a:graphicData>
            </a:graphic>
          </wp:inline>
        </w:drawing>
      </w:r>
      <w:r>
        <w:rPr>
          <w:noProof/>
          <w:sz w:val="36"/>
          <w:szCs w:val="36"/>
        </w:rPr>
        <w:lastRenderedPageBreak/>
        <w:drawing>
          <wp:inline distT="0" distB="0" distL="0" distR="0" wp14:anchorId="637B07CB" wp14:editId="18583B3C">
            <wp:extent cx="5353797" cy="7459116"/>
            <wp:effectExtent l="0" t="0" r="0" b="8890"/>
            <wp:docPr id="61732855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28557" name="Picture 617328557"/>
                    <pic:cNvPicPr/>
                  </pic:nvPicPr>
                  <pic:blipFill>
                    <a:blip r:embed="rId70">
                      <a:extLst>
                        <a:ext uri="{28A0092B-C50C-407E-A947-70E740481C1C}">
                          <a14:useLocalDpi xmlns:a14="http://schemas.microsoft.com/office/drawing/2010/main" val="0"/>
                        </a:ext>
                      </a:extLst>
                    </a:blip>
                    <a:stretch>
                      <a:fillRect/>
                    </a:stretch>
                  </pic:blipFill>
                  <pic:spPr>
                    <a:xfrm>
                      <a:off x="0" y="0"/>
                      <a:ext cx="5353797" cy="7459116"/>
                    </a:xfrm>
                    <a:prstGeom prst="rect">
                      <a:avLst/>
                    </a:prstGeom>
                  </pic:spPr>
                </pic:pic>
              </a:graphicData>
            </a:graphic>
          </wp:inline>
        </w:drawing>
      </w:r>
      <w:r>
        <w:rPr>
          <w:noProof/>
          <w:sz w:val="36"/>
          <w:szCs w:val="36"/>
        </w:rPr>
        <w:lastRenderedPageBreak/>
        <w:drawing>
          <wp:inline distT="0" distB="0" distL="0" distR="0" wp14:anchorId="4387B5D1" wp14:editId="0BE52CDD">
            <wp:extent cx="5572903" cy="7449590"/>
            <wp:effectExtent l="0" t="0" r="8890" b="0"/>
            <wp:docPr id="132649333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93330" name="Picture 1326493330"/>
                    <pic:cNvPicPr/>
                  </pic:nvPicPr>
                  <pic:blipFill>
                    <a:blip r:embed="rId71">
                      <a:extLst>
                        <a:ext uri="{28A0092B-C50C-407E-A947-70E740481C1C}">
                          <a14:useLocalDpi xmlns:a14="http://schemas.microsoft.com/office/drawing/2010/main" val="0"/>
                        </a:ext>
                      </a:extLst>
                    </a:blip>
                    <a:stretch>
                      <a:fillRect/>
                    </a:stretch>
                  </pic:blipFill>
                  <pic:spPr>
                    <a:xfrm>
                      <a:off x="0" y="0"/>
                      <a:ext cx="5572903" cy="7449590"/>
                    </a:xfrm>
                    <a:prstGeom prst="rect">
                      <a:avLst/>
                    </a:prstGeom>
                  </pic:spPr>
                </pic:pic>
              </a:graphicData>
            </a:graphic>
          </wp:inline>
        </w:drawing>
      </w:r>
      <w:r>
        <w:rPr>
          <w:noProof/>
          <w:sz w:val="36"/>
          <w:szCs w:val="36"/>
        </w:rPr>
        <w:lastRenderedPageBreak/>
        <w:drawing>
          <wp:inline distT="0" distB="0" distL="0" distR="0" wp14:anchorId="7C43E7EB" wp14:editId="71F6D95F">
            <wp:extent cx="5277587" cy="6220693"/>
            <wp:effectExtent l="0" t="0" r="0" b="8890"/>
            <wp:docPr id="209496453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64530" name="Picture 2094964530"/>
                    <pic:cNvPicPr/>
                  </pic:nvPicPr>
                  <pic:blipFill>
                    <a:blip r:embed="rId72">
                      <a:extLst>
                        <a:ext uri="{28A0092B-C50C-407E-A947-70E740481C1C}">
                          <a14:useLocalDpi xmlns:a14="http://schemas.microsoft.com/office/drawing/2010/main" val="0"/>
                        </a:ext>
                      </a:extLst>
                    </a:blip>
                    <a:stretch>
                      <a:fillRect/>
                    </a:stretch>
                  </pic:blipFill>
                  <pic:spPr>
                    <a:xfrm>
                      <a:off x="0" y="0"/>
                      <a:ext cx="5277587" cy="6220693"/>
                    </a:xfrm>
                    <a:prstGeom prst="rect">
                      <a:avLst/>
                    </a:prstGeom>
                  </pic:spPr>
                </pic:pic>
              </a:graphicData>
            </a:graphic>
          </wp:inline>
        </w:drawing>
      </w:r>
      <w:r>
        <w:rPr>
          <w:noProof/>
          <w:sz w:val="36"/>
          <w:szCs w:val="36"/>
        </w:rPr>
        <w:drawing>
          <wp:inline distT="0" distB="0" distL="0" distR="0" wp14:anchorId="3755A1C4" wp14:editId="5D1EC743">
            <wp:extent cx="5087060" cy="1409897"/>
            <wp:effectExtent l="0" t="0" r="0" b="0"/>
            <wp:docPr id="209527446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74467" name="Picture 2095274467"/>
                    <pic:cNvPicPr/>
                  </pic:nvPicPr>
                  <pic:blipFill>
                    <a:blip r:embed="rId73">
                      <a:extLst>
                        <a:ext uri="{28A0092B-C50C-407E-A947-70E740481C1C}">
                          <a14:useLocalDpi xmlns:a14="http://schemas.microsoft.com/office/drawing/2010/main" val="0"/>
                        </a:ext>
                      </a:extLst>
                    </a:blip>
                    <a:stretch>
                      <a:fillRect/>
                    </a:stretch>
                  </pic:blipFill>
                  <pic:spPr>
                    <a:xfrm>
                      <a:off x="0" y="0"/>
                      <a:ext cx="5087060" cy="1409897"/>
                    </a:xfrm>
                    <a:prstGeom prst="rect">
                      <a:avLst/>
                    </a:prstGeom>
                  </pic:spPr>
                </pic:pic>
              </a:graphicData>
            </a:graphic>
          </wp:inline>
        </w:drawing>
      </w:r>
      <w:r>
        <w:rPr>
          <w:noProof/>
          <w:sz w:val="36"/>
          <w:szCs w:val="36"/>
        </w:rPr>
        <w:lastRenderedPageBreak/>
        <w:drawing>
          <wp:inline distT="0" distB="0" distL="0" distR="0" wp14:anchorId="5750112C" wp14:editId="25FE0F78">
            <wp:extent cx="5344271" cy="7363853"/>
            <wp:effectExtent l="0" t="0" r="8890" b="8890"/>
            <wp:docPr id="5140857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5724" name="Picture 514085724"/>
                    <pic:cNvPicPr/>
                  </pic:nvPicPr>
                  <pic:blipFill>
                    <a:blip r:embed="rId74">
                      <a:extLst>
                        <a:ext uri="{28A0092B-C50C-407E-A947-70E740481C1C}">
                          <a14:useLocalDpi xmlns:a14="http://schemas.microsoft.com/office/drawing/2010/main" val="0"/>
                        </a:ext>
                      </a:extLst>
                    </a:blip>
                    <a:stretch>
                      <a:fillRect/>
                    </a:stretch>
                  </pic:blipFill>
                  <pic:spPr>
                    <a:xfrm>
                      <a:off x="0" y="0"/>
                      <a:ext cx="5344271" cy="7363853"/>
                    </a:xfrm>
                    <a:prstGeom prst="rect">
                      <a:avLst/>
                    </a:prstGeom>
                  </pic:spPr>
                </pic:pic>
              </a:graphicData>
            </a:graphic>
          </wp:inline>
        </w:drawing>
      </w:r>
      <w:r>
        <w:rPr>
          <w:noProof/>
          <w:sz w:val="36"/>
          <w:szCs w:val="36"/>
        </w:rPr>
        <w:lastRenderedPageBreak/>
        <w:drawing>
          <wp:inline distT="0" distB="0" distL="0" distR="0" wp14:anchorId="35B973C6" wp14:editId="2C4B3018">
            <wp:extent cx="5334744" cy="7240010"/>
            <wp:effectExtent l="0" t="0" r="0" b="0"/>
            <wp:docPr id="141056475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64759" name="Picture 1410564759"/>
                    <pic:cNvPicPr/>
                  </pic:nvPicPr>
                  <pic:blipFill>
                    <a:blip r:embed="rId75">
                      <a:extLst>
                        <a:ext uri="{28A0092B-C50C-407E-A947-70E740481C1C}">
                          <a14:useLocalDpi xmlns:a14="http://schemas.microsoft.com/office/drawing/2010/main" val="0"/>
                        </a:ext>
                      </a:extLst>
                    </a:blip>
                    <a:stretch>
                      <a:fillRect/>
                    </a:stretch>
                  </pic:blipFill>
                  <pic:spPr>
                    <a:xfrm>
                      <a:off x="0" y="0"/>
                      <a:ext cx="5334744" cy="7240010"/>
                    </a:xfrm>
                    <a:prstGeom prst="rect">
                      <a:avLst/>
                    </a:prstGeom>
                  </pic:spPr>
                </pic:pic>
              </a:graphicData>
            </a:graphic>
          </wp:inline>
        </w:drawing>
      </w:r>
      <w:r>
        <w:rPr>
          <w:noProof/>
          <w:sz w:val="36"/>
          <w:szCs w:val="36"/>
        </w:rPr>
        <w:drawing>
          <wp:inline distT="0" distB="0" distL="0" distR="0" wp14:anchorId="713A0CAD" wp14:editId="1EA42F1C">
            <wp:extent cx="5058481" cy="1533739"/>
            <wp:effectExtent l="0" t="0" r="8890" b="9525"/>
            <wp:docPr id="17933234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23443" name="Picture 1793323443"/>
                    <pic:cNvPicPr/>
                  </pic:nvPicPr>
                  <pic:blipFill>
                    <a:blip r:embed="rId76">
                      <a:extLst>
                        <a:ext uri="{28A0092B-C50C-407E-A947-70E740481C1C}">
                          <a14:useLocalDpi xmlns:a14="http://schemas.microsoft.com/office/drawing/2010/main" val="0"/>
                        </a:ext>
                      </a:extLst>
                    </a:blip>
                    <a:stretch>
                      <a:fillRect/>
                    </a:stretch>
                  </pic:blipFill>
                  <pic:spPr>
                    <a:xfrm>
                      <a:off x="0" y="0"/>
                      <a:ext cx="5058481" cy="1533739"/>
                    </a:xfrm>
                    <a:prstGeom prst="rect">
                      <a:avLst/>
                    </a:prstGeom>
                  </pic:spPr>
                </pic:pic>
              </a:graphicData>
            </a:graphic>
          </wp:inline>
        </w:drawing>
      </w:r>
      <w:r>
        <w:rPr>
          <w:noProof/>
          <w:sz w:val="36"/>
          <w:szCs w:val="36"/>
        </w:rPr>
        <w:lastRenderedPageBreak/>
        <w:drawing>
          <wp:inline distT="0" distB="0" distL="0" distR="0" wp14:anchorId="372B84A6" wp14:editId="1BB007B6">
            <wp:extent cx="5420481" cy="4010585"/>
            <wp:effectExtent l="0" t="0" r="0" b="9525"/>
            <wp:docPr id="85756212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62129" name="Picture 857562129"/>
                    <pic:cNvPicPr/>
                  </pic:nvPicPr>
                  <pic:blipFill>
                    <a:blip r:embed="rId77">
                      <a:extLst>
                        <a:ext uri="{28A0092B-C50C-407E-A947-70E740481C1C}">
                          <a14:useLocalDpi xmlns:a14="http://schemas.microsoft.com/office/drawing/2010/main" val="0"/>
                        </a:ext>
                      </a:extLst>
                    </a:blip>
                    <a:stretch>
                      <a:fillRect/>
                    </a:stretch>
                  </pic:blipFill>
                  <pic:spPr>
                    <a:xfrm>
                      <a:off x="0" y="0"/>
                      <a:ext cx="5420481" cy="4010585"/>
                    </a:xfrm>
                    <a:prstGeom prst="rect">
                      <a:avLst/>
                    </a:prstGeom>
                  </pic:spPr>
                </pic:pic>
              </a:graphicData>
            </a:graphic>
          </wp:inline>
        </w:drawing>
      </w:r>
      <w:r>
        <w:rPr>
          <w:noProof/>
          <w:sz w:val="36"/>
          <w:szCs w:val="36"/>
        </w:rPr>
        <w:drawing>
          <wp:inline distT="0" distB="0" distL="0" distR="0" wp14:anchorId="00A6B98C" wp14:editId="4B248FFB">
            <wp:extent cx="5458587" cy="4801270"/>
            <wp:effectExtent l="0" t="0" r="8890" b="0"/>
            <wp:docPr id="1265678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7878" name="Picture 126567878"/>
                    <pic:cNvPicPr/>
                  </pic:nvPicPr>
                  <pic:blipFill>
                    <a:blip r:embed="rId78">
                      <a:extLst>
                        <a:ext uri="{28A0092B-C50C-407E-A947-70E740481C1C}">
                          <a14:useLocalDpi xmlns:a14="http://schemas.microsoft.com/office/drawing/2010/main" val="0"/>
                        </a:ext>
                      </a:extLst>
                    </a:blip>
                    <a:stretch>
                      <a:fillRect/>
                    </a:stretch>
                  </pic:blipFill>
                  <pic:spPr>
                    <a:xfrm>
                      <a:off x="0" y="0"/>
                      <a:ext cx="5458587" cy="4801270"/>
                    </a:xfrm>
                    <a:prstGeom prst="rect">
                      <a:avLst/>
                    </a:prstGeom>
                  </pic:spPr>
                </pic:pic>
              </a:graphicData>
            </a:graphic>
          </wp:inline>
        </w:drawing>
      </w:r>
      <w:r>
        <w:rPr>
          <w:noProof/>
          <w:sz w:val="36"/>
          <w:szCs w:val="36"/>
        </w:rPr>
        <w:lastRenderedPageBreak/>
        <w:drawing>
          <wp:inline distT="0" distB="0" distL="0" distR="0" wp14:anchorId="623114DF" wp14:editId="6B442072">
            <wp:extent cx="4877481" cy="2781688"/>
            <wp:effectExtent l="0" t="0" r="0" b="0"/>
            <wp:docPr id="47244072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40722" name="Picture 472440722"/>
                    <pic:cNvPicPr/>
                  </pic:nvPicPr>
                  <pic:blipFill>
                    <a:blip r:embed="rId79">
                      <a:extLst>
                        <a:ext uri="{28A0092B-C50C-407E-A947-70E740481C1C}">
                          <a14:useLocalDpi xmlns:a14="http://schemas.microsoft.com/office/drawing/2010/main" val="0"/>
                        </a:ext>
                      </a:extLst>
                    </a:blip>
                    <a:stretch>
                      <a:fillRect/>
                    </a:stretch>
                  </pic:blipFill>
                  <pic:spPr>
                    <a:xfrm>
                      <a:off x="0" y="0"/>
                      <a:ext cx="4877481" cy="2781688"/>
                    </a:xfrm>
                    <a:prstGeom prst="rect">
                      <a:avLst/>
                    </a:prstGeom>
                  </pic:spPr>
                </pic:pic>
              </a:graphicData>
            </a:graphic>
          </wp:inline>
        </w:drawing>
      </w:r>
      <w:r>
        <w:rPr>
          <w:noProof/>
          <w:sz w:val="36"/>
          <w:szCs w:val="36"/>
        </w:rPr>
        <w:lastRenderedPageBreak/>
        <w:drawing>
          <wp:inline distT="0" distB="0" distL="0" distR="0" wp14:anchorId="05CEFA86" wp14:editId="54B4793B">
            <wp:extent cx="5706271" cy="7344800"/>
            <wp:effectExtent l="0" t="0" r="8890" b="8890"/>
            <wp:docPr id="64755144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51449" name="Picture 647551449"/>
                    <pic:cNvPicPr/>
                  </pic:nvPicPr>
                  <pic:blipFill>
                    <a:blip r:embed="rId80">
                      <a:extLst>
                        <a:ext uri="{28A0092B-C50C-407E-A947-70E740481C1C}">
                          <a14:useLocalDpi xmlns:a14="http://schemas.microsoft.com/office/drawing/2010/main" val="0"/>
                        </a:ext>
                      </a:extLst>
                    </a:blip>
                    <a:stretch>
                      <a:fillRect/>
                    </a:stretch>
                  </pic:blipFill>
                  <pic:spPr>
                    <a:xfrm>
                      <a:off x="0" y="0"/>
                      <a:ext cx="5706271" cy="7344800"/>
                    </a:xfrm>
                    <a:prstGeom prst="rect">
                      <a:avLst/>
                    </a:prstGeom>
                  </pic:spPr>
                </pic:pic>
              </a:graphicData>
            </a:graphic>
          </wp:inline>
        </w:drawing>
      </w:r>
      <w:r>
        <w:rPr>
          <w:noProof/>
          <w:sz w:val="36"/>
          <w:szCs w:val="36"/>
        </w:rPr>
        <w:lastRenderedPageBreak/>
        <w:drawing>
          <wp:inline distT="0" distB="0" distL="0" distR="0" wp14:anchorId="3303D75F" wp14:editId="4B457A15">
            <wp:extent cx="5563376" cy="7544853"/>
            <wp:effectExtent l="0" t="0" r="0" b="0"/>
            <wp:docPr id="150520312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3129" name="Picture 1505203129"/>
                    <pic:cNvPicPr/>
                  </pic:nvPicPr>
                  <pic:blipFill>
                    <a:blip r:embed="rId81">
                      <a:extLst>
                        <a:ext uri="{28A0092B-C50C-407E-A947-70E740481C1C}">
                          <a14:useLocalDpi xmlns:a14="http://schemas.microsoft.com/office/drawing/2010/main" val="0"/>
                        </a:ext>
                      </a:extLst>
                    </a:blip>
                    <a:stretch>
                      <a:fillRect/>
                    </a:stretch>
                  </pic:blipFill>
                  <pic:spPr>
                    <a:xfrm>
                      <a:off x="0" y="0"/>
                      <a:ext cx="5563376" cy="7544853"/>
                    </a:xfrm>
                    <a:prstGeom prst="rect">
                      <a:avLst/>
                    </a:prstGeom>
                  </pic:spPr>
                </pic:pic>
              </a:graphicData>
            </a:graphic>
          </wp:inline>
        </w:drawing>
      </w:r>
      <w:r>
        <w:rPr>
          <w:noProof/>
          <w:sz w:val="36"/>
          <w:szCs w:val="36"/>
        </w:rPr>
        <w:lastRenderedPageBreak/>
        <w:drawing>
          <wp:inline distT="0" distB="0" distL="0" distR="0" wp14:anchorId="6E1DB665" wp14:editId="34123164">
            <wp:extent cx="5731510" cy="7150100"/>
            <wp:effectExtent l="0" t="0" r="2540" b="0"/>
            <wp:docPr id="22678340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83405" name="Picture 226783405"/>
                    <pic:cNvPicPr/>
                  </pic:nvPicPr>
                  <pic:blipFill>
                    <a:blip r:embed="rId82">
                      <a:extLst>
                        <a:ext uri="{28A0092B-C50C-407E-A947-70E740481C1C}">
                          <a14:useLocalDpi xmlns:a14="http://schemas.microsoft.com/office/drawing/2010/main" val="0"/>
                        </a:ext>
                      </a:extLst>
                    </a:blip>
                    <a:stretch>
                      <a:fillRect/>
                    </a:stretch>
                  </pic:blipFill>
                  <pic:spPr>
                    <a:xfrm>
                      <a:off x="0" y="0"/>
                      <a:ext cx="5731510" cy="7150100"/>
                    </a:xfrm>
                    <a:prstGeom prst="rect">
                      <a:avLst/>
                    </a:prstGeom>
                  </pic:spPr>
                </pic:pic>
              </a:graphicData>
            </a:graphic>
          </wp:inline>
        </w:drawing>
      </w:r>
      <w:r>
        <w:rPr>
          <w:noProof/>
          <w:sz w:val="36"/>
          <w:szCs w:val="36"/>
        </w:rPr>
        <w:lastRenderedPageBreak/>
        <w:drawing>
          <wp:inline distT="0" distB="0" distL="0" distR="0" wp14:anchorId="634E2BC9" wp14:editId="3C1946BD">
            <wp:extent cx="5620534" cy="7773485"/>
            <wp:effectExtent l="0" t="0" r="0" b="0"/>
            <wp:docPr id="531247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477" name="Picture 5312477"/>
                    <pic:cNvPicPr/>
                  </pic:nvPicPr>
                  <pic:blipFill>
                    <a:blip r:embed="rId83">
                      <a:extLst>
                        <a:ext uri="{28A0092B-C50C-407E-A947-70E740481C1C}">
                          <a14:useLocalDpi xmlns:a14="http://schemas.microsoft.com/office/drawing/2010/main" val="0"/>
                        </a:ext>
                      </a:extLst>
                    </a:blip>
                    <a:stretch>
                      <a:fillRect/>
                    </a:stretch>
                  </pic:blipFill>
                  <pic:spPr>
                    <a:xfrm>
                      <a:off x="0" y="0"/>
                      <a:ext cx="5620534" cy="7773485"/>
                    </a:xfrm>
                    <a:prstGeom prst="rect">
                      <a:avLst/>
                    </a:prstGeom>
                  </pic:spPr>
                </pic:pic>
              </a:graphicData>
            </a:graphic>
          </wp:inline>
        </w:drawing>
      </w:r>
      <w:r>
        <w:rPr>
          <w:noProof/>
          <w:sz w:val="36"/>
          <w:szCs w:val="36"/>
        </w:rPr>
        <w:lastRenderedPageBreak/>
        <w:drawing>
          <wp:inline distT="0" distB="0" distL="0" distR="0" wp14:anchorId="163752D6" wp14:editId="73920F80">
            <wp:extent cx="5731510" cy="7221220"/>
            <wp:effectExtent l="0" t="0" r="2540" b="0"/>
            <wp:docPr id="63401779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17792" name="Picture 634017792"/>
                    <pic:cNvPicPr/>
                  </pic:nvPicPr>
                  <pic:blipFill>
                    <a:blip r:embed="rId84">
                      <a:extLst>
                        <a:ext uri="{28A0092B-C50C-407E-A947-70E740481C1C}">
                          <a14:useLocalDpi xmlns:a14="http://schemas.microsoft.com/office/drawing/2010/main" val="0"/>
                        </a:ext>
                      </a:extLst>
                    </a:blip>
                    <a:stretch>
                      <a:fillRect/>
                    </a:stretch>
                  </pic:blipFill>
                  <pic:spPr>
                    <a:xfrm>
                      <a:off x="0" y="0"/>
                      <a:ext cx="5731510" cy="7221220"/>
                    </a:xfrm>
                    <a:prstGeom prst="rect">
                      <a:avLst/>
                    </a:prstGeom>
                  </pic:spPr>
                </pic:pic>
              </a:graphicData>
            </a:graphic>
          </wp:inline>
        </w:drawing>
      </w:r>
      <w:r>
        <w:rPr>
          <w:noProof/>
          <w:sz w:val="36"/>
          <w:szCs w:val="36"/>
        </w:rPr>
        <w:lastRenderedPageBreak/>
        <w:drawing>
          <wp:inline distT="0" distB="0" distL="0" distR="0" wp14:anchorId="435509E3" wp14:editId="7E28A242">
            <wp:extent cx="5731510" cy="7314565"/>
            <wp:effectExtent l="0" t="0" r="2540" b="635"/>
            <wp:docPr id="54821845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18456" name="Picture 548218456"/>
                    <pic:cNvPicPr/>
                  </pic:nvPicPr>
                  <pic:blipFill>
                    <a:blip r:embed="rId85">
                      <a:extLst>
                        <a:ext uri="{28A0092B-C50C-407E-A947-70E740481C1C}">
                          <a14:useLocalDpi xmlns:a14="http://schemas.microsoft.com/office/drawing/2010/main" val="0"/>
                        </a:ext>
                      </a:extLst>
                    </a:blip>
                    <a:stretch>
                      <a:fillRect/>
                    </a:stretch>
                  </pic:blipFill>
                  <pic:spPr>
                    <a:xfrm>
                      <a:off x="0" y="0"/>
                      <a:ext cx="5731510" cy="7314565"/>
                    </a:xfrm>
                    <a:prstGeom prst="rect">
                      <a:avLst/>
                    </a:prstGeom>
                  </pic:spPr>
                </pic:pic>
              </a:graphicData>
            </a:graphic>
          </wp:inline>
        </w:drawing>
      </w:r>
      <w:r>
        <w:rPr>
          <w:noProof/>
          <w:sz w:val="36"/>
          <w:szCs w:val="36"/>
        </w:rPr>
        <w:lastRenderedPageBreak/>
        <w:drawing>
          <wp:inline distT="0" distB="0" distL="0" distR="0" wp14:anchorId="6BF3004F" wp14:editId="1CF62263">
            <wp:extent cx="5582429" cy="7068536"/>
            <wp:effectExtent l="0" t="0" r="0" b="0"/>
            <wp:docPr id="86263439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34391" name="Picture 862634391"/>
                    <pic:cNvPicPr/>
                  </pic:nvPicPr>
                  <pic:blipFill>
                    <a:blip r:embed="rId86">
                      <a:extLst>
                        <a:ext uri="{28A0092B-C50C-407E-A947-70E740481C1C}">
                          <a14:useLocalDpi xmlns:a14="http://schemas.microsoft.com/office/drawing/2010/main" val="0"/>
                        </a:ext>
                      </a:extLst>
                    </a:blip>
                    <a:stretch>
                      <a:fillRect/>
                    </a:stretch>
                  </pic:blipFill>
                  <pic:spPr>
                    <a:xfrm>
                      <a:off x="0" y="0"/>
                      <a:ext cx="5582429" cy="7068536"/>
                    </a:xfrm>
                    <a:prstGeom prst="rect">
                      <a:avLst/>
                    </a:prstGeom>
                  </pic:spPr>
                </pic:pic>
              </a:graphicData>
            </a:graphic>
          </wp:inline>
        </w:drawing>
      </w:r>
      <w:r>
        <w:rPr>
          <w:noProof/>
          <w:sz w:val="36"/>
          <w:szCs w:val="36"/>
        </w:rPr>
        <w:lastRenderedPageBreak/>
        <w:drawing>
          <wp:inline distT="0" distB="0" distL="0" distR="0" wp14:anchorId="5657E01F" wp14:editId="2991F7F9">
            <wp:extent cx="5620534" cy="7525800"/>
            <wp:effectExtent l="0" t="0" r="0" b="0"/>
            <wp:docPr id="1082833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337" name="Picture 10828337"/>
                    <pic:cNvPicPr/>
                  </pic:nvPicPr>
                  <pic:blipFill>
                    <a:blip r:embed="rId87">
                      <a:extLst>
                        <a:ext uri="{28A0092B-C50C-407E-A947-70E740481C1C}">
                          <a14:useLocalDpi xmlns:a14="http://schemas.microsoft.com/office/drawing/2010/main" val="0"/>
                        </a:ext>
                      </a:extLst>
                    </a:blip>
                    <a:stretch>
                      <a:fillRect/>
                    </a:stretch>
                  </pic:blipFill>
                  <pic:spPr>
                    <a:xfrm>
                      <a:off x="0" y="0"/>
                      <a:ext cx="5620534" cy="7525800"/>
                    </a:xfrm>
                    <a:prstGeom prst="rect">
                      <a:avLst/>
                    </a:prstGeom>
                  </pic:spPr>
                </pic:pic>
              </a:graphicData>
            </a:graphic>
          </wp:inline>
        </w:drawing>
      </w:r>
      <w:r>
        <w:rPr>
          <w:noProof/>
          <w:sz w:val="36"/>
          <w:szCs w:val="36"/>
        </w:rPr>
        <w:lastRenderedPageBreak/>
        <w:drawing>
          <wp:inline distT="0" distB="0" distL="0" distR="0" wp14:anchorId="2C7C2DB5" wp14:editId="77E5B928">
            <wp:extent cx="5630061" cy="6411220"/>
            <wp:effectExtent l="0" t="0" r="8890" b="8890"/>
            <wp:docPr id="150609959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99591" name="Picture 1506099591"/>
                    <pic:cNvPicPr/>
                  </pic:nvPicPr>
                  <pic:blipFill>
                    <a:blip r:embed="rId88">
                      <a:extLst>
                        <a:ext uri="{28A0092B-C50C-407E-A947-70E740481C1C}">
                          <a14:useLocalDpi xmlns:a14="http://schemas.microsoft.com/office/drawing/2010/main" val="0"/>
                        </a:ext>
                      </a:extLst>
                    </a:blip>
                    <a:stretch>
                      <a:fillRect/>
                    </a:stretch>
                  </pic:blipFill>
                  <pic:spPr>
                    <a:xfrm>
                      <a:off x="0" y="0"/>
                      <a:ext cx="5630061" cy="6411220"/>
                    </a:xfrm>
                    <a:prstGeom prst="rect">
                      <a:avLst/>
                    </a:prstGeom>
                  </pic:spPr>
                </pic:pic>
              </a:graphicData>
            </a:graphic>
          </wp:inline>
        </w:drawing>
      </w:r>
      <w:r>
        <w:rPr>
          <w:noProof/>
          <w:sz w:val="36"/>
          <w:szCs w:val="36"/>
        </w:rPr>
        <w:lastRenderedPageBreak/>
        <w:drawing>
          <wp:inline distT="0" distB="0" distL="0" distR="0" wp14:anchorId="3F307A32" wp14:editId="42FD250C">
            <wp:extent cx="5544324" cy="7268589"/>
            <wp:effectExtent l="0" t="0" r="0" b="8890"/>
            <wp:docPr id="32963907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39070" name="Picture 329639070"/>
                    <pic:cNvPicPr/>
                  </pic:nvPicPr>
                  <pic:blipFill>
                    <a:blip r:embed="rId89">
                      <a:extLst>
                        <a:ext uri="{28A0092B-C50C-407E-A947-70E740481C1C}">
                          <a14:useLocalDpi xmlns:a14="http://schemas.microsoft.com/office/drawing/2010/main" val="0"/>
                        </a:ext>
                      </a:extLst>
                    </a:blip>
                    <a:stretch>
                      <a:fillRect/>
                    </a:stretch>
                  </pic:blipFill>
                  <pic:spPr>
                    <a:xfrm>
                      <a:off x="0" y="0"/>
                      <a:ext cx="5544324" cy="7268589"/>
                    </a:xfrm>
                    <a:prstGeom prst="rect">
                      <a:avLst/>
                    </a:prstGeom>
                  </pic:spPr>
                </pic:pic>
              </a:graphicData>
            </a:graphic>
          </wp:inline>
        </w:drawing>
      </w:r>
      <w:r>
        <w:rPr>
          <w:noProof/>
          <w:sz w:val="36"/>
          <w:szCs w:val="36"/>
        </w:rPr>
        <w:lastRenderedPageBreak/>
        <w:drawing>
          <wp:inline distT="0" distB="0" distL="0" distR="0" wp14:anchorId="5F5F8387" wp14:editId="04831E65">
            <wp:extent cx="5639587" cy="7363853"/>
            <wp:effectExtent l="0" t="0" r="0" b="8890"/>
            <wp:docPr id="8167000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0008" name="Picture 81670008"/>
                    <pic:cNvPicPr/>
                  </pic:nvPicPr>
                  <pic:blipFill>
                    <a:blip r:embed="rId90">
                      <a:extLst>
                        <a:ext uri="{28A0092B-C50C-407E-A947-70E740481C1C}">
                          <a14:useLocalDpi xmlns:a14="http://schemas.microsoft.com/office/drawing/2010/main" val="0"/>
                        </a:ext>
                      </a:extLst>
                    </a:blip>
                    <a:stretch>
                      <a:fillRect/>
                    </a:stretch>
                  </pic:blipFill>
                  <pic:spPr>
                    <a:xfrm>
                      <a:off x="0" y="0"/>
                      <a:ext cx="5639587" cy="7363853"/>
                    </a:xfrm>
                    <a:prstGeom prst="rect">
                      <a:avLst/>
                    </a:prstGeom>
                  </pic:spPr>
                </pic:pic>
              </a:graphicData>
            </a:graphic>
          </wp:inline>
        </w:drawing>
      </w:r>
      <w:r>
        <w:rPr>
          <w:noProof/>
          <w:sz w:val="36"/>
          <w:szCs w:val="36"/>
        </w:rPr>
        <w:lastRenderedPageBreak/>
        <w:drawing>
          <wp:inline distT="0" distB="0" distL="0" distR="0" wp14:anchorId="6C0888BA" wp14:editId="3531C4C9">
            <wp:extent cx="5553850" cy="7687748"/>
            <wp:effectExtent l="0" t="0" r="8890" b="8890"/>
            <wp:docPr id="187797489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74890" name="Picture 1877974890"/>
                    <pic:cNvPicPr/>
                  </pic:nvPicPr>
                  <pic:blipFill>
                    <a:blip r:embed="rId91">
                      <a:extLst>
                        <a:ext uri="{28A0092B-C50C-407E-A947-70E740481C1C}">
                          <a14:useLocalDpi xmlns:a14="http://schemas.microsoft.com/office/drawing/2010/main" val="0"/>
                        </a:ext>
                      </a:extLst>
                    </a:blip>
                    <a:stretch>
                      <a:fillRect/>
                    </a:stretch>
                  </pic:blipFill>
                  <pic:spPr>
                    <a:xfrm>
                      <a:off x="0" y="0"/>
                      <a:ext cx="5553850" cy="7687748"/>
                    </a:xfrm>
                    <a:prstGeom prst="rect">
                      <a:avLst/>
                    </a:prstGeom>
                  </pic:spPr>
                </pic:pic>
              </a:graphicData>
            </a:graphic>
          </wp:inline>
        </w:drawing>
      </w:r>
      <w:r>
        <w:rPr>
          <w:noProof/>
          <w:sz w:val="36"/>
          <w:szCs w:val="36"/>
        </w:rPr>
        <w:lastRenderedPageBreak/>
        <w:drawing>
          <wp:inline distT="0" distB="0" distL="0" distR="0" wp14:anchorId="4A83827E" wp14:editId="16839B11">
            <wp:extent cx="5731510" cy="7378065"/>
            <wp:effectExtent l="0" t="0" r="2540" b="0"/>
            <wp:docPr id="191768531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85319" name="Picture 1917685319"/>
                    <pic:cNvPicPr/>
                  </pic:nvPicPr>
                  <pic:blipFill>
                    <a:blip r:embed="rId92">
                      <a:extLst>
                        <a:ext uri="{28A0092B-C50C-407E-A947-70E740481C1C}">
                          <a14:useLocalDpi xmlns:a14="http://schemas.microsoft.com/office/drawing/2010/main" val="0"/>
                        </a:ext>
                      </a:extLst>
                    </a:blip>
                    <a:stretch>
                      <a:fillRect/>
                    </a:stretch>
                  </pic:blipFill>
                  <pic:spPr>
                    <a:xfrm>
                      <a:off x="0" y="0"/>
                      <a:ext cx="5731510" cy="7378065"/>
                    </a:xfrm>
                    <a:prstGeom prst="rect">
                      <a:avLst/>
                    </a:prstGeom>
                  </pic:spPr>
                </pic:pic>
              </a:graphicData>
            </a:graphic>
          </wp:inline>
        </w:drawing>
      </w:r>
      <w:r>
        <w:rPr>
          <w:noProof/>
          <w:sz w:val="36"/>
          <w:szCs w:val="36"/>
        </w:rPr>
        <w:lastRenderedPageBreak/>
        <w:drawing>
          <wp:inline distT="0" distB="0" distL="0" distR="0" wp14:anchorId="3560A43D" wp14:editId="51E087C2">
            <wp:extent cx="5496692" cy="7306695"/>
            <wp:effectExtent l="0" t="0" r="8890" b="8890"/>
            <wp:docPr id="162998151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81517" name="Picture 1629981517"/>
                    <pic:cNvPicPr/>
                  </pic:nvPicPr>
                  <pic:blipFill>
                    <a:blip r:embed="rId93">
                      <a:extLst>
                        <a:ext uri="{28A0092B-C50C-407E-A947-70E740481C1C}">
                          <a14:useLocalDpi xmlns:a14="http://schemas.microsoft.com/office/drawing/2010/main" val="0"/>
                        </a:ext>
                      </a:extLst>
                    </a:blip>
                    <a:stretch>
                      <a:fillRect/>
                    </a:stretch>
                  </pic:blipFill>
                  <pic:spPr>
                    <a:xfrm>
                      <a:off x="0" y="0"/>
                      <a:ext cx="5496692" cy="7306695"/>
                    </a:xfrm>
                    <a:prstGeom prst="rect">
                      <a:avLst/>
                    </a:prstGeom>
                  </pic:spPr>
                </pic:pic>
              </a:graphicData>
            </a:graphic>
          </wp:inline>
        </w:drawing>
      </w:r>
      <w:r>
        <w:rPr>
          <w:noProof/>
          <w:sz w:val="36"/>
          <w:szCs w:val="36"/>
        </w:rPr>
        <w:lastRenderedPageBreak/>
        <w:drawing>
          <wp:inline distT="0" distB="0" distL="0" distR="0" wp14:anchorId="1943C04E" wp14:editId="78C0CB0D">
            <wp:extent cx="5731510" cy="7031355"/>
            <wp:effectExtent l="0" t="0" r="2540" b="0"/>
            <wp:docPr id="183622851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28512" name="Picture 1836228512"/>
                    <pic:cNvPicPr/>
                  </pic:nvPicPr>
                  <pic:blipFill>
                    <a:blip r:embed="rId94">
                      <a:extLst>
                        <a:ext uri="{28A0092B-C50C-407E-A947-70E740481C1C}">
                          <a14:useLocalDpi xmlns:a14="http://schemas.microsoft.com/office/drawing/2010/main" val="0"/>
                        </a:ext>
                      </a:extLst>
                    </a:blip>
                    <a:stretch>
                      <a:fillRect/>
                    </a:stretch>
                  </pic:blipFill>
                  <pic:spPr>
                    <a:xfrm>
                      <a:off x="0" y="0"/>
                      <a:ext cx="5731510" cy="7031355"/>
                    </a:xfrm>
                    <a:prstGeom prst="rect">
                      <a:avLst/>
                    </a:prstGeom>
                  </pic:spPr>
                </pic:pic>
              </a:graphicData>
            </a:graphic>
          </wp:inline>
        </w:drawing>
      </w:r>
      <w:r>
        <w:rPr>
          <w:noProof/>
          <w:sz w:val="36"/>
          <w:szCs w:val="36"/>
        </w:rPr>
        <w:lastRenderedPageBreak/>
        <w:drawing>
          <wp:inline distT="0" distB="0" distL="0" distR="0" wp14:anchorId="30E02D3F" wp14:editId="40A09017">
            <wp:extent cx="5731510" cy="7701915"/>
            <wp:effectExtent l="0" t="0" r="2540" b="0"/>
            <wp:docPr id="199529436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94361" name="Picture 1995294361"/>
                    <pic:cNvPicPr/>
                  </pic:nvPicPr>
                  <pic:blipFill>
                    <a:blip r:embed="rId95">
                      <a:extLst>
                        <a:ext uri="{28A0092B-C50C-407E-A947-70E740481C1C}">
                          <a14:useLocalDpi xmlns:a14="http://schemas.microsoft.com/office/drawing/2010/main" val="0"/>
                        </a:ext>
                      </a:extLst>
                    </a:blip>
                    <a:stretch>
                      <a:fillRect/>
                    </a:stretch>
                  </pic:blipFill>
                  <pic:spPr>
                    <a:xfrm>
                      <a:off x="0" y="0"/>
                      <a:ext cx="5731510" cy="7701915"/>
                    </a:xfrm>
                    <a:prstGeom prst="rect">
                      <a:avLst/>
                    </a:prstGeom>
                  </pic:spPr>
                </pic:pic>
              </a:graphicData>
            </a:graphic>
          </wp:inline>
        </w:drawing>
      </w:r>
      <w:r>
        <w:rPr>
          <w:noProof/>
          <w:sz w:val="36"/>
          <w:szCs w:val="36"/>
        </w:rPr>
        <w:lastRenderedPageBreak/>
        <w:drawing>
          <wp:inline distT="0" distB="0" distL="0" distR="0" wp14:anchorId="427AD12D" wp14:editId="6AC49E37">
            <wp:extent cx="5668166" cy="7487695"/>
            <wp:effectExtent l="0" t="0" r="8890" b="0"/>
            <wp:docPr id="4224308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3085" name="Picture 42243085"/>
                    <pic:cNvPicPr/>
                  </pic:nvPicPr>
                  <pic:blipFill>
                    <a:blip r:embed="rId96">
                      <a:extLst>
                        <a:ext uri="{28A0092B-C50C-407E-A947-70E740481C1C}">
                          <a14:useLocalDpi xmlns:a14="http://schemas.microsoft.com/office/drawing/2010/main" val="0"/>
                        </a:ext>
                      </a:extLst>
                    </a:blip>
                    <a:stretch>
                      <a:fillRect/>
                    </a:stretch>
                  </pic:blipFill>
                  <pic:spPr>
                    <a:xfrm>
                      <a:off x="0" y="0"/>
                      <a:ext cx="5668166" cy="7487695"/>
                    </a:xfrm>
                    <a:prstGeom prst="rect">
                      <a:avLst/>
                    </a:prstGeom>
                  </pic:spPr>
                </pic:pic>
              </a:graphicData>
            </a:graphic>
          </wp:inline>
        </w:drawing>
      </w:r>
      <w:r>
        <w:rPr>
          <w:noProof/>
          <w:sz w:val="36"/>
          <w:szCs w:val="36"/>
        </w:rPr>
        <w:lastRenderedPageBreak/>
        <w:drawing>
          <wp:inline distT="0" distB="0" distL="0" distR="0" wp14:anchorId="7E9B34D5" wp14:editId="13F69859">
            <wp:extent cx="5687219" cy="7535327"/>
            <wp:effectExtent l="0" t="0" r="8890" b="8890"/>
            <wp:docPr id="138160643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06430" name="Picture 1381606430"/>
                    <pic:cNvPicPr/>
                  </pic:nvPicPr>
                  <pic:blipFill>
                    <a:blip r:embed="rId97">
                      <a:extLst>
                        <a:ext uri="{28A0092B-C50C-407E-A947-70E740481C1C}">
                          <a14:useLocalDpi xmlns:a14="http://schemas.microsoft.com/office/drawing/2010/main" val="0"/>
                        </a:ext>
                      </a:extLst>
                    </a:blip>
                    <a:stretch>
                      <a:fillRect/>
                    </a:stretch>
                  </pic:blipFill>
                  <pic:spPr>
                    <a:xfrm>
                      <a:off x="0" y="0"/>
                      <a:ext cx="5687219" cy="7535327"/>
                    </a:xfrm>
                    <a:prstGeom prst="rect">
                      <a:avLst/>
                    </a:prstGeom>
                  </pic:spPr>
                </pic:pic>
              </a:graphicData>
            </a:graphic>
          </wp:inline>
        </w:drawing>
      </w:r>
      <w:r>
        <w:rPr>
          <w:noProof/>
          <w:sz w:val="36"/>
          <w:szCs w:val="36"/>
        </w:rPr>
        <w:lastRenderedPageBreak/>
        <w:drawing>
          <wp:inline distT="0" distB="0" distL="0" distR="0" wp14:anchorId="2099F6F8" wp14:editId="7450ADEB">
            <wp:extent cx="5731510" cy="7512685"/>
            <wp:effectExtent l="0" t="0" r="2540" b="0"/>
            <wp:docPr id="133529677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96777" name="Picture 1335296777"/>
                    <pic:cNvPicPr/>
                  </pic:nvPicPr>
                  <pic:blipFill>
                    <a:blip r:embed="rId98">
                      <a:extLst>
                        <a:ext uri="{28A0092B-C50C-407E-A947-70E740481C1C}">
                          <a14:useLocalDpi xmlns:a14="http://schemas.microsoft.com/office/drawing/2010/main" val="0"/>
                        </a:ext>
                      </a:extLst>
                    </a:blip>
                    <a:stretch>
                      <a:fillRect/>
                    </a:stretch>
                  </pic:blipFill>
                  <pic:spPr>
                    <a:xfrm>
                      <a:off x="0" y="0"/>
                      <a:ext cx="5731510" cy="7512685"/>
                    </a:xfrm>
                    <a:prstGeom prst="rect">
                      <a:avLst/>
                    </a:prstGeom>
                  </pic:spPr>
                </pic:pic>
              </a:graphicData>
            </a:graphic>
          </wp:inline>
        </w:drawing>
      </w:r>
      <w:r>
        <w:rPr>
          <w:noProof/>
          <w:sz w:val="36"/>
          <w:szCs w:val="36"/>
        </w:rPr>
        <w:lastRenderedPageBreak/>
        <w:drawing>
          <wp:inline distT="0" distB="0" distL="0" distR="0" wp14:anchorId="33FEB613" wp14:editId="1A26A60C">
            <wp:extent cx="5731510" cy="7552690"/>
            <wp:effectExtent l="0" t="0" r="2540" b="0"/>
            <wp:docPr id="207608569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85691" name="Picture 2076085691"/>
                    <pic:cNvPicPr/>
                  </pic:nvPicPr>
                  <pic:blipFill>
                    <a:blip r:embed="rId99">
                      <a:extLst>
                        <a:ext uri="{28A0092B-C50C-407E-A947-70E740481C1C}">
                          <a14:useLocalDpi xmlns:a14="http://schemas.microsoft.com/office/drawing/2010/main" val="0"/>
                        </a:ext>
                      </a:extLst>
                    </a:blip>
                    <a:stretch>
                      <a:fillRect/>
                    </a:stretch>
                  </pic:blipFill>
                  <pic:spPr>
                    <a:xfrm>
                      <a:off x="0" y="0"/>
                      <a:ext cx="5731510" cy="7552690"/>
                    </a:xfrm>
                    <a:prstGeom prst="rect">
                      <a:avLst/>
                    </a:prstGeom>
                  </pic:spPr>
                </pic:pic>
              </a:graphicData>
            </a:graphic>
          </wp:inline>
        </w:drawing>
      </w:r>
      <w:r>
        <w:rPr>
          <w:noProof/>
          <w:sz w:val="36"/>
          <w:szCs w:val="36"/>
        </w:rPr>
        <w:lastRenderedPageBreak/>
        <w:drawing>
          <wp:inline distT="0" distB="0" distL="0" distR="0" wp14:anchorId="3E1CD2D2" wp14:editId="0498553B">
            <wp:extent cx="5731510" cy="7616825"/>
            <wp:effectExtent l="0" t="0" r="2540" b="3175"/>
            <wp:docPr id="172743650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501" name="Picture 1727436501"/>
                    <pic:cNvPicPr/>
                  </pic:nvPicPr>
                  <pic:blipFill>
                    <a:blip r:embed="rId100">
                      <a:extLst>
                        <a:ext uri="{28A0092B-C50C-407E-A947-70E740481C1C}">
                          <a14:useLocalDpi xmlns:a14="http://schemas.microsoft.com/office/drawing/2010/main" val="0"/>
                        </a:ext>
                      </a:extLst>
                    </a:blip>
                    <a:stretch>
                      <a:fillRect/>
                    </a:stretch>
                  </pic:blipFill>
                  <pic:spPr>
                    <a:xfrm>
                      <a:off x="0" y="0"/>
                      <a:ext cx="5731510" cy="7616825"/>
                    </a:xfrm>
                    <a:prstGeom prst="rect">
                      <a:avLst/>
                    </a:prstGeom>
                  </pic:spPr>
                </pic:pic>
              </a:graphicData>
            </a:graphic>
          </wp:inline>
        </w:drawing>
      </w:r>
      <w:r>
        <w:rPr>
          <w:noProof/>
          <w:sz w:val="36"/>
          <w:szCs w:val="36"/>
        </w:rPr>
        <w:lastRenderedPageBreak/>
        <w:drawing>
          <wp:inline distT="0" distB="0" distL="0" distR="0" wp14:anchorId="24CCBC7E" wp14:editId="630A7CC4">
            <wp:extent cx="5696745" cy="7649643"/>
            <wp:effectExtent l="0" t="0" r="0" b="8890"/>
            <wp:docPr id="60096851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68519" name="Picture 600968519"/>
                    <pic:cNvPicPr/>
                  </pic:nvPicPr>
                  <pic:blipFill>
                    <a:blip r:embed="rId101">
                      <a:extLst>
                        <a:ext uri="{28A0092B-C50C-407E-A947-70E740481C1C}">
                          <a14:useLocalDpi xmlns:a14="http://schemas.microsoft.com/office/drawing/2010/main" val="0"/>
                        </a:ext>
                      </a:extLst>
                    </a:blip>
                    <a:stretch>
                      <a:fillRect/>
                    </a:stretch>
                  </pic:blipFill>
                  <pic:spPr>
                    <a:xfrm>
                      <a:off x="0" y="0"/>
                      <a:ext cx="5696745" cy="7649643"/>
                    </a:xfrm>
                    <a:prstGeom prst="rect">
                      <a:avLst/>
                    </a:prstGeom>
                  </pic:spPr>
                </pic:pic>
              </a:graphicData>
            </a:graphic>
          </wp:inline>
        </w:drawing>
      </w:r>
      <w:r>
        <w:rPr>
          <w:noProof/>
          <w:sz w:val="36"/>
          <w:szCs w:val="36"/>
        </w:rPr>
        <w:lastRenderedPageBreak/>
        <w:drawing>
          <wp:inline distT="0" distB="0" distL="0" distR="0" wp14:anchorId="3612398D" wp14:editId="24615E38">
            <wp:extent cx="5572903" cy="7373379"/>
            <wp:effectExtent l="0" t="0" r="8890" b="0"/>
            <wp:docPr id="7756827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82794" name="Picture 775682794"/>
                    <pic:cNvPicPr/>
                  </pic:nvPicPr>
                  <pic:blipFill>
                    <a:blip r:embed="rId102">
                      <a:extLst>
                        <a:ext uri="{28A0092B-C50C-407E-A947-70E740481C1C}">
                          <a14:useLocalDpi xmlns:a14="http://schemas.microsoft.com/office/drawing/2010/main" val="0"/>
                        </a:ext>
                      </a:extLst>
                    </a:blip>
                    <a:stretch>
                      <a:fillRect/>
                    </a:stretch>
                  </pic:blipFill>
                  <pic:spPr>
                    <a:xfrm>
                      <a:off x="0" y="0"/>
                      <a:ext cx="5572903" cy="7373379"/>
                    </a:xfrm>
                    <a:prstGeom prst="rect">
                      <a:avLst/>
                    </a:prstGeom>
                  </pic:spPr>
                </pic:pic>
              </a:graphicData>
            </a:graphic>
          </wp:inline>
        </w:drawing>
      </w:r>
      <w:r>
        <w:rPr>
          <w:noProof/>
          <w:sz w:val="36"/>
          <w:szCs w:val="36"/>
        </w:rPr>
        <w:lastRenderedPageBreak/>
        <w:drawing>
          <wp:inline distT="0" distB="0" distL="0" distR="0" wp14:anchorId="7F628BA4" wp14:editId="2CCCDCC6">
            <wp:extent cx="5731510" cy="7719060"/>
            <wp:effectExtent l="0" t="0" r="2540" b="0"/>
            <wp:docPr id="95225169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51694" name="Picture 952251694"/>
                    <pic:cNvPicPr/>
                  </pic:nvPicPr>
                  <pic:blipFill>
                    <a:blip r:embed="rId103">
                      <a:extLst>
                        <a:ext uri="{28A0092B-C50C-407E-A947-70E740481C1C}">
                          <a14:useLocalDpi xmlns:a14="http://schemas.microsoft.com/office/drawing/2010/main" val="0"/>
                        </a:ext>
                      </a:extLst>
                    </a:blip>
                    <a:stretch>
                      <a:fillRect/>
                    </a:stretch>
                  </pic:blipFill>
                  <pic:spPr>
                    <a:xfrm>
                      <a:off x="0" y="0"/>
                      <a:ext cx="5731510" cy="7719060"/>
                    </a:xfrm>
                    <a:prstGeom prst="rect">
                      <a:avLst/>
                    </a:prstGeom>
                  </pic:spPr>
                </pic:pic>
              </a:graphicData>
            </a:graphic>
          </wp:inline>
        </w:drawing>
      </w:r>
      <w:r>
        <w:rPr>
          <w:noProof/>
          <w:sz w:val="36"/>
          <w:szCs w:val="36"/>
        </w:rPr>
        <w:lastRenderedPageBreak/>
        <w:drawing>
          <wp:inline distT="0" distB="0" distL="0" distR="0" wp14:anchorId="484A9298" wp14:editId="587FC5A9">
            <wp:extent cx="5731510" cy="7419975"/>
            <wp:effectExtent l="0" t="0" r="2540" b="9525"/>
            <wp:docPr id="25565044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50445" name="Picture 255650445"/>
                    <pic:cNvPicPr/>
                  </pic:nvPicPr>
                  <pic:blipFill>
                    <a:blip r:embed="rId104">
                      <a:extLst>
                        <a:ext uri="{28A0092B-C50C-407E-A947-70E740481C1C}">
                          <a14:useLocalDpi xmlns:a14="http://schemas.microsoft.com/office/drawing/2010/main" val="0"/>
                        </a:ext>
                      </a:extLst>
                    </a:blip>
                    <a:stretch>
                      <a:fillRect/>
                    </a:stretch>
                  </pic:blipFill>
                  <pic:spPr>
                    <a:xfrm>
                      <a:off x="0" y="0"/>
                      <a:ext cx="5731510" cy="7419975"/>
                    </a:xfrm>
                    <a:prstGeom prst="rect">
                      <a:avLst/>
                    </a:prstGeom>
                  </pic:spPr>
                </pic:pic>
              </a:graphicData>
            </a:graphic>
          </wp:inline>
        </w:drawing>
      </w:r>
      <w:r>
        <w:rPr>
          <w:noProof/>
          <w:sz w:val="36"/>
          <w:szCs w:val="36"/>
        </w:rPr>
        <w:lastRenderedPageBreak/>
        <w:drawing>
          <wp:inline distT="0" distB="0" distL="0" distR="0" wp14:anchorId="03021EFF" wp14:editId="38CEC4C1">
            <wp:extent cx="5591955" cy="7344800"/>
            <wp:effectExtent l="0" t="0" r="8890" b="8890"/>
            <wp:docPr id="82807622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76228" name="Picture 828076228"/>
                    <pic:cNvPicPr/>
                  </pic:nvPicPr>
                  <pic:blipFill>
                    <a:blip r:embed="rId105">
                      <a:extLst>
                        <a:ext uri="{28A0092B-C50C-407E-A947-70E740481C1C}">
                          <a14:useLocalDpi xmlns:a14="http://schemas.microsoft.com/office/drawing/2010/main" val="0"/>
                        </a:ext>
                      </a:extLst>
                    </a:blip>
                    <a:stretch>
                      <a:fillRect/>
                    </a:stretch>
                  </pic:blipFill>
                  <pic:spPr>
                    <a:xfrm>
                      <a:off x="0" y="0"/>
                      <a:ext cx="5591955" cy="7344800"/>
                    </a:xfrm>
                    <a:prstGeom prst="rect">
                      <a:avLst/>
                    </a:prstGeom>
                  </pic:spPr>
                </pic:pic>
              </a:graphicData>
            </a:graphic>
          </wp:inline>
        </w:drawing>
      </w:r>
      <w:r>
        <w:rPr>
          <w:noProof/>
          <w:sz w:val="36"/>
          <w:szCs w:val="36"/>
        </w:rPr>
        <w:lastRenderedPageBreak/>
        <w:drawing>
          <wp:inline distT="0" distB="0" distL="0" distR="0" wp14:anchorId="7EC25C61" wp14:editId="274C3279">
            <wp:extent cx="5731510" cy="7629525"/>
            <wp:effectExtent l="0" t="0" r="2540" b="9525"/>
            <wp:docPr id="93928508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5088" name="Picture 939285088"/>
                    <pic:cNvPicPr/>
                  </pic:nvPicPr>
                  <pic:blipFill>
                    <a:blip r:embed="rId106">
                      <a:extLst>
                        <a:ext uri="{28A0092B-C50C-407E-A947-70E740481C1C}">
                          <a14:useLocalDpi xmlns:a14="http://schemas.microsoft.com/office/drawing/2010/main" val="0"/>
                        </a:ext>
                      </a:extLst>
                    </a:blip>
                    <a:stretch>
                      <a:fillRect/>
                    </a:stretch>
                  </pic:blipFill>
                  <pic:spPr>
                    <a:xfrm>
                      <a:off x="0" y="0"/>
                      <a:ext cx="5731510" cy="7629525"/>
                    </a:xfrm>
                    <a:prstGeom prst="rect">
                      <a:avLst/>
                    </a:prstGeom>
                  </pic:spPr>
                </pic:pic>
              </a:graphicData>
            </a:graphic>
          </wp:inline>
        </w:drawing>
      </w:r>
    </w:p>
    <w:sectPr w:rsidR="001439EE" w:rsidRPr="00130E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EBD6668"/>
    <w:multiLevelType w:val="hybridMultilevel"/>
    <w:tmpl w:val="C7047BF0"/>
    <w:lvl w:ilvl="0" w:tplc="627E1980">
      <w:numFmt w:val="bullet"/>
      <w:lvlText w:val=""/>
      <w:lvlJc w:val="left"/>
      <w:pPr>
        <w:ind w:left="360" w:hanging="360"/>
      </w:pPr>
      <w:rPr>
        <w:rFonts w:ascii="Wingdings" w:eastAsiaTheme="minorHAnsi" w:hAnsi="Wingdings"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694845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A60"/>
    <w:rsid w:val="000169C7"/>
    <w:rsid w:val="00036271"/>
    <w:rsid w:val="00130ED8"/>
    <w:rsid w:val="001439EE"/>
    <w:rsid w:val="001700BD"/>
    <w:rsid w:val="002307B1"/>
    <w:rsid w:val="0026731C"/>
    <w:rsid w:val="002904AC"/>
    <w:rsid w:val="0031300D"/>
    <w:rsid w:val="00324DC5"/>
    <w:rsid w:val="00344661"/>
    <w:rsid w:val="003B73C8"/>
    <w:rsid w:val="003F79FC"/>
    <w:rsid w:val="00580F9F"/>
    <w:rsid w:val="00637B1A"/>
    <w:rsid w:val="0064635C"/>
    <w:rsid w:val="006723CA"/>
    <w:rsid w:val="006B5566"/>
    <w:rsid w:val="007575DA"/>
    <w:rsid w:val="0091132B"/>
    <w:rsid w:val="00973B32"/>
    <w:rsid w:val="009B2A7F"/>
    <w:rsid w:val="009C4FBB"/>
    <w:rsid w:val="00A40B4B"/>
    <w:rsid w:val="00B65965"/>
    <w:rsid w:val="00B72E93"/>
    <w:rsid w:val="00C30023"/>
    <w:rsid w:val="00C53A60"/>
    <w:rsid w:val="00DE1C02"/>
    <w:rsid w:val="00E57041"/>
    <w:rsid w:val="00EA3BE6"/>
    <w:rsid w:val="00EC7F5E"/>
    <w:rsid w:val="00F715CD"/>
    <w:rsid w:val="00F908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1B959"/>
  <w15:chartTrackingRefBased/>
  <w15:docId w15:val="{ED427E93-3E58-4C2F-875E-074B0AD1B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07B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23CA"/>
    <w:pPr>
      <w:ind w:left="720"/>
      <w:contextualSpacing/>
    </w:pPr>
  </w:style>
  <w:style w:type="character" w:styleId="Strong">
    <w:name w:val="Strong"/>
    <w:basedOn w:val="DefaultParagraphFont"/>
    <w:uiPriority w:val="22"/>
    <w:qFormat/>
    <w:rsid w:val="00DE1C0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226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fontTable" Target="fontTable.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352</TotalTime>
  <Pages>101</Pages>
  <Words>4846</Words>
  <Characters>27624</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Malani</dc:creator>
  <cp:keywords/>
  <dc:description/>
  <cp:lastModifiedBy>roshan Malani</cp:lastModifiedBy>
  <cp:revision>17</cp:revision>
  <dcterms:created xsi:type="dcterms:W3CDTF">2024-05-01T15:00:00Z</dcterms:created>
  <dcterms:modified xsi:type="dcterms:W3CDTF">2024-05-22T03:30:00Z</dcterms:modified>
</cp:coreProperties>
</file>